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C76" w:rsidRPr="002213F8" w:rsidRDefault="00204C76" w:rsidP="00204C76">
      <w:pPr>
        <w:pStyle w:val="ConsPlusTitle"/>
        <w:jc w:val="center"/>
        <w:rPr>
          <w:rFonts w:ascii="Times New Roman" w:hAnsi="Times New Roman" w:cs="Times New Roman"/>
          <w:sz w:val="26"/>
          <w:szCs w:val="26"/>
        </w:rPr>
      </w:pPr>
      <w:r>
        <w:tab/>
      </w:r>
      <w:r>
        <w:tab/>
      </w:r>
      <w:r>
        <w:tab/>
      </w:r>
      <w:r w:rsidRPr="002213F8">
        <w:rPr>
          <w:sz w:val="26"/>
          <w:szCs w:val="26"/>
        </w:rPr>
        <w:tab/>
      </w:r>
      <w:r w:rsidRPr="002213F8">
        <w:rPr>
          <w:sz w:val="26"/>
          <w:szCs w:val="26"/>
        </w:rPr>
        <w:tab/>
      </w:r>
      <w:r w:rsidRPr="002213F8">
        <w:rPr>
          <w:sz w:val="26"/>
          <w:szCs w:val="26"/>
        </w:rPr>
        <w:tab/>
      </w:r>
      <w:r w:rsidRPr="002213F8">
        <w:rPr>
          <w:sz w:val="26"/>
          <w:szCs w:val="26"/>
        </w:rPr>
        <w:tab/>
      </w:r>
      <w:r w:rsidRPr="002213F8">
        <w:rPr>
          <w:sz w:val="26"/>
          <w:szCs w:val="26"/>
        </w:rPr>
        <w:tab/>
      </w:r>
      <w:r w:rsidRPr="002213F8">
        <w:rPr>
          <w:sz w:val="26"/>
          <w:szCs w:val="26"/>
        </w:rPr>
        <w:tab/>
      </w:r>
      <w:r w:rsidRPr="002213F8">
        <w:rPr>
          <w:sz w:val="26"/>
          <w:szCs w:val="26"/>
        </w:rPr>
        <w:tab/>
      </w:r>
      <w:r w:rsidRPr="002213F8">
        <w:rPr>
          <w:rFonts w:ascii="Times New Roman" w:hAnsi="Times New Roman" w:cs="Times New Roman"/>
          <w:sz w:val="26"/>
          <w:szCs w:val="26"/>
        </w:rPr>
        <w:t>проект</w:t>
      </w:r>
    </w:p>
    <w:p w:rsidR="00204C76" w:rsidRPr="002213F8" w:rsidRDefault="00204C76" w:rsidP="00204C76">
      <w:pPr>
        <w:pStyle w:val="ConsPlusTitlePage"/>
        <w:rPr>
          <w:sz w:val="26"/>
          <w:szCs w:val="26"/>
        </w:rPr>
      </w:pPr>
    </w:p>
    <w:p w:rsidR="00204C76" w:rsidRPr="002213F8" w:rsidRDefault="0067536C" w:rsidP="00204C76">
      <w:pPr>
        <w:pStyle w:val="ConsPlusTitle"/>
        <w:rPr>
          <w:rFonts w:ascii="Times New Roman" w:hAnsi="Times New Roman" w:cs="Times New Roman"/>
          <w:sz w:val="26"/>
          <w:szCs w:val="26"/>
        </w:rPr>
      </w:pPr>
      <w:r w:rsidRPr="002213F8">
        <w:rPr>
          <w:rFonts w:ascii="Times New Roman" w:hAnsi="Times New Roman" w:cs="Times New Roman"/>
          <w:sz w:val="26"/>
          <w:szCs w:val="26"/>
        </w:rPr>
        <w:t>ОБ УТВЕРЖДЕНИИ АДМИНИСТРАТИВНОГО</w:t>
      </w:r>
    </w:p>
    <w:p w:rsidR="00204C76" w:rsidRPr="002213F8" w:rsidRDefault="0067536C" w:rsidP="00204C76">
      <w:pPr>
        <w:pStyle w:val="ConsPlusTitle"/>
        <w:rPr>
          <w:rFonts w:ascii="Times New Roman" w:hAnsi="Times New Roman" w:cs="Times New Roman"/>
          <w:sz w:val="26"/>
          <w:szCs w:val="26"/>
        </w:rPr>
      </w:pPr>
      <w:r w:rsidRPr="002213F8">
        <w:rPr>
          <w:rFonts w:ascii="Times New Roman" w:hAnsi="Times New Roman" w:cs="Times New Roman"/>
          <w:sz w:val="26"/>
          <w:szCs w:val="26"/>
        </w:rPr>
        <w:t xml:space="preserve"> </w:t>
      </w:r>
      <w:r w:rsidR="00204C76" w:rsidRPr="002213F8">
        <w:rPr>
          <w:rFonts w:ascii="Times New Roman" w:hAnsi="Times New Roman" w:cs="Times New Roman"/>
          <w:sz w:val="26"/>
          <w:szCs w:val="26"/>
        </w:rPr>
        <w:t>по исполнению муниципальной функции «Муниципальный</w:t>
      </w:r>
    </w:p>
    <w:p w:rsidR="00204C76" w:rsidRPr="002213F8" w:rsidRDefault="00204C76" w:rsidP="00204C76">
      <w:pPr>
        <w:autoSpaceDE w:val="0"/>
        <w:autoSpaceDN w:val="0"/>
        <w:adjustRightInd w:val="0"/>
        <w:spacing w:line="240" w:lineRule="exact"/>
        <w:outlineLvl w:val="0"/>
        <w:rPr>
          <w:sz w:val="26"/>
          <w:szCs w:val="26"/>
        </w:rPr>
      </w:pPr>
      <w:r w:rsidRPr="002213F8">
        <w:rPr>
          <w:b/>
          <w:sz w:val="26"/>
          <w:szCs w:val="26"/>
        </w:rPr>
        <w:t>контроль за размещением рекламных конструкций на территории Маловишерского района</w:t>
      </w:r>
      <w:r w:rsidRPr="002213F8">
        <w:rPr>
          <w:sz w:val="26"/>
          <w:szCs w:val="26"/>
        </w:rPr>
        <w:t>»</w:t>
      </w:r>
    </w:p>
    <w:p w:rsidR="0067536C" w:rsidRPr="002213F8" w:rsidRDefault="0067536C">
      <w:pPr>
        <w:pStyle w:val="ConsPlusNormal"/>
        <w:jc w:val="center"/>
        <w:rPr>
          <w:rFonts w:ascii="Times New Roman" w:hAnsi="Times New Roman" w:cs="Times New Roman"/>
          <w:sz w:val="26"/>
          <w:szCs w:val="26"/>
        </w:rPr>
      </w:pPr>
    </w:p>
    <w:p w:rsidR="00204C76" w:rsidRPr="002213F8" w:rsidRDefault="0067536C">
      <w:pPr>
        <w:pStyle w:val="ConsPlusNormal"/>
        <w:ind w:firstLine="540"/>
        <w:jc w:val="both"/>
        <w:rPr>
          <w:rFonts w:ascii="Times New Roman" w:hAnsi="Times New Roman" w:cs="Times New Roman"/>
          <w:sz w:val="26"/>
          <w:szCs w:val="26"/>
        </w:rPr>
      </w:pPr>
      <w:r w:rsidRPr="002213F8">
        <w:rPr>
          <w:rFonts w:ascii="Times New Roman" w:hAnsi="Times New Roman" w:cs="Times New Roman"/>
          <w:sz w:val="26"/>
          <w:szCs w:val="26"/>
        </w:rPr>
        <w:t xml:space="preserve">В соответствии с федеральными законами от 6 октября 2003 г. </w:t>
      </w:r>
      <w:hyperlink r:id="rId6" w:history="1">
        <w:r w:rsidRPr="002213F8">
          <w:rPr>
            <w:rFonts w:ascii="Times New Roman" w:hAnsi="Times New Roman" w:cs="Times New Roman"/>
            <w:color w:val="0000FF"/>
            <w:sz w:val="26"/>
            <w:szCs w:val="26"/>
          </w:rPr>
          <w:t>N 131-ФЗ</w:t>
        </w:r>
      </w:hyperlink>
      <w:r w:rsidRPr="002213F8">
        <w:rPr>
          <w:rFonts w:ascii="Times New Roman" w:hAnsi="Times New Roman" w:cs="Times New Roman"/>
          <w:sz w:val="26"/>
          <w:szCs w:val="26"/>
        </w:rPr>
        <w:t xml:space="preserve"> "Об общих принципах организации местного самоуправления в Российской Федерации", от 26 декабря 2008 г. </w:t>
      </w:r>
      <w:hyperlink r:id="rId7" w:history="1">
        <w:r w:rsidRPr="002213F8">
          <w:rPr>
            <w:rFonts w:ascii="Times New Roman" w:hAnsi="Times New Roman" w:cs="Times New Roman"/>
            <w:color w:val="0000FF"/>
            <w:sz w:val="26"/>
            <w:szCs w:val="26"/>
          </w:rPr>
          <w:t>N 294-ФЗ</w:t>
        </w:r>
      </w:hyperlink>
      <w:r w:rsidRPr="002213F8">
        <w:rPr>
          <w:rFonts w:ascii="Times New Roman" w:hAnsi="Times New Roman" w:cs="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2213F8">
          <w:rPr>
            <w:rFonts w:ascii="Times New Roman" w:hAnsi="Times New Roman" w:cs="Times New Roman"/>
            <w:color w:val="0000FF"/>
            <w:sz w:val="26"/>
            <w:szCs w:val="26"/>
          </w:rPr>
          <w:t>Уставом</w:t>
        </w:r>
      </w:hyperlink>
      <w:r w:rsidRPr="002213F8">
        <w:rPr>
          <w:rFonts w:ascii="Times New Roman" w:hAnsi="Times New Roman" w:cs="Times New Roman"/>
          <w:sz w:val="26"/>
          <w:szCs w:val="26"/>
        </w:rPr>
        <w:t xml:space="preserve"> </w:t>
      </w:r>
      <w:r w:rsidR="00204C76" w:rsidRPr="002213F8">
        <w:rPr>
          <w:rFonts w:ascii="Times New Roman" w:hAnsi="Times New Roman" w:cs="Times New Roman"/>
          <w:sz w:val="26"/>
          <w:szCs w:val="26"/>
        </w:rPr>
        <w:t>Маловишерского муниципального района</w:t>
      </w:r>
      <w:r w:rsidRPr="002213F8">
        <w:rPr>
          <w:rFonts w:ascii="Times New Roman" w:hAnsi="Times New Roman" w:cs="Times New Roman"/>
          <w:sz w:val="26"/>
          <w:szCs w:val="26"/>
        </w:rPr>
        <w:t xml:space="preserve">, </w:t>
      </w:r>
      <w:r w:rsidR="00204C76" w:rsidRPr="002213F8">
        <w:rPr>
          <w:rFonts w:ascii="Times New Roman" w:hAnsi="Times New Roman" w:cs="Times New Roman"/>
          <w:bCs/>
          <w:sz w:val="26"/>
          <w:szCs w:val="26"/>
        </w:rPr>
        <w:t>положе</w:t>
      </w:r>
      <w:r w:rsidR="00204C76" w:rsidRPr="002213F8">
        <w:rPr>
          <w:rFonts w:ascii="Times New Roman" w:hAnsi="Times New Roman" w:cs="Times New Roman"/>
          <w:bCs/>
          <w:sz w:val="26"/>
          <w:szCs w:val="26"/>
        </w:rPr>
        <w:softHyphen/>
        <w:t xml:space="preserve">нием об осуществлении контроля в сфере распространения наружной рекламы в </w:t>
      </w:r>
      <w:proofErr w:type="spellStart"/>
      <w:r w:rsidR="00204C76" w:rsidRPr="002213F8">
        <w:rPr>
          <w:rFonts w:ascii="Times New Roman" w:hAnsi="Times New Roman" w:cs="Times New Roman"/>
          <w:bCs/>
          <w:sz w:val="26"/>
          <w:szCs w:val="26"/>
        </w:rPr>
        <w:t>Маловишерском</w:t>
      </w:r>
      <w:proofErr w:type="spellEnd"/>
      <w:r w:rsidR="00204C76" w:rsidRPr="002213F8">
        <w:rPr>
          <w:rFonts w:ascii="Times New Roman" w:hAnsi="Times New Roman" w:cs="Times New Roman"/>
          <w:bCs/>
          <w:sz w:val="26"/>
          <w:szCs w:val="26"/>
        </w:rPr>
        <w:t xml:space="preserve"> муниципальном районе, утвержденным постановлением Администрации муниципального района от  12.04.2012 № 274</w:t>
      </w:r>
      <w:r w:rsidRPr="002213F8">
        <w:rPr>
          <w:rFonts w:ascii="Times New Roman" w:hAnsi="Times New Roman" w:cs="Times New Roman"/>
          <w:sz w:val="26"/>
          <w:szCs w:val="26"/>
        </w:rPr>
        <w:t xml:space="preserve">, руководствуясь областным </w:t>
      </w:r>
      <w:hyperlink r:id="rId9" w:history="1">
        <w:r w:rsidRPr="002213F8">
          <w:rPr>
            <w:rFonts w:ascii="Times New Roman" w:hAnsi="Times New Roman" w:cs="Times New Roman"/>
            <w:color w:val="0000FF"/>
            <w:sz w:val="26"/>
            <w:szCs w:val="26"/>
          </w:rPr>
          <w:t>законом</w:t>
        </w:r>
      </w:hyperlink>
      <w:r w:rsidRPr="002213F8">
        <w:rPr>
          <w:rFonts w:ascii="Times New Roman" w:hAnsi="Times New Roman" w:cs="Times New Roman"/>
          <w:sz w:val="26"/>
          <w:szCs w:val="26"/>
        </w:rPr>
        <w:t xml:space="preserve"> от 28 апреля 2012 г. N 49-ОЗ "О порядке разработки и принятия административных регламентов осуществления муниципального контроля в соответствующих сферах деятельности", </w:t>
      </w:r>
    </w:p>
    <w:p w:rsidR="0067536C" w:rsidRPr="002213F8" w:rsidRDefault="0067536C" w:rsidP="00204C76">
      <w:pPr>
        <w:pStyle w:val="ConsPlusNormal"/>
        <w:ind w:firstLine="540"/>
        <w:jc w:val="both"/>
        <w:rPr>
          <w:rFonts w:ascii="Times New Roman" w:hAnsi="Times New Roman" w:cs="Times New Roman"/>
          <w:sz w:val="26"/>
          <w:szCs w:val="26"/>
        </w:rPr>
      </w:pPr>
      <w:r w:rsidRPr="002213F8">
        <w:rPr>
          <w:rFonts w:ascii="Times New Roman" w:hAnsi="Times New Roman" w:cs="Times New Roman"/>
          <w:sz w:val="26"/>
          <w:szCs w:val="26"/>
        </w:rPr>
        <w:t>постановляю:</w:t>
      </w:r>
    </w:p>
    <w:p w:rsidR="0067536C" w:rsidRPr="002213F8" w:rsidRDefault="0067536C" w:rsidP="00204C76">
      <w:pPr>
        <w:pStyle w:val="ConsPlusNormal"/>
        <w:ind w:firstLine="540"/>
        <w:jc w:val="both"/>
        <w:rPr>
          <w:rFonts w:ascii="Times New Roman" w:hAnsi="Times New Roman" w:cs="Times New Roman"/>
          <w:sz w:val="26"/>
          <w:szCs w:val="26"/>
        </w:rPr>
      </w:pPr>
      <w:r w:rsidRPr="002213F8">
        <w:rPr>
          <w:rFonts w:ascii="Times New Roman" w:hAnsi="Times New Roman" w:cs="Times New Roman"/>
          <w:sz w:val="26"/>
          <w:szCs w:val="26"/>
        </w:rPr>
        <w:t xml:space="preserve">1. Утвердить прилагаемый Административный </w:t>
      </w:r>
      <w:hyperlink w:anchor="P36" w:history="1">
        <w:r w:rsidRPr="002213F8">
          <w:rPr>
            <w:rFonts w:ascii="Times New Roman" w:hAnsi="Times New Roman" w:cs="Times New Roman"/>
            <w:sz w:val="26"/>
            <w:szCs w:val="26"/>
          </w:rPr>
          <w:t>регламент</w:t>
        </w:r>
      </w:hyperlink>
      <w:r w:rsidRPr="002213F8">
        <w:rPr>
          <w:rFonts w:ascii="Times New Roman" w:hAnsi="Times New Roman" w:cs="Times New Roman"/>
          <w:sz w:val="26"/>
          <w:szCs w:val="26"/>
        </w:rPr>
        <w:t xml:space="preserve"> </w:t>
      </w:r>
      <w:r w:rsidR="00204C76" w:rsidRPr="002213F8">
        <w:rPr>
          <w:rFonts w:ascii="Times New Roman" w:hAnsi="Times New Roman" w:cs="Times New Roman"/>
          <w:sz w:val="26"/>
          <w:szCs w:val="26"/>
        </w:rPr>
        <w:t>по исполнению муниципальной функции «Муниципальный контроль за размещением рекламных конструкций на территории Маловишерского района»;</w:t>
      </w:r>
    </w:p>
    <w:p w:rsidR="002213F8" w:rsidRPr="002213F8" w:rsidRDefault="0067536C" w:rsidP="002213F8">
      <w:pPr>
        <w:pStyle w:val="ConsPlusNormal"/>
        <w:ind w:firstLine="540"/>
        <w:jc w:val="both"/>
        <w:rPr>
          <w:rFonts w:ascii="Times New Roman" w:hAnsi="Times New Roman" w:cs="Times New Roman"/>
          <w:sz w:val="26"/>
          <w:szCs w:val="26"/>
        </w:rPr>
      </w:pPr>
      <w:r w:rsidRPr="002213F8">
        <w:rPr>
          <w:rFonts w:ascii="Times New Roman" w:hAnsi="Times New Roman" w:cs="Times New Roman"/>
          <w:sz w:val="26"/>
          <w:szCs w:val="26"/>
        </w:rPr>
        <w:t xml:space="preserve">2. </w:t>
      </w:r>
      <w:r w:rsidR="002213F8" w:rsidRPr="002213F8">
        <w:rPr>
          <w:rFonts w:ascii="Times New Roman" w:hAnsi="Times New Roman" w:cs="Times New Roman"/>
          <w:sz w:val="26"/>
          <w:szCs w:val="26"/>
        </w:rPr>
        <w:t>Признать утратившими силу постановления Администрации муниципального района:</w:t>
      </w:r>
    </w:p>
    <w:p w:rsidR="002213F8" w:rsidRPr="002213F8" w:rsidRDefault="002213F8" w:rsidP="002213F8">
      <w:pPr>
        <w:pStyle w:val="ConsPlusNormal"/>
        <w:ind w:firstLine="540"/>
        <w:jc w:val="both"/>
        <w:rPr>
          <w:rFonts w:eastAsiaTheme="minorHAnsi"/>
          <w:sz w:val="26"/>
          <w:szCs w:val="26"/>
          <w:lang w:eastAsia="en-US"/>
        </w:rPr>
      </w:pPr>
      <w:r w:rsidRPr="002213F8">
        <w:rPr>
          <w:rFonts w:ascii="Times New Roman" w:hAnsi="Times New Roman" w:cs="Times New Roman"/>
          <w:sz w:val="26"/>
          <w:szCs w:val="26"/>
        </w:rPr>
        <w:t>2.1. от 25.03.2013 № 150 «</w:t>
      </w:r>
      <w:r w:rsidR="00EE4838">
        <w:rPr>
          <w:rFonts w:eastAsiaTheme="minorHAnsi"/>
          <w:sz w:val="26"/>
          <w:szCs w:val="26"/>
          <w:lang w:eastAsia="en-US"/>
        </w:rPr>
        <w:t>О</w:t>
      </w:r>
      <w:r w:rsidR="00EE4838" w:rsidRPr="002213F8">
        <w:rPr>
          <w:rFonts w:eastAsiaTheme="minorHAnsi"/>
          <w:sz w:val="26"/>
          <w:szCs w:val="26"/>
          <w:lang w:eastAsia="en-US"/>
        </w:rPr>
        <w:t>б утверждении административного регламента по исполнению муниципальной функции</w:t>
      </w:r>
      <w:r w:rsidRPr="002213F8">
        <w:rPr>
          <w:rFonts w:eastAsiaTheme="minorHAnsi"/>
          <w:sz w:val="26"/>
          <w:szCs w:val="26"/>
          <w:lang w:eastAsia="en-US"/>
        </w:rPr>
        <w:t>»;</w:t>
      </w:r>
    </w:p>
    <w:p w:rsidR="002213F8" w:rsidRPr="002213F8" w:rsidRDefault="002213F8" w:rsidP="002213F8">
      <w:pPr>
        <w:autoSpaceDE w:val="0"/>
        <w:autoSpaceDN w:val="0"/>
        <w:adjustRightInd w:val="0"/>
        <w:ind w:firstLine="540"/>
        <w:jc w:val="both"/>
        <w:rPr>
          <w:rFonts w:eastAsiaTheme="minorHAnsi"/>
          <w:sz w:val="26"/>
          <w:szCs w:val="26"/>
          <w:lang w:eastAsia="en-US"/>
        </w:rPr>
      </w:pPr>
      <w:r w:rsidRPr="002213F8">
        <w:rPr>
          <w:rFonts w:eastAsiaTheme="minorHAnsi"/>
          <w:sz w:val="26"/>
          <w:szCs w:val="26"/>
          <w:lang w:eastAsia="en-US"/>
        </w:rPr>
        <w:t xml:space="preserve">2.2. от 24.12.2014 N 1026 "О внесении изменений в Административный регламент по исполнению муниципальной функции "Осуществление муниципального контроля в сфере распространения наружной рекламы в </w:t>
      </w:r>
      <w:proofErr w:type="spellStart"/>
      <w:r w:rsidRPr="002213F8">
        <w:rPr>
          <w:rFonts w:eastAsiaTheme="minorHAnsi"/>
          <w:sz w:val="26"/>
          <w:szCs w:val="26"/>
          <w:lang w:eastAsia="en-US"/>
        </w:rPr>
        <w:t>Маловишерском</w:t>
      </w:r>
      <w:proofErr w:type="spellEnd"/>
      <w:r w:rsidRPr="002213F8">
        <w:rPr>
          <w:rFonts w:eastAsiaTheme="minorHAnsi"/>
          <w:sz w:val="26"/>
          <w:szCs w:val="26"/>
          <w:lang w:eastAsia="en-US"/>
        </w:rPr>
        <w:t xml:space="preserve"> муниципальном районе"</w:t>
      </w:r>
    </w:p>
    <w:p w:rsidR="0067536C" w:rsidRPr="002213F8" w:rsidRDefault="002213F8" w:rsidP="002213F8">
      <w:pPr>
        <w:autoSpaceDE w:val="0"/>
        <w:autoSpaceDN w:val="0"/>
        <w:adjustRightInd w:val="0"/>
        <w:ind w:firstLine="540"/>
        <w:jc w:val="both"/>
        <w:rPr>
          <w:rFonts w:eastAsiaTheme="minorHAnsi"/>
          <w:sz w:val="26"/>
          <w:szCs w:val="26"/>
          <w:lang w:eastAsia="en-US"/>
        </w:rPr>
      </w:pPr>
      <w:r w:rsidRPr="002213F8">
        <w:rPr>
          <w:sz w:val="26"/>
          <w:szCs w:val="26"/>
        </w:rPr>
        <w:t xml:space="preserve">2.3. </w:t>
      </w:r>
      <w:r w:rsidRPr="002213F8">
        <w:rPr>
          <w:rFonts w:eastAsiaTheme="minorHAnsi"/>
          <w:sz w:val="26"/>
          <w:szCs w:val="26"/>
          <w:lang w:eastAsia="en-US"/>
        </w:rPr>
        <w:t xml:space="preserve">от 12.05.2016 N 436 "О внесении изменений в Административный регламент по исполнению муниципальной функции "Осуществление муниципального контроля в сфере распространения наружной рекламы в </w:t>
      </w:r>
      <w:proofErr w:type="spellStart"/>
      <w:r w:rsidRPr="002213F8">
        <w:rPr>
          <w:rFonts w:eastAsiaTheme="minorHAnsi"/>
          <w:sz w:val="26"/>
          <w:szCs w:val="26"/>
          <w:lang w:eastAsia="en-US"/>
        </w:rPr>
        <w:t>Маловишерском</w:t>
      </w:r>
      <w:proofErr w:type="spellEnd"/>
      <w:r w:rsidRPr="002213F8">
        <w:rPr>
          <w:rFonts w:eastAsiaTheme="minorHAnsi"/>
          <w:sz w:val="26"/>
          <w:szCs w:val="26"/>
          <w:lang w:eastAsia="en-US"/>
        </w:rPr>
        <w:t xml:space="preserve"> муниципальном районе";</w:t>
      </w:r>
    </w:p>
    <w:p w:rsidR="002213F8" w:rsidRPr="002213F8" w:rsidRDefault="002213F8" w:rsidP="002213F8">
      <w:pPr>
        <w:autoSpaceDE w:val="0"/>
        <w:autoSpaceDN w:val="0"/>
        <w:adjustRightInd w:val="0"/>
        <w:ind w:firstLine="540"/>
        <w:jc w:val="both"/>
        <w:rPr>
          <w:rFonts w:eastAsiaTheme="minorHAnsi"/>
          <w:sz w:val="26"/>
          <w:szCs w:val="26"/>
          <w:lang w:eastAsia="en-US"/>
        </w:rPr>
      </w:pPr>
      <w:r w:rsidRPr="002213F8">
        <w:rPr>
          <w:rFonts w:eastAsiaTheme="minorHAnsi"/>
          <w:sz w:val="26"/>
          <w:szCs w:val="26"/>
          <w:lang w:eastAsia="en-US"/>
        </w:rPr>
        <w:t>3. признать утратившим силу п. 2.2. постановления Администрации Маловишерского муниципального района от 07.06.2013 N 318 "О внесении изменений в административные регламенты по предоставлению муниципальных услуг и исполнению муниципальных функций";</w:t>
      </w:r>
    </w:p>
    <w:p w:rsidR="0067536C" w:rsidRPr="002213F8" w:rsidRDefault="002213F8" w:rsidP="002213F8">
      <w:pPr>
        <w:pStyle w:val="ConsPlusNormal"/>
        <w:ind w:firstLine="540"/>
        <w:jc w:val="both"/>
        <w:rPr>
          <w:rFonts w:ascii="Times New Roman" w:hAnsi="Times New Roman" w:cs="Times New Roman"/>
          <w:sz w:val="26"/>
          <w:szCs w:val="26"/>
        </w:rPr>
      </w:pPr>
      <w:r w:rsidRPr="002213F8">
        <w:rPr>
          <w:rFonts w:ascii="Times New Roman" w:hAnsi="Times New Roman" w:cs="Times New Roman"/>
          <w:sz w:val="26"/>
          <w:szCs w:val="26"/>
        </w:rPr>
        <w:t>4</w:t>
      </w:r>
      <w:r w:rsidR="0067536C" w:rsidRPr="002213F8">
        <w:rPr>
          <w:rFonts w:ascii="Times New Roman" w:hAnsi="Times New Roman" w:cs="Times New Roman"/>
          <w:sz w:val="26"/>
          <w:szCs w:val="26"/>
        </w:rPr>
        <w:t xml:space="preserve">. Опубликовать настоящее постановление в </w:t>
      </w:r>
      <w:r w:rsidRPr="002213F8">
        <w:rPr>
          <w:rFonts w:ascii="Times New Roman" w:hAnsi="Times New Roman" w:cs="Times New Roman"/>
          <w:sz w:val="26"/>
          <w:szCs w:val="26"/>
        </w:rPr>
        <w:t>бюллетене «Возрождение»</w:t>
      </w:r>
      <w:r w:rsidR="0067536C" w:rsidRPr="002213F8">
        <w:rPr>
          <w:rFonts w:ascii="Times New Roman" w:hAnsi="Times New Roman" w:cs="Times New Roman"/>
          <w:sz w:val="26"/>
          <w:szCs w:val="26"/>
        </w:rPr>
        <w:t>.</w:t>
      </w:r>
    </w:p>
    <w:p w:rsidR="0067536C" w:rsidRPr="002213F8" w:rsidRDefault="0067536C">
      <w:pPr>
        <w:pStyle w:val="ConsPlusNormal"/>
        <w:jc w:val="both"/>
        <w:rPr>
          <w:rFonts w:ascii="Times New Roman" w:hAnsi="Times New Roman" w:cs="Times New Roman"/>
          <w:sz w:val="26"/>
          <w:szCs w:val="26"/>
        </w:rPr>
      </w:pPr>
    </w:p>
    <w:p w:rsidR="002213F8" w:rsidRDefault="002213F8">
      <w:pPr>
        <w:pStyle w:val="ConsPlusNormal"/>
        <w:jc w:val="both"/>
        <w:rPr>
          <w:rFonts w:ascii="Times New Roman" w:hAnsi="Times New Roman" w:cs="Times New Roman"/>
          <w:sz w:val="26"/>
          <w:szCs w:val="26"/>
        </w:rPr>
      </w:pPr>
      <w:r w:rsidRPr="002213F8">
        <w:rPr>
          <w:rFonts w:ascii="Times New Roman" w:hAnsi="Times New Roman" w:cs="Times New Roman"/>
          <w:sz w:val="26"/>
          <w:szCs w:val="26"/>
        </w:rPr>
        <w:t>Глава администрации</w:t>
      </w:r>
      <w:r w:rsidRPr="002213F8">
        <w:rPr>
          <w:rFonts w:ascii="Times New Roman" w:hAnsi="Times New Roman" w:cs="Times New Roman"/>
          <w:sz w:val="26"/>
          <w:szCs w:val="26"/>
        </w:rPr>
        <w:tab/>
      </w:r>
      <w:r w:rsidRPr="002213F8">
        <w:rPr>
          <w:rFonts w:ascii="Times New Roman" w:hAnsi="Times New Roman" w:cs="Times New Roman"/>
          <w:sz w:val="26"/>
          <w:szCs w:val="26"/>
        </w:rPr>
        <w:tab/>
      </w:r>
      <w:r w:rsidRPr="002213F8">
        <w:rPr>
          <w:rFonts w:ascii="Times New Roman" w:hAnsi="Times New Roman" w:cs="Times New Roman"/>
          <w:sz w:val="26"/>
          <w:szCs w:val="26"/>
        </w:rPr>
        <w:tab/>
      </w:r>
      <w:r w:rsidRPr="002213F8">
        <w:rPr>
          <w:rFonts w:ascii="Times New Roman" w:hAnsi="Times New Roman" w:cs="Times New Roman"/>
          <w:sz w:val="26"/>
          <w:szCs w:val="26"/>
        </w:rPr>
        <w:tab/>
        <w:t>Н.А.Маслов</w:t>
      </w:r>
    </w:p>
    <w:p w:rsidR="002213F8" w:rsidRPr="002213F8" w:rsidRDefault="002213F8">
      <w:pPr>
        <w:pStyle w:val="ConsPlusNormal"/>
        <w:jc w:val="both"/>
        <w:rPr>
          <w:rFonts w:ascii="Times New Roman" w:hAnsi="Times New Roman" w:cs="Times New Roman"/>
          <w:sz w:val="26"/>
          <w:szCs w:val="26"/>
        </w:rPr>
      </w:pPr>
    </w:p>
    <w:p w:rsidR="002213F8" w:rsidRPr="002213F8" w:rsidRDefault="002213F8">
      <w:pPr>
        <w:pStyle w:val="ConsPlusNormal"/>
        <w:jc w:val="both"/>
        <w:rPr>
          <w:rFonts w:ascii="Times New Roman" w:hAnsi="Times New Roman" w:cs="Times New Roman"/>
          <w:sz w:val="26"/>
          <w:szCs w:val="26"/>
        </w:rPr>
      </w:pPr>
    </w:p>
    <w:p w:rsidR="002213F8" w:rsidRDefault="002213F8">
      <w:pPr>
        <w:pStyle w:val="ConsPlusNormal"/>
        <w:jc w:val="both"/>
        <w:rPr>
          <w:rFonts w:ascii="Times New Roman" w:hAnsi="Times New Roman" w:cs="Times New Roman"/>
          <w:sz w:val="26"/>
          <w:szCs w:val="26"/>
        </w:rPr>
      </w:pPr>
      <w:r w:rsidRPr="002213F8">
        <w:rPr>
          <w:rFonts w:ascii="Times New Roman" w:hAnsi="Times New Roman" w:cs="Times New Roman"/>
          <w:sz w:val="26"/>
          <w:szCs w:val="26"/>
        </w:rPr>
        <w:t xml:space="preserve">Исполнитель: </w:t>
      </w:r>
      <w:r w:rsidRPr="002213F8">
        <w:rPr>
          <w:rFonts w:ascii="Times New Roman" w:hAnsi="Times New Roman" w:cs="Times New Roman"/>
          <w:sz w:val="26"/>
          <w:szCs w:val="26"/>
        </w:rPr>
        <w:tab/>
      </w:r>
      <w:r w:rsidRPr="002213F8">
        <w:rPr>
          <w:rFonts w:ascii="Times New Roman" w:hAnsi="Times New Roman" w:cs="Times New Roman"/>
          <w:sz w:val="26"/>
          <w:szCs w:val="26"/>
        </w:rPr>
        <w:tab/>
      </w:r>
      <w:r w:rsidRPr="002213F8">
        <w:rPr>
          <w:rFonts w:ascii="Times New Roman" w:hAnsi="Times New Roman" w:cs="Times New Roman"/>
          <w:sz w:val="26"/>
          <w:szCs w:val="26"/>
        </w:rPr>
        <w:tab/>
      </w:r>
      <w:r w:rsidRPr="002213F8">
        <w:rPr>
          <w:rFonts w:ascii="Times New Roman" w:hAnsi="Times New Roman" w:cs="Times New Roman"/>
          <w:sz w:val="26"/>
          <w:szCs w:val="26"/>
        </w:rPr>
        <w:tab/>
      </w:r>
      <w:r w:rsidRPr="002213F8">
        <w:rPr>
          <w:rFonts w:ascii="Times New Roman" w:hAnsi="Times New Roman" w:cs="Times New Roman"/>
          <w:sz w:val="26"/>
          <w:szCs w:val="26"/>
        </w:rPr>
        <w:tab/>
        <w:t>Л.Н.Журавлева</w:t>
      </w:r>
    </w:p>
    <w:p w:rsidR="002213F8" w:rsidRPr="002213F8" w:rsidRDefault="002213F8">
      <w:pPr>
        <w:pStyle w:val="ConsPlusNormal"/>
        <w:jc w:val="both"/>
        <w:rPr>
          <w:rFonts w:ascii="Times New Roman" w:hAnsi="Times New Roman" w:cs="Times New Roman"/>
          <w:sz w:val="26"/>
          <w:szCs w:val="26"/>
        </w:rPr>
      </w:pPr>
    </w:p>
    <w:p w:rsidR="002213F8" w:rsidRPr="002213F8" w:rsidRDefault="002213F8">
      <w:pPr>
        <w:pStyle w:val="ConsPlusNormal"/>
        <w:jc w:val="both"/>
        <w:rPr>
          <w:rFonts w:ascii="Times New Roman" w:hAnsi="Times New Roman" w:cs="Times New Roman"/>
          <w:sz w:val="26"/>
          <w:szCs w:val="26"/>
        </w:rPr>
      </w:pPr>
      <w:r w:rsidRPr="002213F8">
        <w:rPr>
          <w:rFonts w:ascii="Times New Roman" w:hAnsi="Times New Roman" w:cs="Times New Roman"/>
          <w:sz w:val="26"/>
          <w:szCs w:val="26"/>
        </w:rPr>
        <w:t>Согласовано:</w:t>
      </w:r>
      <w:r w:rsidRPr="002213F8">
        <w:rPr>
          <w:rFonts w:ascii="Times New Roman" w:hAnsi="Times New Roman" w:cs="Times New Roman"/>
          <w:sz w:val="26"/>
          <w:szCs w:val="26"/>
        </w:rPr>
        <w:tab/>
      </w:r>
      <w:r w:rsidRPr="002213F8">
        <w:rPr>
          <w:rFonts w:ascii="Times New Roman" w:hAnsi="Times New Roman" w:cs="Times New Roman"/>
          <w:sz w:val="26"/>
          <w:szCs w:val="26"/>
        </w:rPr>
        <w:tab/>
      </w:r>
      <w:r w:rsidRPr="002213F8">
        <w:rPr>
          <w:rFonts w:ascii="Times New Roman" w:hAnsi="Times New Roman" w:cs="Times New Roman"/>
          <w:sz w:val="26"/>
          <w:szCs w:val="26"/>
        </w:rPr>
        <w:tab/>
      </w:r>
      <w:r w:rsidRPr="002213F8">
        <w:rPr>
          <w:rFonts w:ascii="Times New Roman" w:hAnsi="Times New Roman" w:cs="Times New Roman"/>
          <w:sz w:val="26"/>
          <w:szCs w:val="26"/>
        </w:rPr>
        <w:tab/>
      </w:r>
      <w:r w:rsidRPr="002213F8">
        <w:rPr>
          <w:rFonts w:ascii="Times New Roman" w:hAnsi="Times New Roman" w:cs="Times New Roman"/>
          <w:sz w:val="26"/>
          <w:szCs w:val="26"/>
        </w:rPr>
        <w:tab/>
        <w:t>Е.В.Филимонова</w:t>
      </w:r>
    </w:p>
    <w:p w:rsidR="002213F8" w:rsidRPr="002213F8" w:rsidRDefault="002213F8">
      <w:pPr>
        <w:pStyle w:val="ConsPlusNormal"/>
        <w:jc w:val="both"/>
        <w:rPr>
          <w:rFonts w:ascii="Times New Roman" w:hAnsi="Times New Roman" w:cs="Times New Roman"/>
          <w:sz w:val="26"/>
          <w:szCs w:val="26"/>
        </w:rPr>
      </w:pPr>
      <w:r w:rsidRPr="002213F8">
        <w:rPr>
          <w:rFonts w:ascii="Times New Roman" w:hAnsi="Times New Roman" w:cs="Times New Roman"/>
          <w:sz w:val="26"/>
          <w:szCs w:val="26"/>
        </w:rPr>
        <w:t>Дело 1 экз.</w:t>
      </w:r>
    </w:p>
    <w:p w:rsidR="002213F8" w:rsidRPr="002213F8" w:rsidRDefault="002213F8">
      <w:pPr>
        <w:pStyle w:val="ConsPlusNormal"/>
        <w:jc w:val="both"/>
        <w:rPr>
          <w:rFonts w:ascii="Times New Roman" w:hAnsi="Times New Roman" w:cs="Times New Roman"/>
          <w:sz w:val="26"/>
          <w:szCs w:val="26"/>
        </w:rPr>
      </w:pPr>
      <w:r w:rsidRPr="002213F8">
        <w:rPr>
          <w:rFonts w:ascii="Times New Roman" w:hAnsi="Times New Roman" w:cs="Times New Roman"/>
          <w:sz w:val="26"/>
          <w:szCs w:val="26"/>
        </w:rPr>
        <w:t>Арх. 1 экз.</w:t>
      </w:r>
    </w:p>
    <w:p w:rsidR="0067536C" w:rsidRPr="002213F8" w:rsidRDefault="0067536C">
      <w:pPr>
        <w:pStyle w:val="ConsPlusNormal"/>
        <w:jc w:val="right"/>
        <w:outlineLvl w:val="0"/>
        <w:rPr>
          <w:sz w:val="26"/>
          <w:szCs w:val="26"/>
        </w:rPr>
      </w:pPr>
    </w:p>
    <w:p w:rsidR="0067536C" w:rsidRDefault="0067536C">
      <w:pPr>
        <w:pStyle w:val="ConsPlusNormal"/>
        <w:jc w:val="right"/>
        <w:outlineLvl w:val="0"/>
      </w:pPr>
    </w:p>
    <w:p w:rsidR="0067536C" w:rsidRPr="00C7096E" w:rsidRDefault="0067536C" w:rsidP="0067536C">
      <w:pPr>
        <w:spacing w:line="240" w:lineRule="exact"/>
        <w:ind w:left="4956"/>
        <w:jc w:val="both"/>
        <w:rPr>
          <w:szCs w:val="28"/>
        </w:rPr>
      </w:pPr>
      <w:r w:rsidRPr="007E7046">
        <w:rPr>
          <w:szCs w:val="28"/>
        </w:rPr>
        <w:t>УТВЕРЖДЕН</w:t>
      </w:r>
    </w:p>
    <w:p w:rsidR="0067536C" w:rsidRDefault="0067536C" w:rsidP="0067536C">
      <w:pPr>
        <w:autoSpaceDE w:val="0"/>
        <w:autoSpaceDN w:val="0"/>
        <w:adjustRightInd w:val="0"/>
        <w:spacing w:before="120" w:line="240" w:lineRule="exact"/>
        <w:ind w:left="4247" w:firstLine="709"/>
        <w:outlineLvl w:val="0"/>
        <w:rPr>
          <w:szCs w:val="28"/>
        </w:rPr>
      </w:pPr>
      <w:r>
        <w:rPr>
          <w:szCs w:val="28"/>
        </w:rPr>
        <w:t xml:space="preserve">постановлением Администрации </w:t>
      </w:r>
    </w:p>
    <w:p w:rsidR="0067536C" w:rsidRDefault="0067536C" w:rsidP="0067536C">
      <w:pPr>
        <w:autoSpaceDE w:val="0"/>
        <w:autoSpaceDN w:val="0"/>
        <w:adjustRightInd w:val="0"/>
        <w:spacing w:line="240" w:lineRule="exact"/>
        <w:jc w:val="center"/>
        <w:outlineLvl w:val="0"/>
        <w:rPr>
          <w:szCs w:val="28"/>
        </w:rPr>
      </w:pPr>
      <w:r>
        <w:rPr>
          <w:szCs w:val="28"/>
        </w:rPr>
        <w:t xml:space="preserve">                                              </w:t>
      </w:r>
      <w:r>
        <w:rPr>
          <w:szCs w:val="28"/>
        </w:rPr>
        <w:tab/>
        <w:t xml:space="preserve">муниципального района </w:t>
      </w:r>
    </w:p>
    <w:p w:rsidR="0067536C" w:rsidRDefault="0067536C" w:rsidP="0067536C">
      <w:pPr>
        <w:autoSpaceDE w:val="0"/>
        <w:autoSpaceDN w:val="0"/>
        <w:adjustRightInd w:val="0"/>
        <w:spacing w:line="240" w:lineRule="exact"/>
        <w:jc w:val="both"/>
        <w:rPr>
          <w:b/>
          <w:color w:val="000000"/>
          <w:szCs w:val="28"/>
        </w:rPr>
      </w:pPr>
      <w:r>
        <w:rPr>
          <w:szCs w:val="28"/>
        </w:rPr>
        <w:t xml:space="preserve">                                                                  от ______________ № </w:t>
      </w:r>
    </w:p>
    <w:p w:rsidR="0067536C" w:rsidRDefault="0067536C" w:rsidP="0067536C">
      <w:pPr>
        <w:autoSpaceDE w:val="0"/>
        <w:autoSpaceDN w:val="0"/>
        <w:adjustRightInd w:val="0"/>
        <w:spacing w:line="240" w:lineRule="exact"/>
        <w:jc w:val="both"/>
        <w:rPr>
          <w:b/>
          <w:color w:val="000000"/>
          <w:szCs w:val="28"/>
        </w:rPr>
      </w:pPr>
    </w:p>
    <w:p w:rsidR="0067536C" w:rsidRDefault="0067536C" w:rsidP="0067536C">
      <w:pPr>
        <w:autoSpaceDE w:val="0"/>
        <w:autoSpaceDN w:val="0"/>
        <w:adjustRightInd w:val="0"/>
        <w:spacing w:line="240" w:lineRule="exact"/>
        <w:jc w:val="both"/>
        <w:rPr>
          <w:b/>
          <w:color w:val="000000"/>
          <w:szCs w:val="28"/>
        </w:rPr>
      </w:pPr>
    </w:p>
    <w:p w:rsidR="0067536C" w:rsidRDefault="0067536C" w:rsidP="0067536C">
      <w:pPr>
        <w:autoSpaceDE w:val="0"/>
        <w:autoSpaceDN w:val="0"/>
        <w:adjustRightInd w:val="0"/>
        <w:spacing w:line="240" w:lineRule="exact"/>
        <w:jc w:val="center"/>
        <w:rPr>
          <w:b/>
          <w:color w:val="000000"/>
          <w:szCs w:val="28"/>
        </w:rPr>
      </w:pPr>
      <w:r>
        <w:rPr>
          <w:b/>
          <w:color w:val="000000"/>
          <w:szCs w:val="28"/>
        </w:rPr>
        <w:t>АДМИНИСТРАТИВНЫЙ РЕГЛАМЕНТ</w:t>
      </w:r>
    </w:p>
    <w:p w:rsidR="0067536C" w:rsidRPr="0067536C" w:rsidRDefault="0067536C" w:rsidP="0067536C">
      <w:pPr>
        <w:autoSpaceDE w:val="0"/>
        <w:autoSpaceDN w:val="0"/>
        <w:adjustRightInd w:val="0"/>
        <w:spacing w:line="240" w:lineRule="exact"/>
        <w:jc w:val="center"/>
        <w:outlineLvl w:val="0"/>
        <w:rPr>
          <w:szCs w:val="28"/>
        </w:rPr>
      </w:pPr>
      <w:r w:rsidRPr="0067536C">
        <w:rPr>
          <w:szCs w:val="28"/>
        </w:rPr>
        <w:t xml:space="preserve">по </w:t>
      </w:r>
      <w:r w:rsidRPr="001F76AF">
        <w:rPr>
          <w:szCs w:val="28"/>
        </w:rPr>
        <w:t>исполнению муниципальной функции «</w:t>
      </w:r>
      <w:r>
        <w:rPr>
          <w:szCs w:val="28"/>
        </w:rPr>
        <w:t>М</w:t>
      </w:r>
      <w:r w:rsidRPr="0067536C">
        <w:rPr>
          <w:szCs w:val="28"/>
        </w:rPr>
        <w:t>униципальный</w:t>
      </w:r>
    </w:p>
    <w:p w:rsidR="0067536C" w:rsidRDefault="0067536C" w:rsidP="0067536C">
      <w:pPr>
        <w:autoSpaceDE w:val="0"/>
        <w:autoSpaceDN w:val="0"/>
        <w:adjustRightInd w:val="0"/>
        <w:spacing w:line="240" w:lineRule="exact"/>
        <w:jc w:val="center"/>
        <w:outlineLvl w:val="0"/>
        <w:rPr>
          <w:szCs w:val="28"/>
        </w:rPr>
      </w:pPr>
      <w:r w:rsidRPr="0067536C">
        <w:rPr>
          <w:szCs w:val="28"/>
        </w:rPr>
        <w:t>контроль за размещением рекламных конструкций</w:t>
      </w:r>
      <w:r>
        <w:rPr>
          <w:szCs w:val="28"/>
        </w:rPr>
        <w:t xml:space="preserve"> на территории Маловишерского района</w:t>
      </w:r>
      <w:r w:rsidRPr="001F76AF">
        <w:rPr>
          <w:szCs w:val="28"/>
        </w:rPr>
        <w:t>»</w:t>
      </w:r>
    </w:p>
    <w:p w:rsidR="0067536C" w:rsidRPr="0067536C" w:rsidRDefault="0067536C" w:rsidP="0067536C">
      <w:pPr>
        <w:autoSpaceDE w:val="0"/>
        <w:autoSpaceDN w:val="0"/>
        <w:adjustRightInd w:val="0"/>
        <w:spacing w:before="120" w:line="240" w:lineRule="exact"/>
        <w:jc w:val="center"/>
        <w:outlineLvl w:val="0"/>
        <w:rPr>
          <w:szCs w:val="28"/>
        </w:rPr>
      </w:pP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1. Общие положения</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1.1. Наименование муниципальной функции</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Наименование муниципальной функции - Муниципальный</w:t>
      </w:r>
      <w:r>
        <w:rPr>
          <w:rFonts w:ascii="Times New Roman" w:hAnsi="Times New Roman" w:cs="Times New Roman"/>
          <w:bCs/>
          <w:sz w:val="28"/>
          <w:szCs w:val="28"/>
        </w:rPr>
        <w:t xml:space="preserve"> </w:t>
      </w:r>
      <w:r w:rsidRPr="0067536C">
        <w:rPr>
          <w:rFonts w:ascii="Times New Roman" w:hAnsi="Times New Roman" w:cs="Times New Roman"/>
          <w:bCs/>
          <w:sz w:val="28"/>
          <w:szCs w:val="28"/>
        </w:rPr>
        <w:t>контроль за размещением рекламных конструкций на территории Маловишерского района</w:t>
      </w:r>
      <w:r>
        <w:rPr>
          <w:rFonts w:ascii="Times New Roman" w:hAnsi="Times New Roman" w:cs="Times New Roman"/>
          <w:bCs/>
          <w:sz w:val="28"/>
          <w:szCs w:val="28"/>
        </w:rPr>
        <w:t xml:space="preserve"> (далее - муниципальная функция)</w:t>
      </w:r>
      <w:r w:rsidRPr="0067536C">
        <w:rPr>
          <w:rFonts w:ascii="Times New Roman" w:hAnsi="Times New Roman" w:cs="Times New Roman"/>
          <w:bCs/>
          <w:sz w:val="28"/>
          <w:szCs w:val="28"/>
        </w:rPr>
        <w:t>.</w:t>
      </w:r>
    </w:p>
    <w:p w:rsid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1.2. Наименование органа местного самоуправления,</w:t>
      </w:r>
      <w:r>
        <w:rPr>
          <w:rFonts w:ascii="Times New Roman" w:hAnsi="Times New Roman" w:cs="Times New Roman"/>
          <w:bCs/>
          <w:sz w:val="28"/>
          <w:szCs w:val="28"/>
        </w:rPr>
        <w:t xml:space="preserve"> </w:t>
      </w:r>
      <w:r w:rsidRPr="0067536C">
        <w:rPr>
          <w:rFonts w:ascii="Times New Roman" w:hAnsi="Times New Roman" w:cs="Times New Roman"/>
          <w:bCs/>
          <w:sz w:val="28"/>
          <w:szCs w:val="28"/>
        </w:rPr>
        <w:t>исполняющего муниципальную функцию</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1.2.1. Органом, уполномоченным на осуществление муниципального контроля, является Администрация муниципального района (далее – орган муниципального контроля). </w:t>
      </w:r>
    </w:p>
    <w:p w:rsidR="0067536C" w:rsidRPr="0067536C" w:rsidRDefault="0067536C" w:rsidP="0067536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1.2.2. </w:t>
      </w:r>
      <w:r w:rsidRPr="0067536C">
        <w:rPr>
          <w:rFonts w:ascii="Times New Roman" w:hAnsi="Times New Roman" w:cs="Times New Roman"/>
          <w:bCs/>
          <w:sz w:val="28"/>
          <w:szCs w:val="28"/>
        </w:rPr>
        <w:t>Ответственность за организацию осуществления муниципального контроля возлагается на заместителя Главы администрации муниципального района курирующего соответствующее направление деятельности.</w:t>
      </w:r>
    </w:p>
    <w:p w:rsidR="0067536C" w:rsidRPr="0067536C" w:rsidRDefault="0067536C" w:rsidP="0067536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1.2.3. </w:t>
      </w:r>
      <w:r w:rsidRPr="0067536C">
        <w:rPr>
          <w:rFonts w:ascii="Times New Roman" w:hAnsi="Times New Roman" w:cs="Times New Roman"/>
          <w:bCs/>
          <w:sz w:val="28"/>
          <w:szCs w:val="28"/>
        </w:rPr>
        <w:t>Осуществление муниципального контроля возлагается на отдел градостроительства и дорожного хозяйства Администрации муниципального района (далее – отдел). Проверки проводятся должностными лицами отдела. В случае необходимости к проведению проверок могут привлекаться иные должностные лица органа муниципального контроля.</w:t>
      </w:r>
    </w:p>
    <w:p w:rsidR="0067536C" w:rsidRPr="0067536C" w:rsidRDefault="0067536C" w:rsidP="0067536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1.2.4. </w:t>
      </w:r>
      <w:r w:rsidRPr="0067536C">
        <w:rPr>
          <w:rFonts w:ascii="Times New Roman" w:hAnsi="Times New Roman" w:cs="Times New Roman"/>
          <w:bCs/>
          <w:sz w:val="28"/>
          <w:szCs w:val="28"/>
        </w:rPr>
        <w:t xml:space="preserve">К проведению мероприятий по муниципальному контролю могут быть привлечены эксперты, экспертные организации в соответствии с требованиями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7536C" w:rsidRPr="0067536C" w:rsidRDefault="0067536C" w:rsidP="0067536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1.2.5. </w:t>
      </w:r>
      <w:r w:rsidRPr="0067536C">
        <w:rPr>
          <w:rFonts w:ascii="Times New Roman" w:hAnsi="Times New Roman" w:cs="Times New Roman"/>
          <w:bCs/>
          <w:sz w:val="28"/>
          <w:szCs w:val="28"/>
        </w:rPr>
        <w:t>К проведению мероприятий по муниципальному контролю в отношении граждан могут привлекаться иные лица, обладающие необходимыми знаниями и опытом.</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1.3. Перечень нормативных правовых актов, регулирующих</w:t>
      </w:r>
      <w:r>
        <w:rPr>
          <w:rFonts w:ascii="Times New Roman" w:hAnsi="Times New Roman" w:cs="Times New Roman"/>
          <w:bCs/>
          <w:sz w:val="28"/>
          <w:szCs w:val="28"/>
        </w:rPr>
        <w:t xml:space="preserve"> </w:t>
      </w:r>
      <w:r w:rsidRPr="0067536C">
        <w:rPr>
          <w:rFonts w:ascii="Times New Roman" w:hAnsi="Times New Roman" w:cs="Times New Roman"/>
          <w:bCs/>
          <w:sz w:val="28"/>
          <w:szCs w:val="28"/>
        </w:rPr>
        <w:t>исполнение муниципальной функции</w:t>
      </w:r>
    </w:p>
    <w:p w:rsid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Исполнение муниципальной функции осуществляется в соответствии со следующими нормативными правовыми актами:</w:t>
      </w:r>
    </w:p>
    <w:p w:rsidR="0067536C" w:rsidRPr="0067536C" w:rsidRDefault="0067536C" w:rsidP="0067536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1.3.1. </w:t>
      </w:r>
      <w:r w:rsidRPr="0067536C">
        <w:rPr>
          <w:rFonts w:ascii="Times New Roman" w:hAnsi="Times New Roman" w:cs="Times New Roman"/>
          <w:bCs/>
          <w:sz w:val="28"/>
          <w:szCs w:val="28"/>
        </w:rPr>
        <w:t xml:space="preserve">Федеральный закон от 13 марта 2006 года № 38-ФЗ «О рекламе» («Собрание законодательства Российской Федерации» от 20.03.2006 № 12, ст. </w:t>
      </w:r>
      <w:r w:rsidRPr="0067536C">
        <w:rPr>
          <w:rFonts w:ascii="Times New Roman" w:hAnsi="Times New Roman" w:cs="Times New Roman"/>
          <w:bCs/>
          <w:sz w:val="28"/>
          <w:szCs w:val="28"/>
        </w:rPr>
        <w:lastRenderedPageBreak/>
        <w:t>1232);</w:t>
      </w:r>
    </w:p>
    <w:p w:rsidR="0067536C" w:rsidRPr="0067536C" w:rsidRDefault="0067536C" w:rsidP="0067536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1.3.2. </w:t>
      </w:r>
      <w:r w:rsidRPr="0067536C">
        <w:rPr>
          <w:rFonts w:ascii="Times New Roman" w:hAnsi="Times New Roman" w:cs="Times New Roman"/>
          <w:bCs/>
          <w:sz w:val="28"/>
          <w:szCs w:val="28"/>
        </w:rPr>
        <w:t xml:space="preserve">Федеральный закон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06.10.2003 № 40, ст. 3822); </w:t>
      </w:r>
    </w:p>
    <w:p w:rsidR="0067536C" w:rsidRPr="0067536C" w:rsidRDefault="0067536C" w:rsidP="0067536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1.3.3. </w:t>
      </w:r>
      <w:r w:rsidRPr="0067536C">
        <w:rPr>
          <w:rFonts w:ascii="Times New Roman" w:hAnsi="Times New Roman" w:cs="Times New Roman"/>
          <w:bCs/>
          <w:sz w:val="28"/>
          <w:szCs w:val="28"/>
        </w:rPr>
        <w:t xml:space="preserve">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(«Собрание законодательства Российской Федерации» от 29.12.2008 № 52 (ч. 1), ст. 6249); </w:t>
      </w:r>
    </w:p>
    <w:p w:rsidR="0067536C" w:rsidRPr="0067536C" w:rsidRDefault="0067536C" w:rsidP="0067536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1.3.4. </w:t>
      </w:r>
      <w:r w:rsidRPr="0067536C">
        <w:rPr>
          <w:rFonts w:ascii="Times New Roman" w:hAnsi="Times New Roman" w:cs="Times New Roman"/>
          <w:bCs/>
          <w:sz w:val="28"/>
          <w:szCs w:val="28"/>
        </w:rPr>
        <w:t xml:space="preserve">Федеральный закон от 02 мая </w:t>
      </w:r>
      <w:smartTag w:uri="urn:schemas-microsoft-com:office:smarttags" w:element="metricconverter">
        <w:smartTagPr>
          <w:attr w:name="ProductID" w:val="2006 г"/>
        </w:smartTagPr>
        <w:r w:rsidRPr="0067536C">
          <w:rPr>
            <w:rFonts w:ascii="Times New Roman" w:hAnsi="Times New Roman" w:cs="Times New Roman"/>
            <w:bCs/>
            <w:sz w:val="28"/>
            <w:szCs w:val="28"/>
          </w:rPr>
          <w:t>2006 года</w:t>
        </w:r>
      </w:smartTag>
      <w:r w:rsidRPr="0067536C">
        <w:rPr>
          <w:rFonts w:ascii="Times New Roman" w:hAnsi="Times New Roman" w:cs="Times New Roman"/>
          <w:bCs/>
          <w:sz w:val="28"/>
          <w:szCs w:val="28"/>
        </w:rPr>
        <w:t xml:space="preserve"> № 59-ФЗ “О порядке рассмотрения обращений граждан Российской Федерации” («Собрание законодательства Российской Федерации» от 08.05.2006 № 19, ст. 2060);</w:t>
      </w:r>
    </w:p>
    <w:p w:rsidR="0067536C" w:rsidRPr="0067536C" w:rsidRDefault="0067536C" w:rsidP="0067536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1.3.5. </w:t>
      </w:r>
      <w:r w:rsidRPr="0067536C">
        <w:rPr>
          <w:rFonts w:ascii="Times New Roman" w:hAnsi="Times New Roman" w:cs="Times New Roman"/>
          <w:bCs/>
          <w:sz w:val="28"/>
          <w:szCs w:val="28"/>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12.07.2010 N 28, ст. 3706);</w:t>
      </w:r>
    </w:p>
    <w:p w:rsidR="0067536C" w:rsidRPr="0067536C" w:rsidRDefault="0067536C" w:rsidP="0067536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1.3.6. </w:t>
      </w:r>
      <w:r w:rsidRPr="0067536C">
        <w:rPr>
          <w:rFonts w:ascii="Times New Roman" w:hAnsi="Times New Roman" w:cs="Times New Roman"/>
          <w:bCs/>
          <w:sz w:val="28"/>
          <w:szCs w:val="28"/>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14.05.2009 № 85);</w:t>
      </w:r>
    </w:p>
    <w:p w:rsidR="0067536C" w:rsidRPr="0067536C" w:rsidRDefault="0067536C" w:rsidP="0067536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1.3.7. </w:t>
      </w:r>
      <w:r w:rsidRPr="0067536C">
        <w:rPr>
          <w:rFonts w:ascii="Times New Roman" w:hAnsi="Times New Roman" w:cs="Times New Roman"/>
          <w:bCs/>
          <w:sz w:val="28"/>
          <w:szCs w:val="28"/>
        </w:rPr>
        <w:t>областной закон 28 апреля 2012 года № 49-ОЗ «О порядке разработки и принятия административных регламентов осуществления муниципального контроля в соответствующих сферах деятельности» («Новгородские ведомости» (официальный выпуск) от 03.05.2012 №15);</w:t>
      </w:r>
    </w:p>
    <w:p w:rsidR="0067536C" w:rsidRPr="0067536C" w:rsidRDefault="0067536C" w:rsidP="0067536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1.3.8. п</w:t>
      </w:r>
      <w:r w:rsidRPr="0067536C">
        <w:rPr>
          <w:rFonts w:ascii="Times New Roman" w:hAnsi="Times New Roman" w:cs="Times New Roman"/>
          <w:bCs/>
          <w:sz w:val="28"/>
          <w:szCs w:val="28"/>
        </w:rPr>
        <w:t>остановление Администрации муниципального района от  12.04.2012 № 274 «Об утверждении положе</w:t>
      </w:r>
      <w:r w:rsidRPr="0067536C">
        <w:rPr>
          <w:rFonts w:ascii="Times New Roman" w:hAnsi="Times New Roman" w:cs="Times New Roman"/>
          <w:bCs/>
          <w:sz w:val="28"/>
          <w:szCs w:val="28"/>
        </w:rPr>
        <w:softHyphen/>
        <w:t xml:space="preserve">ния об осуществлении контроля в сфере распространения наружной рекламы в </w:t>
      </w:r>
      <w:proofErr w:type="spellStart"/>
      <w:r w:rsidRPr="0067536C">
        <w:rPr>
          <w:rFonts w:ascii="Times New Roman" w:hAnsi="Times New Roman" w:cs="Times New Roman"/>
          <w:bCs/>
          <w:sz w:val="28"/>
          <w:szCs w:val="28"/>
        </w:rPr>
        <w:t>Маловишерском</w:t>
      </w:r>
      <w:proofErr w:type="spellEnd"/>
      <w:r w:rsidRPr="0067536C">
        <w:rPr>
          <w:rFonts w:ascii="Times New Roman" w:hAnsi="Times New Roman" w:cs="Times New Roman"/>
          <w:bCs/>
          <w:sz w:val="28"/>
          <w:szCs w:val="28"/>
        </w:rPr>
        <w:t xml:space="preserve"> муниципальном районе» (бюллетень «</w:t>
      </w:r>
      <w:r>
        <w:rPr>
          <w:rFonts w:ascii="Times New Roman" w:hAnsi="Times New Roman" w:cs="Times New Roman"/>
          <w:bCs/>
          <w:sz w:val="28"/>
          <w:szCs w:val="28"/>
        </w:rPr>
        <w:t>Возрождение» от 16.04.2012 № 4);</w:t>
      </w:r>
    </w:p>
    <w:p w:rsidR="0067536C" w:rsidRPr="0067536C" w:rsidRDefault="0067536C" w:rsidP="0067536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1.3.9. о</w:t>
      </w:r>
      <w:r w:rsidRPr="0067536C">
        <w:rPr>
          <w:rFonts w:ascii="Times New Roman" w:hAnsi="Times New Roman" w:cs="Times New Roman"/>
          <w:bCs/>
          <w:sz w:val="28"/>
          <w:szCs w:val="28"/>
        </w:rPr>
        <w:t>бластной закон от 01.02.2016 N 914-ОЗ "Об административных правонарушениях" (официальный интернет-портал правовой информации http://www.pravo.gov.ru, 03.02.2016, "Новгородские ведомости" (официальный выпуск), N 3, 05.02.2016)</w:t>
      </w:r>
      <w:r>
        <w:rPr>
          <w:rFonts w:ascii="Times New Roman" w:hAnsi="Times New Roman" w:cs="Times New Roman"/>
          <w:bCs/>
          <w:sz w:val="28"/>
          <w:szCs w:val="28"/>
        </w:rPr>
        <w:t>.</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1.4. Предмет муниципального контроля за размещением</w:t>
      </w:r>
      <w:r>
        <w:rPr>
          <w:rFonts w:ascii="Times New Roman" w:hAnsi="Times New Roman" w:cs="Times New Roman"/>
          <w:bCs/>
          <w:sz w:val="28"/>
          <w:szCs w:val="28"/>
        </w:rPr>
        <w:t xml:space="preserve"> </w:t>
      </w:r>
      <w:r w:rsidRPr="0067536C">
        <w:rPr>
          <w:rFonts w:ascii="Times New Roman" w:hAnsi="Times New Roman" w:cs="Times New Roman"/>
          <w:bCs/>
          <w:sz w:val="28"/>
          <w:szCs w:val="28"/>
        </w:rPr>
        <w:t>рекламных конструкций</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1.4.</w:t>
      </w:r>
      <w:r>
        <w:rPr>
          <w:rFonts w:ascii="Times New Roman" w:hAnsi="Times New Roman" w:cs="Times New Roman"/>
          <w:bCs/>
          <w:sz w:val="28"/>
          <w:szCs w:val="28"/>
        </w:rPr>
        <w:t xml:space="preserve">1. </w:t>
      </w:r>
      <w:r w:rsidRPr="0067536C">
        <w:rPr>
          <w:rFonts w:ascii="Times New Roman" w:hAnsi="Times New Roman" w:cs="Times New Roman"/>
          <w:bCs/>
          <w:sz w:val="28"/>
          <w:szCs w:val="28"/>
        </w:rPr>
        <w:t xml:space="preserve"> Предметом муниципального контроля в сфере распространения наружной рекламы в </w:t>
      </w:r>
      <w:proofErr w:type="spellStart"/>
      <w:r w:rsidRPr="0067536C">
        <w:rPr>
          <w:rFonts w:ascii="Times New Roman" w:hAnsi="Times New Roman" w:cs="Times New Roman"/>
          <w:bCs/>
          <w:sz w:val="28"/>
          <w:szCs w:val="28"/>
        </w:rPr>
        <w:t>Маловишерском</w:t>
      </w:r>
      <w:proofErr w:type="spellEnd"/>
      <w:r w:rsidRPr="0067536C">
        <w:rPr>
          <w:rFonts w:ascii="Times New Roman" w:hAnsi="Times New Roman" w:cs="Times New Roman"/>
          <w:bCs/>
          <w:sz w:val="28"/>
          <w:szCs w:val="28"/>
        </w:rPr>
        <w:t xml:space="preserve"> муниципальном районе является соблюдение юридическим лицом, индивидуальным предпринимателем, </w:t>
      </w:r>
      <w:r>
        <w:rPr>
          <w:rFonts w:ascii="Times New Roman" w:hAnsi="Times New Roman" w:cs="Times New Roman"/>
          <w:bCs/>
          <w:sz w:val="28"/>
          <w:szCs w:val="28"/>
        </w:rPr>
        <w:t>гражданином</w:t>
      </w:r>
      <w:r w:rsidRPr="0067536C">
        <w:rPr>
          <w:rFonts w:ascii="Times New Roman" w:hAnsi="Times New Roman" w:cs="Times New Roman"/>
          <w:bCs/>
          <w:sz w:val="28"/>
          <w:szCs w:val="28"/>
        </w:rPr>
        <w:t xml:space="preserve"> (далее - </w:t>
      </w:r>
      <w:proofErr w:type="spellStart"/>
      <w:r w:rsidRPr="0067536C">
        <w:rPr>
          <w:rFonts w:ascii="Times New Roman" w:hAnsi="Times New Roman" w:cs="Times New Roman"/>
          <w:bCs/>
          <w:sz w:val="28"/>
          <w:szCs w:val="28"/>
        </w:rPr>
        <w:t>рекламораспространители</w:t>
      </w:r>
      <w:proofErr w:type="spellEnd"/>
      <w:r w:rsidRPr="0067536C">
        <w:rPr>
          <w:rFonts w:ascii="Times New Roman" w:hAnsi="Times New Roman" w:cs="Times New Roman"/>
          <w:bCs/>
          <w:sz w:val="28"/>
          <w:szCs w:val="28"/>
        </w:rPr>
        <w:t>)</w:t>
      </w:r>
      <w:r>
        <w:rPr>
          <w:rFonts w:ascii="Times New Roman" w:hAnsi="Times New Roman" w:cs="Times New Roman"/>
          <w:bCs/>
          <w:sz w:val="28"/>
          <w:szCs w:val="28"/>
        </w:rPr>
        <w:t xml:space="preserve"> </w:t>
      </w:r>
      <w:r w:rsidRPr="0067536C">
        <w:rPr>
          <w:rFonts w:ascii="Times New Roman" w:hAnsi="Times New Roman" w:cs="Times New Roman"/>
          <w:bCs/>
          <w:sz w:val="28"/>
          <w:szCs w:val="28"/>
        </w:rPr>
        <w:t xml:space="preserve">в процессе осуществления деятельности в сфере распространения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w:t>
      </w:r>
      <w:r w:rsidRPr="0067536C">
        <w:rPr>
          <w:rFonts w:ascii="Times New Roman" w:hAnsi="Times New Roman" w:cs="Times New Roman"/>
          <w:bCs/>
          <w:sz w:val="28"/>
          <w:szCs w:val="28"/>
        </w:rPr>
        <w:lastRenderedPageBreak/>
        <w:t>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совокупности предъявляемых обязательных требований и требований, установленных муниципальными правовыми актами, обязательным требова</w:t>
      </w:r>
      <w:r>
        <w:rPr>
          <w:rFonts w:ascii="Times New Roman" w:hAnsi="Times New Roman" w:cs="Times New Roman"/>
          <w:bCs/>
          <w:sz w:val="28"/>
          <w:szCs w:val="28"/>
        </w:rPr>
        <w:t>ниям.</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1.5. Права и обязанности должностных лиц </w:t>
      </w:r>
      <w:r w:rsidR="00EB26BD">
        <w:rPr>
          <w:rFonts w:ascii="Times New Roman" w:hAnsi="Times New Roman" w:cs="Times New Roman"/>
          <w:bCs/>
          <w:sz w:val="28"/>
          <w:szCs w:val="28"/>
        </w:rPr>
        <w:t>отдела</w:t>
      </w:r>
      <w:r w:rsidRPr="0067536C">
        <w:rPr>
          <w:rFonts w:ascii="Times New Roman" w:hAnsi="Times New Roman" w:cs="Times New Roman"/>
          <w:bCs/>
          <w:sz w:val="28"/>
          <w:szCs w:val="28"/>
        </w:rPr>
        <w:t>, при осуществлении муниципального контроля</w:t>
      </w:r>
      <w:r>
        <w:rPr>
          <w:rFonts w:ascii="Times New Roman" w:hAnsi="Times New Roman" w:cs="Times New Roman"/>
          <w:bCs/>
          <w:sz w:val="28"/>
          <w:szCs w:val="28"/>
        </w:rPr>
        <w:t xml:space="preserve"> </w:t>
      </w:r>
      <w:r w:rsidRPr="0067536C">
        <w:rPr>
          <w:rFonts w:ascii="Times New Roman" w:hAnsi="Times New Roman" w:cs="Times New Roman"/>
          <w:bCs/>
          <w:sz w:val="28"/>
          <w:szCs w:val="28"/>
        </w:rPr>
        <w:t>за размещением рекламных конструкций</w:t>
      </w:r>
    </w:p>
    <w:p w:rsidR="0067536C" w:rsidRPr="0067536C" w:rsidRDefault="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1.5.1. При выполнении муниципальной функции должностные лица органа муниципального контроля в соответствии с возложенными на них функциями по осуществлению муниципального контроля за размещением рекламных конструкций и в пределах своей компетенции имеют право:</w:t>
      </w:r>
    </w:p>
    <w:p w:rsidR="0067536C" w:rsidRPr="0067536C" w:rsidRDefault="00965D9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а) </w:t>
      </w:r>
      <w:r w:rsidR="0067536C" w:rsidRPr="0067536C">
        <w:rPr>
          <w:rFonts w:ascii="Times New Roman" w:hAnsi="Times New Roman" w:cs="Times New Roman"/>
          <w:bCs/>
          <w:sz w:val="28"/>
          <w:szCs w:val="28"/>
        </w:rPr>
        <w:t>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контролю за размещением рекламных конструкций, а также в установлении лиц, виновных в установленных нарушениях;</w:t>
      </w:r>
    </w:p>
    <w:p w:rsidR="0067536C" w:rsidRPr="0067536C" w:rsidRDefault="00965D9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б) </w:t>
      </w:r>
      <w:r w:rsidR="0067536C" w:rsidRPr="0067536C">
        <w:rPr>
          <w:rFonts w:ascii="Times New Roman" w:hAnsi="Times New Roman" w:cs="Times New Roman"/>
          <w:bCs/>
          <w:sz w:val="28"/>
          <w:szCs w:val="28"/>
        </w:rPr>
        <w:t xml:space="preserve">привлекать к проведению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w:t>
      </w:r>
      <w:proofErr w:type="spellStart"/>
      <w:r w:rsidR="0067536C" w:rsidRPr="0067536C">
        <w:rPr>
          <w:rFonts w:ascii="Times New Roman" w:hAnsi="Times New Roman" w:cs="Times New Roman"/>
          <w:bCs/>
          <w:sz w:val="28"/>
          <w:szCs w:val="28"/>
        </w:rPr>
        <w:t>аффилированными</w:t>
      </w:r>
      <w:proofErr w:type="spellEnd"/>
      <w:r w:rsidR="0067536C" w:rsidRPr="0067536C">
        <w:rPr>
          <w:rFonts w:ascii="Times New Roman" w:hAnsi="Times New Roman" w:cs="Times New Roman"/>
          <w:bCs/>
          <w:sz w:val="28"/>
          <w:szCs w:val="28"/>
        </w:rPr>
        <w:t xml:space="preserve"> лицами проверяемых лиц;</w:t>
      </w:r>
    </w:p>
    <w:p w:rsidR="0067536C" w:rsidRPr="0067536C" w:rsidRDefault="00965D9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в) </w:t>
      </w:r>
      <w:r w:rsidR="0067536C" w:rsidRPr="0067536C">
        <w:rPr>
          <w:rFonts w:ascii="Times New Roman" w:hAnsi="Times New Roman" w:cs="Times New Roman"/>
          <w:bCs/>
          <w:sz w:val="28"/>
          <w:szCs w:val="28"/>
        </w:rPr>
        <w:t xml:space="preserve">организовывать как самостоятельные, так и совместные мероприятия по контролю с территориальными органами федеральных органов исполнительной власти, органами внутренних дел, а также другими структурными подразделениями Администрации </w:t>
      </w:r>
      <w:r>
        <w:rPr>
          <w:rFonts w:ascii="Times New Roman" w:hAnsi="Times New Roman" w:cs="Times New Roman"/>
          <w:bCs/>
          <w:sz w:val="28"/>
          <w:szCs w:val="28"/>
        </w:rPr>
        <w:t>муниципального района</w:t>
      </w:r>
      <w:r w:rsidR="0067536C" w:rsidRPr="0067536C">
        <w:rPr>
          <w:rFonts w:ascii="Times New Roman" w:hAnsi="Times New Roman" w:cs="Times New Roman"/>
          <w:bCs/>
          <w:sz w:val="28"/>
          <w:szCs w:val="28"/>
        </w:rPr>
        <w:t xml:space="preserve"> для проведения проверок муниципального контроля за размещением рекламных конструкций;</w:t>
      </w:r>
    </w:p>
    <w:p w:rsidR="0067536C" w:rsidRPr="0067536C" w:rsidRDefault="00965D9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г) </w:t>
      </w:r>
      <w:r w:rsidR="0067536C" w:rsidRPr="0067536C">
        <w:rPr>
          <w:rFonts w:ascii="Times New Roman" w:hAnsi="Times New Roman" w:cs="Times New Roman"/>
          <w:bCs/>
          <w:sz w:val="28"/>
          <w:szCs w:val="28"/>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юридических лиц, индивидуальных предпринимателей, граждан необходимые для осуществления муниципального контроля за размещением рекламных конструкций необходимые сведения и материалы, относящиеся к предмету проверки;</w:t>
      </w:r>
    </w:p>
    <w:p w:rsidR="0067536C" w:rsidRPr="0067536C" w:rsidRDefault="00965D99">
      <w:pPr>
        <w:pStyle w:val="ConsPlusNormal"/>
        <w:ind w:firstLine="540"/>
        <w:jc w:val="both"/>
        <w:rPr>
          <w:rFonts w:ascii="Times New Roman" w:hAnsi="Times New Roman" w:cs="Times New Roman"/>
          <w:bCs/>
          <w:sz w:val="28"/>
          <w:szCs w:val="28"/>
        </w:rPr>
      </w:pPr>
      <w:proofErr w:type="spellStart"/>
      <w:r>
        <w:rPr>
          <w:rFonts w:ascii="Times New Roman" w:hAnsi="Times New Roman" w:cs="Times New Roman"/>
          <w:bCs/>
          <w:sz w:val="28"/>
          <w:szCs w:val="28"/>
        </w:rPr>
        <w:t>д</w:t>
      </w:r>
      <w:proofErr w:type="spellEnd"/>
      <w:r>
        <w:rPr>
          <w:rFonts w:ascii="Times New Roman" w:hAnsi="Times New Roman" w:cs="Times New Roman"/>
          <w:bCs/>
          <w:sz w:val="28"/>
          <w:szCs w:val="28"/>
        </w:rPr>
        <w:t xml:space="preserve">) </w:t>
      </w:r>
      <w:r w:rsidR="0067536C" w:rsidRPr="0067536C">
        <w:rPr>
          <w:rFonts w:ascii="Times New Roman" w:hAnsi="Times New Roman" w:cs="Times New Roman"/>
          <w:bCs/>
          <w:sz w:val="28"/>
          <w:szCs w:val="28"/>
        </w:rPr>
        <w:t xml:space="preserve">письменно предупреждать </w:t>
      </w:r>
      <w:proofErr w:type="spellStart"/>
      <w:r w:rsidR="0067536C" w:rsidRPr="0067536C">
        <w:rPr>
          <w:rFonts w:ascii="Times New Roman" w:hAnsi="Times New Roman" w:cs="Times New Roman"/>
          <w:bCs/>
          <w:sz w:val="28"/>
          <w:szCs w:val="28"/>
        </w:rPr>
        <w:t>рекламораспространителей</w:t>
      </w:r>
      <w:proofErr w:type="spellEnd"/>
      <w:r w:rsidR="0067536C" w:rsidRPr="0067536C">
        <w:rPr>
          <w:rFonts w:ascii="Times New Roman" w:hAnsi="Times New Roman" w:cs="Times New Roman"/>
          <w:bCs/>
          <w:sz w:val="28"/>
          <w:szCs w:val="28"/>
        </w:rPr>
        <w:t xml:space="preserve"> о недопустимости нарушений нормативных актов;</w:t>
      </w:r>
    </w:p>
    <w:p w:rsidR="0067536C" w:rsidRPr="0067536C" w:rsidRDefault="00965D9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е) </w:t>
      </w:r>
      <w:r w:rsidR="0067536C" w:rsidRPr="0067536C">
        <w:rPr>
          <w:rFonts w:ascii="Times New Roman" w:hAnsi="Times New Roman" w:cs="Times New Roman"/>
          <w:bCs/>
          <w:sz w:val="28"/>
          <w:szCs w:val="28"/>
        </w:rPr>
        <w:t>беспрепятственно при предъявлении служебного удостоверения посещать объекты, подлежащие проверке;</w:t>
      </w:r>
    </w:p>
    <w:p w:rsidR="0067536C" w:rsidRPr="0067536C" w:rsidRDefault="00965D9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ж) </w:t>
      </w:r>
      <w:r w:rsidR="0067536C" w:rsidRPr="0067536C">
        <w:rPr>
          <w:rFonts w:ascii="Times New Roman" w:hAnsi="Times New Roman" w:cs="Times New Roman"/>
          <w:bCs/>
          <w:sz w:val="28"/>
          <w:szCs w:val="28"/>
        </w:rPr>
        <w:t>осуществлять иные предусмотренные действующим законодательством права.</w:t>
      </w:r>
    </w:p>
    <w:p w:rsidR="0067536C" w:rsidRPr="0067536C" w:rsidRDefault="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1.5.2. При осуществлении муниципального контроля за размещением рекламных конструкций должностные лица </w:t>
      </w:r>
      <w:r w:rsidR="00EB26BD">
        <w:rPr>
          <w:rFonts w:ascii="Times New Roman" w:hAnsi="Times New Roman" w:cs="Times New Roman"/>
          <w:bCs/>
          <w:sz w:val="28"/>
          <w:szCs w:val="28"/>
        </w:rPr>
        <w:t>отдела</w:t>
      </w:r>
      <w:r w:rsidRPr="0067536C">
        <w:rPr>
          <w:rFonts w:ascii="Times New Roman" w:hAnsi="Times New Roman" w:cs="Times New Roman"/>
          <w:bCs/>
          <w:sz w:val="28"/>
          <w:szCs w:val="28"/>
        </w:rPr>
        <w:t xml:space="preserve"> обязаны:</w:t>
      </w:r>
    </w:p>
    <w:p w:rsidR="0067536C" w:rsidRPr="0067536C" w:rsidRDefault="00EB26BD">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а) </w:t>
      </w:r>
      <w:r w:rsidR="0067536C" w:rsidRPr="0067536C">
        <w:rPr>
          <w:rFonts w:ascii="Times New Roman" w:hAnsi="Times New Roman" w:cs="Times New Roman"/>
          <w:bCs/>
          <w:sz w:val="28"/>
          <w:szCs w:val="28"/>
        </w:rPr>
        <w:t xml:space="preserve">осуществлять муниципальный контроль за размещением рекламных конструкций в пределах своей компетенции на территории </w:t>
      </w:r>
      <w:r>
        <w:rPr>
          <w:rFonts w:ascii="Times New Roman" w:hAnsi="Times New Roman" w:cs="Times New Roman"/>
          <w:bCs/>
          <w:sz w:val="28"/>
          <w:szCs w:val="28"/>
        </w:rPr>
        <w:t>Маловишерского района</w:t>
      </w:r>
      <w:r w:rsidR="0067536C" w:rsidRPr="0067536C">
        <w:rPr>
          <w:rFonts w:ascii="Times New Roman" w:hAnsi="Times New Roman" w:cs="Times New Roman"/>
          <w:bCs/>
          <w:sz w:val="28"/>
          <w:szCs w:val="28"/>
        </w:rPr>
        <w:t xml:space="preserve"> в соответствии с законодательством Российской Федерации и возложенными функциями в установленном порядке;</w:t>
      </w:r>
    </w:p>
    <w:p w:rsidR="0067536C" w:rsidRPr="0067536C" w:rsidRDefault="00EB26BD">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б) </w:t>
      </w:r>
      <w:r w:rsidR="0067536C" w:rsidRPr="0067536C">
        <w:rPr>
          <w:rFonts w:ascii="Times New Roman" w:hAnsi="Times New Roman" w:cs="Times New Roman"/>
          <w:bCs/>
          <w:sz w:val="28"/>
          <w:szCs w:val="28"/>
        </w:rPr>
        <w:t>посещать в установленном порядке объекты, подлежащие проверке;</w:t>
      </w:r>
    </w:p>
    <w:p w:rsidR="0067536C" w:rsidRPr="0067536C" w:rsidRDefault="00EB26BD">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в) </w:t>
      </w:r>
      <w:r w:rsidR="0067536C" w:rsidRPr="0067536C">
        <w:rPr>
          <w:rFonts w:ascii="Times New Roman" w:hAnsi="Times New Roman" w:cs="Times New Roman"/>
          <w:bCs/>
          <w:sz w:val="28"/>
          <w:szCs w:val="28"/>
        </w:rPr>
        <w:t xml:space="preserve">получать от </w:t>
      </w:r>
      <w:proofErr w:type="spellStart"/>
      <w:r w:rsidR="0067536C" w:rsidRPr="0067536C">
        <w:rPr>
          <w:rFonts w:ascii="Times New Roman" w:hAnsi="Times New Roman" w:cs="Times New Roman"/>
          <w:bCs/>
          <w:sz w:val="28"/>
          <w:szCs w:val="28"/>
        </w:rPr>
        <w:t>рекламораспространителей</w:t>
      </w:r>
      <w:proofErr w:type="spellEnd"/>
      <w:r w:rsidR="0067536C" w:rsidRPr="0067536C">
        <w:rPr>
          <w:rFonts w:ascii="Times New Roman" w:hAnsi="Times New Roman" w:cs="Times New Roman"/>
          <w:bCs/>
          <w:sz w:val="28"/>
          <w:szCs w:val="28"/>
        </w:rPr>
        <w:t xml:space="preserve"> информацию, которая относится к предмету проверки;</w:t>
      </w:r>
    </w:p>
    <w:p w:rsidR="0067536C" w:rsidRPr="0067536C" w:rsidRDefault="00EB26BD">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г) </w:t>
      </w:r>
      <w:r w:rsidR="0067536C" w:rsidRPr="0067536C">
        <w:rPr>
          <w:rFonts w:ascii="Times New Roman" w:hAnsi="Times New Roman" w:cs="Times New Roman"/>
          <w:bCs/>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нормативных актов;</w:t>
      </w:r>
    </w:p>
    <w:p w:rsidR="0067536C" w:rsidRPr="0067536C" w:rsidRDefault="00042C15">
      <w:pPr>
        <w:pStyle w:val="ConsPlusNormal"/>
        <w:ind w:firstLine="540"/>
        <w:jc w:val="both"/>
        <w:rPr>
          <w:rFonts w:ascii="Times New Roman" w:hAnsi="Times New Roman" w:cs="Times New Roman"/>
          <w:bCs/>
          <w:sz w:val="28"/>
          <w:szCs w:val="28"/>
        </w:rPr>
      </w:pPr>
      <w:proofErr w:type="spellStart"/>
      <w:r>
        <w:rPr>
          <w:rFonts w:ascii="Times New Roman" w:hAnsi="Times New Roman" w:cs="Times New Roman"/>
          <w:bCs/>
          <w:sz w:val="28"/>
          <w:szCs w:val="28"/>
        </w:rPr>
        <w:t>д</w:t>
      </w:r>
      <w:proofErr w:type="spellEnd"/>
      <w:r>
        <w:rPr>
          <w:rFonts w:ascii="Times New Roman" w:hAnsi="Times New Roman" w:cs="Times New Roman"/>
          <w:bCs/>
          <w:sz w:val="28"/>
          <w:szCs w:val="28"/>
        </w:rPr>
        <w:t xml:space="preserve">) </w:t>
      </w:r>
      <w:r w:rsidR="0067536C" w:rsidRPr="0067536C">
        <w:rPr>
          <w:rFonts w:ascii="Times New Roman" w:hAnsi="Times New Roman" w:cs="Times New Roman"/>
          <w:bCs/>
          <w:sz w:val="28"/>
          <w:szCs w:val="28"/>
        </w:rPr>
        <w:t xml:space="preserve">соблюдать законодательство Российской Федерации, права и законные интересы </w:t>
      </w:r>
      <w:proofErr w:type="spellStart"/>
      <w:r w:rsidR="0067536C" w:rsidRPr="0067536C">
        <w:rPr>
          <w:rFonts w:ascii="Times New Roman" w:hAnsi="Times New Roman" w:cs="Times New Roman"/>
          <w:bCs/>
          <w:sz w:val="28"/>
          <w:szCs w:val="28"/>
        </w:rPr>
        <w:t>рекламораспространителей</w:t>
      </w:r>
      <w:proofErr w:type="spellEnd"/>
      <w:r w:rsidR="0067536C" w:rsidRPr="0067536C">
        <w:rPr>
          <w:rFonts w:ascii="Times New Roman" w:hAnsi="Times New Roman" w:cs="Times New Roman"/>
          <w:bCs/>
          <w:sz w:val="28"/>
          <w:szCs w:val="28"/>
        </w:rPr>
        <w:t>, в отношении которых проводится проверка;</w:t>
      </w:r>
    </w:p>
    <w:p w:rsidR="0067536C" w:rsidRPr="0067536C" w:rsidRDefault="00042C15">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е) </w:t>
      </w:r>
      <w:r w:rsidR="0067536C" w:rsidRPr="0067536C">
        <w:rPr>
          <w:rFonts w:ascii="Times New Roman" w:hAnsi="Times New Roman" w:cs="Times New Roman"/>
          <w:bCs/>
          <w:sz w:val="28"/>
          <w:szCs w:val="28"/>
        </w:rPr>
        <w:t xml:space="preserve">проводить проверки на основании и в соответствии с </w:t>
      </w:r>
      <w:r>
        <w:rPr>
          <w:rFonts w:ascii="Times New Roman" w:hAnsi="Times New Roman" w:cs="Times New Roman"/>
          <w:bCs/>
          <w:sz w:val="28"/>
          <w:szCs w:val="28"/>
        </w:rPr>
        <w:t>постановлением Администрации муниципального района</w:t>
      </w:r>
      <w:r w:rsidR="0067536C" w:rsidRPr="0067536C">
        <w:rPr>
          <w:rFonts w:ascii="Times New Roman" w:hAnsi="Times New Roman" w:cs="Times New Roman"/>
          <w:bCs/>
          <w:sz w:val="28"/>
          <w:szCs w:val="28"/>
        </w:rPr>
        <w:t xml:space="preserve">, о проведении мероприятий по осуществлению муниципального контроля за размещением рекламных конструкций (далее - </w:t>
      </w:r>
      <w:r>
        <w:rPr>
          <w:rFonts w:ascii="Times New Roman" w:hAnsi="Times New Roman" w:cs="Times New Roman"/>
          <w:bCs/>
          <w:sz w:val="28"/>
          <w:szCs w:val="28"/>
        </w:rPr>
        <w:t>постановление</w:t>
      </w:r>
      <w:r w:rsidR="0067536C" w:rsidRPr="0067536C">
        <w:rPr>
          <w:rFonts w:ascii="Times New Roman" w:hAnsi="Times New Roman" w:cs="Times New Roman"/>
          <w:bCs/>
          <w:sz w:val="28"/>
          <w:szCs w:val="28"/>
        </w:rPr>
        <w:t xml:space="preserve"> о проведении проверки);</w:t>
      </w:r>
    </w:p>
    <w:p w:rsidR="0067536C" w:rsidRPr="0067536C" w:rsidRDefault="00042C15">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ж) </w:t>
      </w:r>
      <w:r w:rsidR="0067536C" w:rsidRPr="0067536C">
        <w:rPr>
          <w:rFonts w:ascii="Times New Roman" w:hAnsi="Times New Roman" w:cs="Times New Roman"/>
          <w:bCs/>
          <w:sz w:val="28"/>
          <w:szCs w:val="28"/>
        </w:rPr>
        <w:t xml:space="preserve">проводить проверки только во время исполнения служебных обязанностей при предъявлении служебного удостоверения и вручении копии </w:t>
      </w:r>
      <w:r>
        <w:rPr>
          <w:rFonts w:ascii="Times New Roman" w:hAnsi="Times New Roman" w:cs="Times New Roman"/>
          <w:bCs/>
          <w:sz w:val="28"/>
          <w:szCs w:val="28"/>
        </w:rPr>
        <w:t>постановления</w:t>
      </w:r>
      <w:r w:rsidR="0067536C" w:rsidRPr="0067536C">
        <w:rPr>
          <w:rFonts w:ascii="Times New Roman" w:hAnsi="Times New Roman" w:cs="Times New Roman"/>
          <w:bCs/>
          <w:sz w:val="28"/>
          <w:szCs w:val="28"/>
        </w:rPr>
        <w:t xml:space="preserve"> о проведении проверки;</w:t>
      </w:r>
    </w:p>
    <w:p w:rsidR="0067536C" w:rsidRPr="0067536C" w:rsidRDefault="00042C15">
      <w:pPr>
        <w:pStyle w:val="ConsPlusNormal"/>
        <w:ind w:firstLine="540"/>
        <w:jc w:val="both"/>
        <w:rPr>
          <w:rFonts w:ascii="Times New Roman" w:hAnsi="Times New Roman" w:cs="Times New Roman"/>
          <w:bCs/>
          <w:sz w:val="28"/>
          <w:szCs w:val="28"/>
        </w:rPr>
      </w:pPr>
      <w:proofErr w:type="spellStart"/>
      <w:r>
        <w:rPr>
          <w:rFonts w:ascii="Times New Roman" w:hAnsi="Times New Roman" w:cs="Times New Roman"/>
          <w:bCs/>
          <w:sz w:val="28"/>
          <w:szCs w:val="28"/>
        </w:rPr>
        <w:t>з</w:t>
      </w:r>
      <w:proofErr w:type="spellEnd"/>
      <w:r>
        <w:rPr>
          <w:rFonts w:ascii="Times New Roman" w:hAnsi="Times New Roman" w:cs="Times New Roman"/>
          <w:bCs/>
          <w:sz w:val="28"/>
          <w:szCs w:val="28"/>
        </w:rPr>
        <w:t xml:space="preserve">) </w:t>
      </w:r>
      <w:r w:rsidR="0067536C" w:rsidRPr="0067536C">
        <w:rPr>
          <w:rFonts w:ascii="Times New Roman" w:hAnsi="Times New Roman" w:cs="Times New Roman"/>
          <w:bCs/>
          <w:sz w:val="28"/>
          <w:szCs w:val="28"/>
        </w:rPr>
        <w:t xml:space="preserve">не препятствовать </w:t>
      </w:r>
      <w:proofErr w:type="spellStart"/>
      <w:r w:rsidR="0067536C" w:rsidRPr="0067536C">
        <w:rPr>
          <w:rFonts w:ascii="Times New Roman" w:hAnsi="Times New Roman" w:cs="Times New Roman"/>
          <w:bCs/>
          <w:sz w:val="28"/>
          <w:szCs w:val="28"/>
        </w:rPr>
        <w:t>рекламораспространителям</w:t>
      </w:r>
      <w:proofErr w:type="spellEnd"/>
      <w:r w:rsidR="0067536C" w:rsidRPr="0067536C">
        <w:rPr>
          <w:rFonts w:ascii="Times New Roman" w:hAnsi="Times New Roman" w:cs="Times New Roman"/>
          <w:bCs/>
          <w:sz w:val="28"/>
          <w:szCs w:val="28"/>
        </w:rPr>
        <w:t xml:space="preserve"> или уполномоченным ими представителям присутствовать при проведении проверки и давать разъяснения по вопросам, относящимся к предмету проверки;</w:t>
      </w:r>
    </w:p>
    <w:p w:rsidR="0067536C" w:rsidRPr="0067536C" w:rsidRDefault="00042C15">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и) </w:t>
      </w:r>
      <w:r w:rsidR="0067536C" w:rsidRPr="0067536C">
        <w:rPr>
          <w:rFonts w:ascii="Times New Roman" w:hAnsi="Times New Roman" w:cs="Times New Roman"/>
          <w:bCs/>
          <w:sz w:val="28"/>
          <w:szCs w:val="28"/>
        </w:rPr>
        <w:t xml:space="preserve">знакомить </w:t>
      </w:r>
      <w:proofErr w:type="spellStart"/>
      <w:r w:rsidR="0067536C" w:rsidRPr="0067536C">
        <w:rPr>
          <w:rFonts w:ascii="Times New Roman" w:hAnsi="Times New Roman" w:cs="Times New Roman"/>
          <w:bCs/>
          <w:sz w:val="28"/>
          <w:szCs w:val="28"/>
        </w:rPr>
        <w:t>рекламораспространителей</w:t>
      </w:r>
      <w:proofErr w:type="spellEnd"/>
      <w:r w:rsidR="0067536C" w:rsidRPr="0067536C">
        <w:rPr>
          <w:rFonts w:ascii="Times New Roman" w:hAnsi="Times New Roman" w:cs="Times New Roman"/>
          <w:bCs/>
          <w:sz w:val="28"/>
          <w:szCs w:val="28"/>
        </w:rPr>
        <w:t xml:space="preserve"> или уполномоченных ими представителей с результатами проверки;</w:t>
      </w:r>
    </w:p>
    <w:p w:rsidR="00987167" w:rsidRPr="00987167" w:rsidRDefault="00042C15" w:rsidP="0098716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к) </w:t>
      </w:r>
      <w:r w:rsidR="00987167" w:rsidRPr="00987167">
        <w:rPr>
          <w:rFonts w:ascii="Times New Roman" w:hAnsi="Times New Roman" w:cs="Times New Roman"/>
          <w:bCs/>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7536C" w:rsidRPr="0067536C" w:rsidRDefault="00042C15">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л) </w:t>
      </w:r>
      <w:r w:rsidR="0067536C" w:rsidRPr="0067536C">
        <w:rPr>
          <w:rFonts w:ascii="Times New Roman" w:hAnsi="Times New Roman" w:cs="Times New Roman"/>
          <w:bCs/>
          <w:sz w:val="28"/>
          <w:szCs w:val="28"/>
        </w:rPr>
        <w:t>соблюдать установленные законодательством Российской Федерации сроки проведения проверки;</w:t>
      </w:r>
    </w:p>
    <w:p w:rsidR="0067536C" w:rsidRPr="0067536C" w:rsidRDefault="00042C15">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м) </w:t>
      </w:r>
      <w:r w:rsidR="0067536C" w:rsidRPr="0067536C">
        <w:rPr>
          <w:rFonts w:ascii="Times New Roman" w:hAnsi="Times New Roman" w:cs="Times New Roman"/>
          <w:bCs/>
          <w:sz w:val="28"/>
          <w:szCs w:val="28"/>
        </w:rPr>
        <w:t xml:space="preserve">не требовать от </w:t>
      </w:r>
      <w:proofErr w:type="spellStart"/>
      <w:r w:rsidR="0067536C" w:rsidRPr="0067536C">
        <w:rPr>
          <w:rFonts w:ascii="Times New Roman" w:hAnsi="Times New Roman" w:cs="Times New Roman"/>
          <w:bCs/>
          <w:sz w:val="28"/>
          <w:szCs w:val="28"/>
        </w:rPr>
        <w:t>рекламораспространителей</w:t>
      </w:r>
      <w:proofErr w:type="spellEnd"/>
      <w:r w:rsidR="0067536C" w:rsidRPr="0067536C">
        <w:rPr>
          <w:rFonts w:ascii="Times New Roman" w:hAnsi="Times New Roman" w:cs="Times New Roman"/>
          <w:bCs/>
          <w:sz w:val="28"/>
          <w:szCs w:val="28"/>
        </w:rPr>
        <w:t xml:space="preserve"> документы и иные сведения, представление которых не предусмотрено законодательством Российской Федерации;</w:t>
      </w:r>
    </w:p>
    <w:p w:rsidR="0067536C" w:rsidRPr="0067536C" w:rsidRDefault="00042C15">
      <w:pPr>
        <w:pStyle w:val="ConsPlusNormal"/>
        <w:ind w:firstLine="540"/>
        <w:jc w:val="both"/>
        <w:rPr>
          <w:rFonts w:ascii="Times New Roman" w:hAnsi="Times New Roman" w:cs="Times New Roman"/>
          <w:bCs/>
          <w:sz w:val="28"/>
          <w:szCs w:val="28"/>
        </w:rPr>
      </w:pPr>
      <w:proofErr w:type="spellStart"/>
      <w:r>
        <w:rPr>
          <w:rFonts w:ascii="Times New Roman" w:hAnsi="Times New Roman" w:cs="Times New Roman"/>
          <w:bCs/>
          <w:sz w:val="28"/>
          <w:szCs w:val="28"/>
        </w:rPr>
        <w:t>н</w:t>
      </w:r>
      <w:proofErr w:type="spellEnd"/>
      <w:r>
        <w:rPr>
          <w:rFonts w:ascii="Times New Roman" w:hAnsi="Times New Roman" w:cs="Times New Roman"/>
          <w:bCs/>
          <w:sz w:val="28"/>
          <w:szCs w:val="28"/>
        </w:rPr>
        <w:t xml:space="preserve">) </w:t>
      </w:r>
      <w:r w:rsidR="0067536C" w:rsidRPr="0067536C">
        <w:rPr>
          <w:rFonts w:ascii="Times New Roman" w:hAnsi="Times New Roman" w:cs="Times New Roman"/>
          <w:bCs/>
          <w:sz w:val="28"/>
          <w:szCs w:val="28"/>
        </w:rPr>
        <w:t xml:space="preserve">перед началом проведения выездной проверки по просьбе </w:t>
      </w:r>
      <w:proofErr w:type="spellStart"/>
      <w:r w:rsidR="0067536C" w:rsidRPr="0067536C">
        <w:rPr>
          <w:rFonts w:ascii="Times New Roman" w:hAnsi="Times New Roman" w:cs="Times New Roman"/>
          <w:bCs/>
          <w:sz w:val="28"/>
          <w:szCs w:val="28"/>
        </w:rPr>
        <w:t>рекламораспространителя</w:t>
      </w:r>
      <w:proofErr w:type="spellEnd"/>
      <w:r w:rsidR="0067536C" w:rsidRPr="0067536C">
        <w:rPr>
          <w:rFonts w:ascii="Times New Roman" w:hAnsi="Times New Roman" w:cs="Times New Roman"/>
          <w:bCs/>
          <w:sz w:val="28"/>
          <w:szCs w:val="28"/>
        </w:rPr>
        <w:t xml:space="preserve"> или его уполномоченного представителя </w:t>
      </w:r>
      <w:r w:rsidR="0067536C" w:rsidRPr="0067536C">
        <w:rPr>
          <w:rFonts w:ascii="Times New Roman" w:hAnsi="Times New Roman" w:cs="Times New Roman"/>
          <w:bCs/>
          <w:sz w:val="28"/>
          <w:szCs w:val="28"/>
        </w:rPr>
        <w:lastRenderedPageBreak/>
        <w:t>ознакомить его с положениями настоящего Административного регламента;</w:t>
      </w:r>
    </w:p>
    <w:p w:rsidR="0067536C" w:rsidRPr="0067536C" w:rsidRDefault="00042C15">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о) </w:t>
      </w:r>
      <w:r w:rsidR="0067536C" w:rsidRPr="0067536C">
        <w:rPr>
          <w:rFonts w:ascii="Times New Roman" w:hAnsi="Times New Roman" w:cs="Times New Roman"/>
          <w:bCs/>
          <w:sz w:val="28"/>
          <w:szCs w:val="28"/>
        </w:rPr>
        <w:t xml:space="preserve">по требованию подлежащего проверке </w:t>
      </w:r>
      <w:proofErr w:type="spellStart"/>
      <w:r w:rsidR="0067536C" w:rsidRPr="0067536C">
        <w:rPr>
          <w:rFonts w:ascii="Times New Roman" w:hAnsi="Times New Roman" w:cs="Times New Roman"/>
          <w:bCs/>
          <w:sz w:val="28"/>
          <w:szCs w:val="28"/>
        </w:rPr>
        <w:t>рекламораспространителя</w:t>
      </w:r>
      <w:proofErr w:type="spellEnd"/>
      <w:r w:rsidR="0067536C" w:rsidRPr="0067536C">
        <w:rPr>
          <w:rFonts w:ascii="Times New Roman" w:hAnsi="Times New Roman" w:cs="Times New Roman"/>
          <w:bCs/>
          <w:sz w:val="28"/>
          <w:szCs w:val="28"/>
        </w:rPr>
        <w:t xml:space="preserve"> предоставлять информацию об органе муниципального контроля, а также об экспертах, экспертных организациях в целях подтверждения полномочий;</w:t>
      </w:r>
    </w:p>
    <w:p w:rsidR="0067536C" w:rsidRPr="00CA5241" w:rsidRDefault="00042C15" w:rsidP="00CA5241">
      <w:pPr>
        <w:autoSpaceDE w:val="0"/>
        <w:autoSpaceDN w:val="0"/>
        <w:adjustRightInd w:val="0"/>
        <w:ind w:firstLine="540"/>
        <w:jc w:val="both"/>
        <w:rPr>
          <w:rFonts w:eastAsiaTheme="minorHAnsi"/>
          <w:szCs w:val="28"/>
          <w:lang w:eastAsia="en-US"/>
        </w:rPr>
      </w:pPr>
      <w:proofErr w:type="spellStart"/>
      <w:r>
        <w:rPr>
          <w:bCs/>
          <w:szCs w:val="28"/>
        </w:rPr>
        <w:t>п</w:t>
      </w:r>
      <w:proofErr w:type="spellEnd"/>
      <w:r>
        <w:rPr>
          <w:bCs/>
          <w:szCs w:val="28"/>
        </w:rPr>
        <w:t xml:space="preserve">) </w:t>
      </w:r>
      <w:r w:rsidR="00CA5241">
        <w:rPr>
          <w:rFonts w:eastAsiaTheme="minorHAnsi"/>
          <w:szCs w:val="28"/>
          <w:lang w:eastAsia="en-US"/>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7536C" w:rsidRPr="0067536C" w:rsidRDefault="00042C15">
      <w:pPr>
        <w:pStyle w:val="ConsPlusNormal"/>
        <w:ind w:firstLine="540"/>
        <w:jc w:val="both"/>
        <w:rPr>
          <w:rFonts w:ascii="Times New Roman" w:hAnsi="Times New Roman" w:cs="Times New Roman"/>
          <w:bCs/>
          <w:sz w:val="28"/>
          <w:szCs w:val="28"/>
        </w:rPr>
      </w:pPr>
      <w:proofErr w:type="spellStart"/>
      <w:r>
        <w:rPr>
          <w:rFonts w:ascii="Times New Roman" w:hAnsi="Times New Roman" w:cs="Times New Roman"/>
          <w:bCs/>
          <w:sz w:val="28"/>
          <w:szCs w:val="28"/>
        </w:rPr>
        <w:t>р</w:t>
      </w:r>
      <w:proofErr w:type="spellEnd"/>
      <w:r>
        <w:rPr>
          <w:rFonts w:ascii="Times New Roman" w:hAnsi="Times New Roman" w:cs="Times New Roman"/>
          <w:bCs/>
          <w:sz w:val="28"/>
          <w:szCs w:val="28"/>
        </w:rPr>
        <w:t xml:space="preserve">) </w:t>
      </w:r>
      <w:r w:rsidR="0067536C" w:rsidRPr="0067536C">
        <w:rPr>
          <w:rFonts w:ascii="Times New Roman" w:hAnsi="Times New Roman" w:cs="Times New Roman"/>
          <w:bCs/>
          <w:sz w:val="28"/>
          <w:szCs w:val="28"/>
        </w:rPr>
        <w:t>составлять по результатам проверок акты в 2 экземплярах;</w:t>
      </w:r>
    </w:p>
    <w:p w:rsidR="0067536C" w:rsidRPr="0067536C" w:rsidRDefault="00042C15">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с) </w:t>
      </w:r>
      <w:r w:rsidR="0067536C" w:rsidRPr="0067536C">
        <w:rPr>
          <w:rFonts w:ascii="Times New Roman" w:hAnsi="Times New Roman" w:cs="Times New Roman"/>
          <w:bCs/>
          <w:sz w:val="28"/>
          <w:szCs w:val="28"/>
        </w:rPr>
        <w:t xml:space="preserve">в случае выявления нарушений давать обязательные для исполнения </w:t>
      </w:r>
      <w:hyperlink w:anchor="P419" w:history="1">
        <w:r w:rsidR="0067536C" w:rsidRPr="0067536C">
          <w:rPr>
            <w:rFonts w:ascii="Times New Roman" w:hAnsi="Times New Roman" w:cs="Times New Roman"/>
            <w:bCs/>
            <w:sz w:val="28"/>
            <w:szCs w:val="28"/>
          </w:rPr>
          <w:t>предписания</w:t>
        </w:r>
      </w:hyperlink>
      <w:r w:rsidR="0067536C" w:rsidRPr="0067536C">
        <w:rPr>
          <w:rFonts w:ascii="Times New Roman" w:hAnsi="Times New Roman" w:cs="Times New Roman"/>
          <w:bCs/>
          <w:sz w:val="28"/>
          <w:szCs w:val="28"/>
        </w:rPr>
        <w:t xml:space="preserve"> об устранении выявленных нарушений по форме (приложение N 1 к настоящему Административному регламенту) и контролировать исполнение указанных предписаний;</w:t>
      </w:r>
    </w:p>
    <w:p w:rsidR="0067536C" w:rsidRPr="0067536C" w:rsidRDefault="00042C15">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т) </w:t>
      </w:r>
      <w:r w:rsidR="0067536C" w:rsidRPr="0067536C">
        <w:rPr>
          <w:rFonts w:ascii="Times New Roman" w:hAnsi="Times New Roman" w:cs="Times New Roman"/>
          <w:bCs/>
          <w:sz w:val="28"/>
          <w:szCs w:val="28"/>
        </w:rPr>
        <w:t xml:space="preserve">рассматривать ходатайства </w:t>
      </w:r>
      <w:proofErr w:type="spellStart"/>
      <w:r w:rsidR="0067536C" w:rsidRPr="0067536C">
        <w:rPr>
          <w:rFonts w:ascii="Times New Roman" w:hAnsi="Times New Roman" w:cs="Times New Roman"/>
          <w:bCs/>
          <w:sz w:val="28"/>
          <w:szCs w:val="28"/>
        </w:rPr>
        <w:t>рекламораспространителя</w:t>
      </w:r>
      <w:proofErr w:type="spellEnd"/>
      <w:r w:rsidR="0067536C" w:rsidRPr="0067536C">
        <w:rPr>
          <w:rFonts w:ascii="Times New Roman" w:hAnsi="Times New Roman" w:cs="Times New Roman"/>
          <w:bCs/>
          <w:sz w:val="28"/>
          <w:szCs w:val="28"/>
        </w:rPr>
        <w:t xml:space="preserve"> или его уполномоченного представителя о продлении срока исполнения предписания в течение 5 рабочих дней со дня регистрации в </w:t>
      </w:r>
      <w:hyperlink w:anchor="P481" w:history="1">
        <w:r w:rsidR="0067536C" w:rsidRPr="0067536C">
          <w:rPr>
            <w:rFonts w:ascii="Times New Roman" w:hAnsi="Times New Roman" w:cs="Times New Roman"/>
            <w:bCs/>
            <w:sz w:val="28"/>
            <w:szCs w:val="28"/>
          </w:rPr>
          <w:t>журнале</w:t>
        </w:r>
      </w:hyperlink>
      <w:r w:rsidR="0067536C" w:rsidRPr="0067536C">
        <w:rPr>
          <w:rFonts w:ascii="Times New Roman" w:hAnsi="Times New Roman" w:cs="Times New Roman"/>
          <w:bCs/>
          <w:sz w:val="28"/>
          <w:szCs w:val="28"/>
        </w:rPr>
        <w:t xml:space="preserve"> регистрации ходатайств о продлении срока исполнения предписания (приложение N 2 к настоящему Административному регламенту), по результатам рассмотрения ходатайств готовить </w:t>
      </w:r>
      <w:hyperlink w:anchor="P526" w:history="1">
        <w:r w:rsidR="0067536C" w:rsidRPr="0067536C">
          <w:rPr>
            <w:rFonts w:ascii="Times New Roman" w:hAnsi="Times New Roman" w:cs="Times New Roman"/>
            <w:bCs/>
            <w:sz w:val="28"/>
            <w:szCs w:val="28"/>
          </w:rPr>
          <w:t>решение</w:t>
        </w:r>
      </w:hyperlink>
      <w:r w:rsidR="0067536C" w:rsidRPr="0067536C">
        <w:rPr>
          <w:rFonts w:ascii="Times New Roman" w:hAnsi="Times New Roman" w:cs="Times New Roman"/>
          <w:bCs/>
          <w:sz w:val="28"/>
          <w:szCs w:val="28"/>
        </w:rPr>
        <w:t xml:space="preserve"> о продлении срока исполнения предписания по форме (приложение N 3 к настоящему Административному регламенту);</w:t>
      </w:r>
    </w:p>
    <w:p w:rsidR="0067536C" w:rsidRPr="0067536C" w:rsidRDefault="00042C15" w:rsidP="0067536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у) </w:t>
      </w:r>
      <w:r w:rsidR="0067536C" w:rsidRPr="0067536C">
        <w:rPr>
          <w:rFonts w:ascii="Times New Roman" w:hAnsi="Times New Roman" w:cs="Times New Roman"/>
          <w:bCs/>
          <w:sz w:val="28"/>
          <w:szCs w:val="28"/>
        </w:rPr>
        <w:t xml:space="preserve">доказывать обоснованность своих действий при их обжаловании </w:t>
      </w:r>
      <w:proofErr w:type="spellStart"/>
      <w:r w:rsidR="0067536C" w:rsidRPr="0067536C">
        <w:rPr>
          <w:rFonts w:ascii="Times New Roman" w:hAnsi="Times New Roman" w:cs="Times New Roman"/>
          <w:bCs/>
          <w:sz w:val="28"/>
          <w:szCs w:val="28"/>
        </w:rPr>
        <w:t>рекламораспространителями</w:t>
      </w:r>
      <w:proofErr w:type="spellEnd"/>
      <w:r w:rsidR="0067536C" w:rsidRPr="0067536C">
        <w:rPr>
          <w:rFonts w:ascii="Times New Roman" w:hAnsi="Times New Roman" w:cs="Times New Roman"/>
          <w:bCs/>
          <w:sz w:val="28"/>
          <w:szCs w:val="28"/>
        </w:rPr>
        <w:t xml:space="preserve"> в порядке, установленном законодательством Российской Федерации.</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1.6. Права и обязанности </w:t>
      </w:r>
      <w:proofErr w:type="spellStart"/>
      <w:r w:rsidRPr="0067536C">
        <w:rPr>
          <w:rFonts w:ascii="Times New Roman" w:hAnsi="Times New Roman" w:cs="Times New Roman"/>
          <w:bCs/>
          <w:sz w:val="28"/>
          <w:szCs w:val="28"/>
        </w:rPr>
        <w:t>рекламораспространителей</w:t>
      </w:r>
      <w:proofErr w:type="spellEnd"/>
      <w:r w:rsidRPr="0067536C">
        <w:rPr>
          <w:rFonts w:ascii="Times New Roman" w:hAnsi="Times New Roman" w:cs="Times New Roman"/>
          <w:bCs/>
          <w:sz w:val="28"/>
          <w:szCs w:val="28"/>
        </w:rPr>
        <w:t>,</w:t>
      </w:r>
      <w:r w:rsidR="00042C15">
        <w:rPr>
          <w:rFonts w:ascii="Times New Roman" w:hAnsi="Times New Roman" w:cs="Times New Roman"/>
          <w:bCs/>
          <w:sz w:val="28"/>
          <w:szCs w:val="28"/>
        </w:rPr>
        <w:t xml:space="preserve"> </w:t>
      </w:r>
      <w:r w:rsidRPr="0067536C">
        <w:rPr>
          <w:rFonts w:ascii="Times New Roman" w:hAnsi="Times New Roman" w:cs="Times New Roman"/>
          <w:bCs/>
          <w:sz w:val="28"/>
          <w:szCs w:val="28"/>
        </w:rPr>
        <w:t>в отношении которых осуществляются мероприятия по</w:t>
      </w:r>
      <w:r w:rsidR="00042C15">
        <w:rPr>
          <w:rFonts w:ascii="Times New Roman" w:hAnsi="Times New Roman" w:cs="Times New Roman"/>
          <w:bCs/>
          <w:sz w:val="28"/>
          <w:szCs w:val="28"/>
        </w:rPr>
        <w:t xml:space="preserve"> </w:t>
      </w:r>
      <w:r w:rsidRPr="0067536C">
        <w:rPr>
          <w:rFonts w:ascii="Times New Roman" w:hAnsi="Times New Roman" w:cs="Times New Roman"/>
          <w:bCs/>
          <w:sz w:val="28"/>
          <w:szCs w:val="28"/>
        </w:rPr>
        <w:t>муниципальному контролю за размещением рекламных конструкций</w:t>
      </w:r>
    </w:p>
    <w:p w:rsidR="0067536C" w:rsidRPr="0067536C" w:rsidRDefault="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1.6.1. </w:t>
      </w:r>
      <w:proofErr w:type="spellStart"/>
      <w:r w:rsidRPr="0067536C">
        <w:rPr>
          <w:rFonts w:ascii="Times New Roman" w:hAnsi="Times New Roman" w:cs="Times New Roman"/>
          <w:bCs/>
          <w:sz w:val="28"/>
          <w:szCs w:val="28"/>
        </w:rPr>
        <w:t>Рекламораспространитель</w:t>
      </w:r>
      <w:proofErr w:type="spellEnd"/>
      <w:r w:rsidRPr="0067536C">
        <w:rPr>
          <w:rFonts w:ascii="Times New Roman" w:hAnsi="Times New Roman" w:cs="Times New Roman"/>
          <w:bCs/>
          <w:sz w:val="28"/>
          <w:szCs w:val="28"/>
        </w:rPr>
        <w:t>, в отношении которого осуществляется муниципальный контроль за размещением рекламных конструкций, вправе:</w:t>
      </w:r>
    </w:p>
    <w:p w:rsidR="0067536C" w:rsidRPr="0067536C" w:rsidRDefault="00042C15">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а) </w:t>
      </w:r>
      <w:r w:rsidR="0067536C" w:rsidRPr="0067536C">
        <w:rPr>
          <w:rFonts w:ascii="Times New Roman" w:hAnsi="Times New Roman" w:cs="Times New Roman"/>
          <w:bCs/>
          <w:sz w:val="28"/>
          <w:szCs w:val="28"/>
        </w:rPr>
        <w:t xml:space="preserve">получать от должностных лиц органа муниципального контроля информацию, которая относится к предмету проверки и предоставление которой предусмотрено Федеральным </w:t>
      </w:r>
      <w:hyperlink r:id="rId10" w:history="1">
        <w:r w:rsidR="0067536C" w:rsidRPr="0067536C">
          <w:rPr>
            <w:rFonts w:ascii="Times New Roman" w:hAnsi="Times New Roman" w:cs="Times New Roman"/>
            <w:bCs/>
            <w:sz w:val="28"/>
            <w:szCs w:val="28"/>
          </w:rPr>
          <w:t>законом</w:t>
        </w:r>
      </w:hyperlink>
      <w:r w:rsidR="0067536C" w:rsidRPr="0067536C">
        <w:rPr>
          <w:rFonts w:ascii="Times New Roman" w:hAnsi="Times New Roman" w:cs="Times New Roman"/>
          <w:bCs/>
          <w:sz w:val="28"/>
          <w:szCs w:val="28"/>
        </w:rPr>
        <w:t xml:space="preserve"> N 294-ФЗ и настоящим Административным регламентом;</w:t>
      </w:r>
    </w:p>
    <w:p w:rsidR="0067536C" w:rsidRPr="0067536C" w:rsidRDefault="00042C15">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б) </w:t>
      </w:r>
      <w:r w:rsidR="0067536C" w:rsidRPr="0067536C">
        <w:rPr>
          <w:rFonts w:ascii="Times New Roman" w:hAnsi="Times New Roman" w:cs="Times New Roman"/>
          <w:bCs/>
          <w:sz w:val="28"/>
          <w:szCs w:val="28"/>
        </w:rPr>
        <w:t>знакомиться с результатами проверки и указывать в акте проверки о своем ознакомлении с результатами проверки, а также давать дополнительно письменные объяснения по вопросам, относящимся к предмету проверки;</w:t>
      </w:r>
    </w:p>
    <w:p w:rsidR="0067536C" w:rsidRPr="0067536C" w:rsidRDefault="00042C15">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в) </w:t>
      </w:r>
      <w:r w:rsidR="0067536C" w:rsidRPr="0067536C">
        <w:rPr>
          <w:rFonts w:ascii="Times New Roman" w:hAnsi="Times New Roman" w:cs="Times New Roman"/>
          <w:bCs/>
          <w:sz w:val="28"/>
          <w:szCs w:val="28"/>
        </w:rPr>
        <w:t xml:space="preserve">обжаловать действия (бездействие) должностного лица, повлекшие за собой нарушение прав </w:t>
      </w:r>
      <w:proofErr w:type="spellStart"/>
      <w:r w:rsidR="0067536C" w:rsidRPr="0067536C">
        <w:rPr>
          <w:rFonts w:ascii="Times New Roman" w:hAnsi="Times New Roman" w:cs="Times New Roman"/>
          <w:bCs/>
          <w:sz w:val="28"/>
          <w:szCs w:val="28"/>
        </w:rPr>
        <w:t>рекламораспространителя</w:t>
      </w:r>
      <w:proofErr w:type="spellEnd"/>
      <w:r w:rsidR="0067536C" w:rsidRPr="0067536C">
        <w:rPr>
          <w:rFonts w:ascii="Times New Roman" w:hAnsi="Times New Roman" w:cs="Times New Roman"/>
          <w:bCs/>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
    <w:p w:rsidR="0067536C" w:rsidRPr="0067536C" w:rsidRDefault="00042C15">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г) </w:t>
      </w:r>
      <w:r w:rsidR="0067536C" w:rsidRPr="0067536C">
        <w:rPr>
          <w:rFonts w:ascii="Times New Roman" w:hAnsi="Times New Roman" w:cs="Times New Roman"/>
          <w:bCs/>
          <w:sz w:val="28"/>
          <w:szCs w:val="28"/>
        </w:rPr>
        <w:t>представлять документы о правах на рекламные конструкции и любые другие документы по усмотрению;</w:t>
      </w:r>
    </w:p>
    <w:p w:rsidR="0067536C" w:rsidRPr="0067536C" w:rsidRDefault="00042C15">
      <w:pPr>
        <w:pStyle w:val="ConsPlusNormal"/>
        <w:ind w:firstLine="540"/>
        <w:jc w:val="both"/>
        <w:rPr>
          <w:rFonts w:ascii="Times New Roman" w:hAnsi="Times New Roman" w:cs="Times New Roman"/>
          <w:bCs/>
          <w:sz w:val="28"/>
          <w:szCs w:val="28"/>
        </w:rPr>
      </w:pPr>
      <w:proofErr w:type="spellStart"/>
      <w:r>
        <w:rPr>
          <w:rFonts w:ascii="Times New Roman" w:hAnsi="Times New Roman" w:cs="Times New Roman"/>
          <w:bCs/>
          <w:sz w:val="28"/>
          <w:szCs w:val="28"/>
        </w:rPr>
        <w:t>д</w:t>
      </w:r>
      <w:proofErr w:type="spellEnd"/>
      <w:r>
        <w:rPr>
          <w:rFonts w:ascii="Times New Roman" w:hAnsi="Times New Roman" w:cs="Times New Roman"/>
          <w:bCs/>
          <w:sz w:val="28"/>
          <w:szCs w:val="28"/>
        </w:rPr>
        <w:t xml:space="preserve">) </w:t>
      </w:r>
      <w:r w:rsidR="0067536C" w:rsidRPr="0067536C">
        <w:rPr>
          <w:rFonts w:ascii="Times New Roman" w:hAnsi="Times New Roman" w:cs="Times New Roman"/>
          <w:bCs/>
          <w:sz w:val="28"/>
          <w:szCs w:val="28"/>
        </w:rPr>
        <w:t>оказывать содействие в организации мероприятий по муниципальному контролю за размещением рекламных конструкций и обеспечении необходимых условий должностному лицу при выполнении указанных мероприятий;</w:t>
      </w:r>
    </w:p>
    <w:p w:rsidR="0067536C" w:rsidRPr="0067536C" w:rsidRDefault="00042C15">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е) </w:t>
      </w:r>
      <w:r w:rsidR="0067536C" w:rsidRPr="0067536C">
        <w:rPr>
          <w:rFonts w:ascii="Times New Roman" w:hAnsi="Times New Roman" w:cs="Times New Roman"/>
          <w:bCs/>
          <w:sz w:val="28"/>
          <w:szCs w:val="28"/>
        </w:rPr>
        <w:t xml:space="preserve">обращаться с ходатайством о продлении срока исполнения </w:t>
      </w:r>
      <w:r w:rsidR="0067536C" w:rsidRPr="0067536C">
        <w:rPr>
          <w:rFonts w:ascii="Times New Roman" w:hAnsi="Times New Roman" w:cs="Times New Roman"/>
          <w:bCs/>
          <w:sz w:val="28"/>
          <w:szCs w:val="28"/>
        </w:rPr>
        <w:lastRenderedPageBreak/>
        <w:t>предписания с указанием причин и принятых мер по устранению правонарушения, подтвержденных соответствующими документами и материалами, до истечения срока, указанного в предписании;</w:t>
      </w:r>
    </w:p>
    <w:p w:rsidR="0067536C" w:rsidRPr="0067536C" w:rsidRDefault="00042C15">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ж) </w:t>
      </w:r>
      <w:r w:rsidR="0067536C" w:rsidRPr="0067536C">
        <w:rPr>
          <w:rFonts w:ascii="Times New Roman" w:hAnsi="Times New Roman" w:cs="Times New Roman"/>
          <w:bCs/>
          <w:sz w:val="28"/>
          <w:szCs w:val="28"/>
        </w:rPr>
        <w:t>присутствовать при проведении мероприятий по контролю (рейдов).</w:t>
      </w:r>
    </w:p>
    <w:p w:rsidR="0067536C" w:rsidRPr="0067536C" w:rsidRDefault="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1.6.2. </w:t>
      </w:r>
      <w:proofErr w:type="spellStart"/>
      <w:r w:rsidRPr="0067536C">
        <w:rPr>
          <w:rFonts w:ascii="Times New Roman" w:hAnsi="Times New Roman" w:cs="Times New Roman"/>
          <w:bCs/>
          <w:sz w:val="28"/>
          <w:szCs w:val="28"/>
        </w:rPr>
        <w:t>Рекламораспространитель</w:t>
      </w:r>
      <w:proofErr w:type="spellEnd"/>
      <w:r w:rsidRPr="0067536C">
        <w:rPr>
          <w:rFonts w:ascii="Times New Roman" w:hAnsi="Times New Roman" w:cs="Times New Roman"/>
          <w:bCs/>
          <w:sz w:val="28"/>
          <w:szCs w:val="28"/>
        </w:rPr>
        <w:t>, в отношении которого проводится муниципальный контроль за размещением рекламных конструкций, обязан:</w:t>
      </w:r>
    </w:p>
    <w:p w:rsidR="0067536C" w:rsidRPr="0067536C" w:rsidRDefault="00042C15">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а) </w:t>
      </w:r>
      <w:r w:rsidR="0067536C" w:rsidRPr="0067536C">
        <w:rPr>
          <w:rFonts w:ascii="Times New Roman" w:hAnsi="Times New Roman" w:cs="Times New Roman"/>
          <w:bCs/>
          <w:sz w:val="28"/>
          <w:szCs w:val="28"/>
        </w:rPr>
        <w:t xml:space="preserve">обеспечить должностным лицам </w:t>
      </w:r>
      <w:r>
        <w:rPr>
          <w:rFonts w:ascii="Times New Roman" w:hAnsi="Times New Roman" w:cs="Times New Roman"/>
          <w:bCs/>
          <w:sz w:val="28"/>
          <w:szCs w:val="28"/>
        </w:rPr>
        <w:t>отдела</w:t>
      </w:r>
      <w:r w:rsidR="0067536C" w:rsidRPr="0067536C">
        <w:rPr>
          <w:rFonts w:ascii="Times New Roman" w:hAnsi="Times New Roman" w:cs="Times New Roman"/>
          <w:bCs/>
          <w:sz w:val="28"/>
          <w:szCs w:val="28"/>
        </w:rPr>
        <w:t xml:space="preserve"> доступ к используемым им объектам контроля и представить документацию, необходимую для проведения проверки;</w:t>
      </w:r>
    </w:p>
    <w:p w:rsidR="0067536C" w:rsidRPr="0067536C" w:rsidRDefault="00042C15">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б) </w:t>
      </w:r>
      <w:r w:rsidR="0067536C" w:rsidRPr="0067536C">
        <w:rPr>
          <w:rFonts w:ascii="Times New Roman" w:hAnsi="Times New Roman" w:cs="Times New Roman"/>
          <w:bCs/>
          <w:sz w:val="28"/>
          <w:szCs w:val="28"/>
        </w:rPr>
        <w:t>непосредственно присутствовать при проведении проверки, давать объяснения по вопросам, относящимся к предмету проверки.</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1.6.3. </w:t>
      </w:r>
      <w:proofErr w:type="spellStart"/>
      <w:r w:rsidRPr="0067536C">
        <w:rPr>
          <w:rFonts w:ascii="Times New Roman" w:hAnsi="Times New Roman" w:cs="Times New Roman"/>
          <w:bCs/>
          <w:sz w:val="28"/>
          <w:szCs w:val="28"/>
        </w:rPr>
        <w:t>Рекламораспространители</w:t>
      </w:r>
      <w:proofErr w:type="spellEnd"/>
      <w:r w:rsidRPr="0067536C">
        <w:rPr>
          <w:rFonts w:ascii="Times New Roman" w:hAnsi="Times New Roman" w:cs="Times New Roman"/>
          <w:bCs/>
          <w:sz w:val="28"/>
          <w:szCs w:val="28"/>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за размещением рекламных конструкций об устранении выявленных нарушений, несут административную ответственность в соответствии с законодательством Российской Федерации.</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1.7. Описание результата исполнения муниципальной функции</w:t>
      </w:r>
    </w:p>
    <w:p w:rsidR="0067536C" w:rsidRPr="0067536C" w:rsidRDefault="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1.7.1. Конечным результатом исполнения муниципальной функции является выявление факта (отсутствие факта) нарушения.</w:t>
      </w:r>
    </w:p>
    <w:p w:rsidR="0067536C" w:rsidRPr="0067536C" w:rsidRDefault="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1.7.2. По результатам исполнения муниципальной функции составляется:</w:t>
      </w:r>
    </w:p>
    <w:p w:rsidR="0067536C" w:rsidRDefault="00344C0E">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а) </w:t>
      </w:r>
      <w:r w:rsidR="0067536C" w:rsidRPr="0067536C">
        <w:rPr>
          <w:rFonts w:ascii="Times New Roman" w:hAnsi="Times New Roman" w:cs="Times New Roman"/>
          <w:bCs/>
          <w:sz w:val="28"/>
          <w:szCs w:val="28"/>
        </w:rPr>
        <w:t>акт проверки;</w:t>
      </w:r>
    </w:p>
    <w:p w:rsidR="00344C0E" w:rsidRPr="0067536C" w:rsidRDefault="00344C0E">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б) предписание о демонтаже рекламной конструкции</w:t>
      </w:r>
      <w:r w:rsidR="002A1C4B">
        <w:rPr>
          <w:rFonts w:ascii="Times New Roman" w:hAnsi="Times New Roman" w:cs="Times New Roman"/>
          <w:bCs/>
          <w:sz w:val="28"/>
          <w:szCs w:val="28"/>
        </w:rPr>
        <w:t xml:space="preserve"> (</w:t>
      </w:r>
      <w:r w:rsidR="002A1C4B" w:rsidRPr="0067536C">
        <w:rPr>
          <w:rFonts w:ascii="Times New Roman" w:hAnsi="Times New Roman" w:cs="Times New Roman"/>
          <w:bCs/>
          <w:sz w:val="28"/>
          <w:szCs w:val="28"/>
        </w:rPr>
        <w:t xml:space="preserve">приложение N </w:t>
      </w:r>
      <w:r w:rsidR="002A1C4B">
        <w:rPr>
          <w:rFonts w:ascii="Times New Roman" w:hAnsi="Times New Roman" w:cs="Times New Roman"/>
          <w:bCs/>
          <w:sz w:val="28"/>
          <w:szCs w:val="28"/>
        </w:rPr>
        <w:t>9</w:t>
      </w:r>
      <w:r w:rsidR="002A1C4B" w:rsidRPr="0067536C">
        <w:rPr>
          <w:rFonts w:ascii="Times New Roman" w:hAnsi="Times New Roman" w:cs="Times New Roman"/>
          <w:bCs/>
          <w:sz w:val="28"/>
          <w:szCs w:val="28"/>
        </w:rPr>
        <w:t xml:space="preserve"> к настоящему Административному регламенту</w:t>
      </w:r>
      <w:r w:rsidR="002A1C4B">
        <w:rPr>
          <w:rFonts w:ascii="Times New Roman" w:hAnsi="Times New Roman" w:cs="Times New Roman"/>
          <w:bCs/>
          <w:sz w:val="28"/>
          <w:szCs w:val="28"/>
        </w:rPr>
        <w:t>)</w:t>
      </w:r>
      <w:r>
        <w:rPr>
          <w:rFonts w:ascii="Times New Roman" w:hAnsi="Times New Roman" w:cs="Times New Roman"/>
          <w:bCs/>
          <w:sz w:val="28"/>
          <w:szCs w:val="28"/>
        </w:rPr>
        <w:t>;</w:t>
      </w:r>
    </w:p>
    <w:p w:rsidR="0067536C" w:rsidRPr="0067536C" w:rsidRDefault="00344C0E">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в) </w:t>
      </w:r>
      <w:r w:rsidR="0067536C" w:rsidRPr="0067536C">
        <w:rPr>
          <w:rFonts w:ascii="Times New Roman" w:hAnsi="Times New Roman" w:cs="Times New Roman"/>
          <w:bCs/>
          <w:sz w:val="28"/>
          <w:szCs w:val="28"/>
        </w:rPr>
        <w:t xml:space="preserve">протокол об административном правонарушении по </w:t>
      </w:r>
      <w:hyperlink r:id="rId11" w:history="1">
        <w:r w:rsidR="0067536C" w:rsidRPr="0067536C">
          <w:rPr>
            <w:rFonts w:ascii="Times New Roman" w:hAnsi="Times New Roman" w:cs="Times New Roman"/>
            <w:bCs/>
            <w:sz w:val="28"/>
            <w:szCs w:val="28"/>
          </w:rPr>
          <w:t>части 1 статьи 19.4</w:t>
        </w:r>
      </w:hyperlink>
      <w:r w:rsidR="0067536C" w:rsidRPr="0067536C">
        <w:rPr>
          <w:rFonts w:ascii="Times New Roman" w:hAnsi="Times New Roman" w:cs="Times New Roman"/>
          <w:bCs/>
          <w:sz w:val="28"/>
          <w:szCs w:val="28"/>
        </w:rPr>
        <w:t xml:space="preserve"> Кодекса Российской Федерации об административных правонарушениях, по </w:t>
      </w:r>
      <w:hyperlink r:id="rId12" w:history="1">
        <w:r w:rsidR="0067536C" w:rsidRPr="0067536C">
          <w:rPr>
            <w:rFonts w:ascii="Times New Roman" w:hAnsi="Times New Roman" w:cs="Times New Roman"/>
            <w:bCs/>
            <w:sz w:val="28"/>
            <w:szCs w:val="28"/>
          </w:rPr>
          <w:t>части 1 статьи 19.4.1</w:t>
        </w:r>
      </w:hyperlink>
      <w:r w:rsidR="0067536C" w:rsidRPr="0067536C">
        <w:rPr>
          <w:rFonts w:ascii="Times New Roman" w:hAnsi="Times New Roman" w:cs="Times New Roman"/>
          <w:bCs/>
          <w:sz w:val="28"/>
          <w:szCs w:val="28"/>
        </w:rPr>
        <w:t xml:space="preserve"> Кодекса Российской Федерации об административных правонарушениях - в случае неповиновения законному распоряжению должностного лица органа муниципального контроля, в случае воспрепятствования законной деятельности должностного лица органа муниципального контроля в порядке, установленном законодательством Российской Федерации.</w:t>
      </w:r>
    </w:p>
    <w:p w:rsidR="0067536C" w:rsidRPr="0067536C" w:rsidRDefault="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1.7.3. В случае выявления в ходе проведения проверки в рамках осуществления муниципального контроля за размещением рекламных конструкций нарушения Порядка размещения рекламных конструкций, за которое предусмотрена административная ответственность, должностное лицо </w:t>
      </w:r>
      <w:r w:rsidR="00344C0E">
        <w:rPr>
          <w:rFonts w:ascii="Times New Roman" w:hAnsi="Times New Roman" w:cs="Times New Roman"/>
          <w:bCs/>
          <w:sz w:val="28"/>
          <w:szCs w:val="28"/>
        </w:rPr>
        <w:t>отдела</w:t>
      </w:r>
      <w:r w:rsidRPr="0067536C">
        <w:rPr>
          <w:rFonts w:ascii="Times New Roman" w:hAnsi="Times New Roman" w:cs="Times New Roman"/>
          <w:bCs/>
          <w:sz w:val="28"/>
          <w:szCs w:val="28"/>
        </w:rPr>
        <w:t xml:space="preserve"> составляет протокол об административном правонарушении по </w:t>
      </w:r>
      <w:hyperlink r:id="rId13" w:history="1">
        <w:r w:rsidRPr="0067536C">
          <w:rPr>
            <w:rFonts w:ascii="Times New Roman" w:hAnsi="Times New Roman" w:cs="Times New Roman"/>
            <w:bCs/>
            <w:sz w:val="28"/>
            <w:szCs w:val="28"/>
          </w:rPr>
          <w:t>статье 3</w:t>
        </w:r>
      </w:hyperlink>
      <w:r w:rsidRPr="0067536C">
        <w:rPr>
          <w:rFonts w:ascii="Times New Roman" w:hAnsi="Times New Roman" w:cs="Times New Roman"/>
          <w:bCs/>
          <w:sz w:val="28"/>
          <w:szCs w:val="28"/>
        </w:rPr>
        <w:t xml:space="preserve"> областного закона N 914-ОЗ".</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1.7.4. В случае невыполнения в срок предписания об устранении нарушения должностное лицо органа муниципального контроля, проводившее проверку, возбуждает административное производство и составляет протокол об административном правонарушении по </w:t>
      </w:r>
      <w:hyperlink r:id="rId14" w:history="1">
        <w:r w:rsidRPr="0067536C">
          <w:rPr>
            <w:rFonts w:ascii="Times New Roman" w:hAnsi="Times New Roman" w:cs="Times New Roman"/>
            <w:bCs/>
            <w:sz w:val="28"/>
            <w:szCs w:val="28"/>
          </w:rPr>
          <w:t>части 1 статьи 19.5</w:t>
        </w:r>
      </w:hyperlink>
      <w:r w:rsidRPr="0067536C">
        <w:rPr>
          <w:rFonts w:ascii="Times New Roman" w:hAnsi="Times New Roman" w:cs="Times New Roman"/>
          <w:bCs/>
          <w:sz w:val="28"/>
          <w:szCs w:val="28"/>
        </w:rPr>
        <w:t xml:space="preserve"> Кодекса Российской Федерации об административных правонарушениях в порядке, установленном законодательством Российской </w:t>
      </w:r>
      <w:r w:rsidRPr="0067536C">
        <w:rPr>
          <w:rFonts w:ascii="Times New Roman" w:hAnsi="Times New Roman" w:cs="Times New Roman"/>
          <w:bCs/>
          <w:sz w:val="28"/>
          <w:szCs w:val="28"/>
        </w:rPr>
        <w:lastRenderedPageBreak/>
        <w:t>Федерации.</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2. Требования к порядку исполнения муниципальной функции</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2.1. Порядок информирования об исполнении</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муниципальной функции</w:t>
      </w:r>
    </w:p>
    <w:p w:rsidR="0067536C" w:rsidRPr="0067536C" w:rsidRDefault="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2.1.1. Место нахождения Администрации </w:t>
      </w:r>
      <w:r w:rsidR="00344C0E">
        <w:rPr>
          <w:rFonts w:ascii="Times New Roman" w:hAnsi="Times New Roman" w:cs="Times New Roman"/>
          <w:bCs/>
          <w:sz w:val="28"/>
          <w:szCs w:val="28"/>
        </w:rPr>
        <w:t>муниципального района:</w:t>
      </w:r>
      <w:r w:rsidRPr="0067536C">
        <w:rPr>
          <w:rFonts w:ascii="Times New Roman" w:hAnsi="Times New Roman" w:cs="Times New Roman"/>
          <w:bCs/>
          <w:sz w:val="28"/>
          <w:szCs w:val="28"/>
        </w:rPr>
        <w:t xml:space="preserve"> </w:t>
      </w:r>
      <w:r w:rsidR="00344C0E">
        <w:rPr>
          <w:rFonts w:ascii="Times New Roman" w:hAnsi="Times New Roman" w:cs="Times New Roman"/>
          <w:bCs/>
          <w:sz w:val="28"/>
          <w:szCs w:val="28"/>
        </w:rPr>
        <w:t xml:space="preserve">Российская Федерация, Новгородская область, Маловишерский муниципальный район, </w:t>
      </w:r>
      <w:proofErr w:type="spellStart"/>
      <w:r w:rsidR="00344C0E">
        <w:rPr>
          <w:rFonts w:ascii="Times New Roman" w:hAnsi="Times New Roman" w:cs="Times New Roman"/>
          <w:bCs/>
          <w:sz w:val="28"/>
          <w:szCs w:val="28"/>
        </w:rPr>
        <w:t>Маловишерское</w:t>
      </w:r>
      <w:proofErr w:type="spellEnd"/>
      <w:r w:rsidR="00344C0E">
        <w:rPr>
          <w:rFonts w:ascii="Times New Roman" w:hAnsi="Times New Roman" w:cs="Times New Roman"/>
          <w:bCs/>
          <w:sz w:val="28"/>
          <w:szCs w:val="28"/>
        </w:rPr>
        <w:t xml:space="preserve"> городское поселение, г. Малая Вишера, ул. Володарского, д. 14;</w:t>
      </w:r>
    </w:p>
    <w:p w:rsidR="0067536C" w:rsidRPr="0067536C" w:rsidRDefault="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Почтовый адрес</w:t>
      </w:r>
      <w:r w:rsidR="00344C0E">
        <w:rPr>
          <w:rFonts w:ascii="Times New Roman" w:hAnsi="Times New Roman" w:cs="Times New Roman"/>
          <w:bCs/>
          <w:sz w:val="28"/>
          <w:szCs w:val="28"/>
        </w:rPr>
        <w:t>: 174260,</w:t>
      </w:r>
      <w:r w:rsidRPr="0067536C">
        <w:rPr>
          <w:rFonts w:ascii="Times New Roman" w:hAnsi="Times New Roman" w:cs="Times New Roman"/>
          <w:bCs/>
          <w:sz w:val="28"/>
          <w:szCs w:val="28"/>
        </w:rPr>
        <w:t xml:space="preserve"> </w:t>
      </w:r>
      <w:r w:rsidR="00344C0E">
        <w:rPr>
          <w:rFonts w:ascii="Times New Roman" w:hAnsi="Times New Roman" w:cs="Times New Roman"/>
          <w:bCs/>
          <w:sz w:val="28"/>
          <w:szCs w:val="28"/>
        </w:rPr>
        <w:t xml:space="preserve">Российская Федерация, Новгородская область, Маловишерский муниципальный район, </w:t>
      </w:r>
      <w:proofErr w:type="spellStart"/>
      <w:r w:rsidR="00344C0E">
        <w:rPr>
          <w:rFonts w:ascii="Times New Roman" w:hAnsi="Times New Roman" w:cs="Times New Roman"/>
          <w:bCs/>
          <w:sz w:val="28"/>
          <w:szCs w:val="28"/>
        </w:rPr>
        <w:t>Маловишерское</w:t>
      </w:r>
      <w:proofErr w:type="spellEnd"/>
      <w:r w:rsidR="00344C0E">
        <w:rPr>
          <w:rFonts w:ascii="Times New Roman" w:hAnsi="Times New Roman" w:cs="Times New Roman"/>
          <w:bCs/>
          <w:sz w:val="28"/>
          <w:szCs w:val="28"/>
        </w:rPr>
        <w:t xml:space="preserve"> городское поселение, г. Малая Вишера, ул. Володарского, д. 14;</w:t>
      </w:r>
    </w:p>
    <w:p w:rsidR="0067536C" w:rsidRPr="0067536C" w:rsidRDefault="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2.1.2. График работы Администрации </w:t>
      </w:r>
      <w:r w:rsidR="00344C0E">
        <w:rPr>
          <w:rFonts w:ascii="Times New Roman" w:hAnsi="Times New Roman" w:cs="Times New Roman"/>
          <w:bCs/>
          <w:sz w:val="28"/>
          <w:szCs w:val="28"/>
        </w:rPr>
        <w:t>муниципального района</w:t>
      </w:r>
      <w:r w:rsidRPr="0067536C">
        <w:rPr>
          <w:rFonts w:ascii="Times New Roman" w:hAnsi="Times New Roman" w:cs="Times New Roman"/>
          <w:bCs/>
          <w:sz w:val="28"/>
          <w:szCs w:val="28"/>
        </w:rPr>
        <w:t>:</w:t>
      </w:r>
    </w:p>
    <w:p w:rsidR="0067536C" w:rsidRPr="0067536C" w:rsidRDefault="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понедельник - пятница - с 08.30 до 17.30;</w:t>
      </w:r>
    </w:p>
    <w:p w:rsidR="0067536C" w:rsidRPr="0067536C" w:rsidRDefault="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перерыв - с 13.00 до 14.00.</w:t>
      </w:r>
    </w:p>
    <w:p w:rsidR="0067536C" w:rsidRPr="0067536C" w:rsidRDefault="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2.1.3. Адрес официального сайта Администрации </w:t>
      </w:r>
      <w:r w:rsidR="00344C0E">
        <w:rPr>
          <w:rFonts w:ascii="Times New Roman" w:hAnsi="Times New Roman" w:cs="Times New Roman"/>
          <w:bCs/>
          <w:sz w:val="28"/>
          <w:szCs w:val="28"/>
        </w:rPr>
        <w:t>муниципального района</w:t>
      </w:r>
      <w:r w:rsidRPr="0067536C">
        <w:rPr>
          <w:rFonts w:ascii="Times New Roman" w:hAnsi="Times New Roman" w:cs="Times New Roman"/>
          <w:bCs/>
          <w:sz w:val="28"/>
          <w:szCs w:val="28"/>
        </w:rPr>
        <w:t xml:space="preserve"> в сети Интернет: </w:t>
      </w:r>
      <w:proofErr w:type="spellStart"/>
      <w:r w:rsidRPr="0067536C">
        <w:rPr>
          <w:rFonts w:ascii="Times New Roman" w:hAnsi="Times New Roman" w:cs="Times New Roman"/>
          <w:bCs/>
          <w:sz w:val="28"/>
          <w:szCs w:val="28"/>
        </w:rPr>
        <w:t>www</w:t>
      </w:r>
      <w:proofErr w:type="spellEnd"/>
      <w:r w:rsidRPr="0067536C">
        <w:rPr>
          <w:rFonts w:ascii="Times New Roman" w:hAnsi="Times New Roman" w:cs="Times New Roman"/>
          <w:bCs/>
          <w:sz w:val="28"/>
          <w:szCs w:val="28"/>
        </w:rPr>
        <w:t>.</w:t>
      </w:r>
      <w:proofErr w:type="spellStart"/>
      <w:r w:rsidR="00344C0E">
        <w:rPr>
          <w:rFonts w:ascii="Times New Roman" w:hAnsi="Times New Roman" w:cs="Times New Roman"/>
          <w:bCs/>
          <w:sz w:val="28"/>
          <w:szCs w:val="28"/>
          <w:lang w:val="en-US"/>
        </w:rPr>
        <w:t>mv</w:t>
      </w:r>
      <w:r w:rsidRPr="0067536C">
        <w:rPr>
          <w:rFonts w:ascii="Times New Roman" w:hAnsi="Times New Roman" w:cs="Times New Roman"/>
          <w:bCs/>
          <w:sz w:val="28"/>
          <w:szCs w:val="28"/>
        </w:rPr>
        <w:t>adm.ru</w:t>
      </w:r>
      <w:proofErr w:type="spellEnd"/>
      <w:r w:rsidRPr="0067536C">
        <w:rPr>
          <w:rFonts w:ascii="Times New Roman" w:hAnsi="Times New Roman" w:cs="Times New Roman"/>
          <w:bCs/>
          <w:sz w:val="28"/>
          <w:szCs w:val="28"/>
        </w:rPr>
        <w:t xml:space="preserve">, адрес электронной почты </w:t>
      </w:r>
      <w:proofErr w:type="spellStart"/>
      <w:r w:rsidR="00344C0E">
        <w:rPr>
          <w:rFonts w:ascii="Times New Roman" w:hAnsi="Times New Roman" w:cs="Times New Roman"/>
          <w:bCs/>
          <w:sz w:val="28"/>
          <w:szCs w:val="28"/>
          <w:lang w:val="en-US"/>
        </w:rPr>
        <w:t>mvadm</w:t>
      </w:r>
      <w:proofErr w:type="spellEnd"/>
      <w:r w:rsidR="00344C0E" w:rsidRPr="00344C0E">
        <w:rPr>
          <w:rFonts w:ascii="Times New Roman" w:hAnsi="Times New Roman" w:cs="Times New Roman"/>
          <w:bCs/>
          <w:sz w:val="28"/>
          <w:szCs w:val="28"/>
        </w:rPr>
        <w:t>@</w:t>
      </w:r>
      <w:proofErr w:type="spellStart"/>
      <w:r w:rsidR="00344C0E">
        <w:rPr>
          <w:rFonts w:ascii="Times New Roman" w:hAnsi="Times New Roman" w:cs="Times New Roman"/>
          <w:bCs/>
          <w:sz w:val="28"/>
          <w:szCs w:val="28"/>
          <w:lang w:val="en-US"/>
        </w:rPr>
        <w:t>yandex</w:t>
      </w:r>
      <w:proofErr w:type="spellEnd"/>
      <w:r w:rsidR="00344C0E" w:rsidRPr="00344C0E">
        <w:rPr>
          <w:rFonts w:ascii="Times New Roman" w:hAnsi="Times New Roman" w:cs="Times New Roman"/>
          <w:bCs/>
          <w:sz w:val="28"/>
          <w:szCs w:val="28"/>
        </w:rPr>
        <w:t>.</w:t>
      </w:r>
      <w:proofErr w:type="spellStart"/>
      <w:r w:rsidR="00344C0E">
        <w:rPr>
          <w:rFonts w:ascii="Times New Roman" w:hAnsi="Times New Roman" w:cs="Times New Roman"/>
          <w:bCs/>
          <w:sz w:val="28"/>
          <w:szCs w:val="28"/>
          <w:lang w:val="en-US"/>
        </w:rPr>
        <w:t>ru</w:t>
      </w:r>
      <w:proofErr w:type="spellEnd"/>
      <w:r w:rsidRPr="0067536C">
        <w:rPr>
          <w:rFonts w:ascii="Times New Roman" w:hAnsi="Times New Roman" w:cs="Times New Roman"/>
          <w:bCs/>
          <w:sz w:val="28"/>
          <w:szCs w:val="28"/>
        </w:rPr>
        <w:t>.</w:t>
      </w:r>
    </w:p>
    <w:p w:rsidR="0067536C" w:rsidRPr="0067536C" w:rsidRDefault="00344C0E">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2.1.4. Телефон</w:t>
      </w:r>
      <w:r w:rsidR="0067536C" w:rsidRPr="0067536C">
        <w:rPr>
          <w:rFonts w:ascii="Times New Roman" w:hAnsi="Times New Roman" w:cs="Times New Roman"/>
          <w:bCs/>
          <w:sz w:val="28"/>
          <w:szCs w:val="28"/>
        </w:rPr>
        <w:t xml:space="preserve"> для консультаций по вопросу осуществления муниципального контроля за размещением рекламных конструкций: 8(816</w:t>
      </w:r>
      <w:r w:rsidRPr="00344C0E">
        <w:rPr>
          <w:rFonts w:ascii="Times New Roman" w:hAnsi="Times New Roman" w:cs="Times New Roman"/>
          <w:bCs/>
          <w:sz w:val="28"/>
          <w:szCs w:val="28"/>
        </w:rPr>
        <w:t>60</w:t>
      </w:r>
      <w:r w:rsidR="0067536C" w:rsidRPr="0067536C">
        <w:rPr>
          <w:rFonts w:ascii="Times New Roman" w:hAnsi="Times New Roman" w:cs="Times New Roman"/>
          <w:bCs/>
          <w:sz w:val="28"/>
          <w:szCs w:val="28"/>
        </w:rPr>
        <w:t>)</w:t>
      </w:r>
      <w:r w:rsidRPr="00344C0E">
        <w:rPr>
          <w:rFonts w:ascii="Times New Roman" w:hAnsi="Times New Roman" w:cs="Times New Roman"/>
          <w:bCs/>
          <w:sz w:val="28"/>
          <w:szCs w:val="28"/>
        </w:rPr>
        <w:t xml:space="preserve"> 31-285</w:t>
      </w:r>
      <w:r w:rsidR="0067536C" w:rsidRPr="0067536C">
        <w:rPr>
          <w:rFonts w:ascii="Times New Roman" w:hAnsi="Times New Roman" w:cs="Times New Roman"/>
          <w:bCs/>
          <w:sz w:val="28"/>
          <w:szCs w:val="28"/>
        </w:rPr>
        <w:t>.</w:t>
      </w:r>
    </w:p>
    <w:p w:rsidR="0067536C" w:rsidRPr="0067536C" w:rsidRDefault="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2.1.5. Информация по исполнению муниципальной функции может быть получена путем обращения в Администрацию </w:t>
      </w:r>
      <w:r w:rsidR="00344C0E">
        <w:rPr>
          <w:rFonts w:ascii="Times New Roman" w:hAnsi="Times New Roman" w:cs="Times New Roman"/>
          <w:bCs/>
          <w:sz w:val="28"/>
          <w:szCs w:val="28"/>
        </w:rPr>
        <w:t xml:space="preserve">муниципального района </w:t>
      </w:r>
      <w:r w:rsidRPr="0067536C">
        <w:rPr>
          <w:rFonts w:ascii="Times New Roman" w:hAnsi="Times New Roman" w:cs="Times New Roman"/>
          <w:bCs/>
          <w:sz w:val="28"/>
          <w:szCs w:val="28"/>
        </w:rPr>
        <w:t xml:space="preserve"> лично, по телефону, в письменной форме, посредством официального сайта Администрации </w:t>
      </w:r>
      <w:r w:rsidR="00344C0E">
        <w:rPr>
          <w:rFonts w:ascii="Times New Roman" w:hAnsi="Times New Roman" w:cs="Times New Roman"/>
          <w:bCs/>
          <w:sz w:val="28"/>
          <w:szCs w:val="28"/>
        </w:rPr>
        <w:t>муниципального района</w:t>
      </w:r>
      <w:r w:rsidRPr="0067536C">
        <w:rPr>
          <w:rFonts w:ascii="Times New Roman" w:hAnsi="Times New Roman" w:cs="Times New Roman"/>
          <w:bCs/>
          <w:sz w:val="28"/>
          <w:szCs w:val="28"/>
        </w:rPr>
        <w:t xml:space="preserve"> в информационно-телекоммуникационной сети "Интернет".</w:t>
      </w:r>
    </w:p>
    <w:p w:rsidR="0067536C" w:rsidRPr="0067536C" w:rsidRDefault="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2.1.6. Информирование о порядке исполнения муниципальной функции осуществляется в виде индивидуального и публичного информирования в письменной или устной форме.</w:t>
      </w:r>
    </w:p>
    <w:p w:rsidR="0067536C" w:rsidRPr="0067536C" w:rsidRDefault="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2.1.7. Индивидуальное устное информирование о порядке исполнения муниципальной функции обес</w:t>
      </w:r>
      <w:r w:rsidR="009A1538">
        <w:rPr>
          <w:rFonts w:ascii="Times New Roman" w:hAnsi="Times New Roman" w:cs="Times New Roman"/>
          <w:bCs/>
          <w:sz w:val="28"/>
          <w:szCs w:val="28"/>
        </w:rPr>
        <w:t>печивается должностными лицами отдела</w:t>
      </w:r>
      <w:r w:rsidRPr="0067536C">
        <w:rPr>
          <w:rFonts w:ascii="Times New Roman" w:hAnsi="Times New Roman" w:cs="Times New Roman"/>
          <w:bCs/>
          <w:sz w:val="28"/>
          <w:szCs w:val="28"/>
        </w:rPr>
        <w:t>, осуществляющими исполнение муниципальной функции, лично либо по телефону.</w:t>
      </w:r>
    </w:p>
    <w:p w:rsidR="0067536C" w:rsidRPr="0067536C" w:rsidRDefault="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Индивидуальное письменное информирование о порядке, процедуре, ходе исполнения муниципальной функции при обращении в </w:t>
      </w:r>
      <w:r w:rsidR="009A1538">
        <w:rPr>
          <w:rFonts w:ascii="Times New Roman" w:hAnsi="Times New Roman" w:cs="Times New Roman"/>
          <w:bCs/>
          <w:sz w:val="28"/>
          <w:szCs w:val="28"/>
        </w:rPr>
        <w:t xml:space="preserve">отдел </w:t>
      </w:r>
      <w:r w:rsidRPr="0067536C">
        <w:rPr>
          <w:rFonts w:ascii="Times New Roman" w:hAnsi="Times New Roman" w:cs="Times New Roman"/>
          <w:bCs/>
          <w:sz w:val="28"/>
          <w:szCs w:val="28"/>
        </w:rPr>
        <w:t>осуществляется путем направления письменных ответов почтовым отправлением, электронной почтой (в случае технической возможности).</w:t>
      </w:r>
    </w:p>
    <w:p w:rsidR="0067536C" w:rsidRPr="0067536C" w:rsidRDefault="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2.1.8. По письменным обращениям информация предоставляется в порядке, установленном Федеральным </w:t>
      </w:r>
      <w:hyperlink r:id="rId15" w:history="1">
        <w:r w:rsidRPr="0067536C">
          <w:rPr>
            <w:rFonts w:ascii="Times New Roman" w:hAnsi="Times New Roman" w:cs="Times New Roman"/>
            <w:bCs/>
            <w:sz w:val="28"/>
            <w:szCs w:val="28"/>
          </w:rPr>
          <w:t>законом</w:t>
        </w:r>
      </w:hyperlink>
      <w:r w:rsidRPr="0067536C">
        <w:rPr>
          <w:rFonts w:ascii="Times New Roman" w:hAnsi="Times New Roman" w:cs="Times New Roman"/>
          <w:bCs/>
          <w:sz w:val="28"/>
          <w:szCs w:val="28"/>
        </w:rPr>
        <w:t xml:space="preserve"> от 2 мая 2006 г. N 59-ФЗ "О порядке рассмотрения обращений граждан Российской Федерации".</w:t>
      </w:r>
    </w:p>
    <w:p w:rsidR="0067536C" w:rsidRPr="0067536C" w:rsidRDefault="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2.1.9. Публичное информирование о порядке, процедуре, ходе исполнения муниципальной функции осуществляется посредством размещения указанной информации и плана проведения плановых проверок Администрации </w:t>
      </w:r>
      <w:r w:rsidR="009A1538">
        <w:rPr>
          <w:rFonts w:ascii="Times New Roman" w:hAnsi="Times New Roman" w:cs="Times New Roman"/>
          <w:bCs/>
          <w:sz w:val="28"/>
          <w:szCs w:val="28"/>
        </w:rPr>
        <w:t>муниципального района</w:t>
      </w:r>
      <w:r w:rsidRPr="0067536C">
        <w:rPr>
          <w:rFonts w:ascii="Times New Roman" w:hAnsi="Times New Roman" w:cs="Times New Roman"/>
          <w:bCs/>
          <w:sz w:val="28"/>
          <w:szCs w:val="28"/>
        </w:rPr>
        <w:t xml:space="preserve"> на официальном сайте Администрации </w:t>
      </w:r>
      <w:r w:rsidR="009A1538">
        <w:rPr>
          <w:rFonts w:ascii="Times New Roman" w:hAnsi="Times New Roman" w:cs="Times New Roman"/>
          <w:bCs/>
          <w:sz w:val="28"/>
          <w:szCs w:val="28"/>
        </w:rPr>
        <w:t>муниципального района</w:t>
      </w:r>
      <w:r w:rsidRPr="0067536C">
        <w:rPr>
          <w:rFonts w:ascii="Times New Roman" w:hAnsi="Times New Roman" w:cs="Times New Roman"/>
          <w:bCs/>
          <w:sz w:val="28"/>
          <w:szCs w:val="28"/>
        </w:rPr>
        <w:t xml:space="preserve"> в</w:t>
      </w:r>
      <w:r w:rsidR="009A1538">
        <w:rPr>
          <w:rFonts w:ascii="Times New Roman" w:hAnsi="Times New Roman" w:cs="Times New Roman"/>
          <w:bCs/>
          <w:sz w:val="28"/>
          <w:szCs w:val="28"/>
        </w:rPr>
        <w:t xml:space="preserve"> информационно-телекоммуникационной</w:t>
      </w:r>
      <w:r w:rsidRPr="0067536C">
        <w:rPr>
          <w:rFonts w:ascii="Times New Roman" w:hAnsi="Times New Roman" w:cs="Times New Roman"/>
          <w:bCs/>
          <w:sz w:val="28"/>
          <w:szCs w:val="28"/>
        </w:rPr>
        <w:t xml:space="preserve"> сети Интернет в р</w:t>
      </w:r>
      <w:r w:rsidR="009C33F1">
        <w:rPr>
          <w:rFonts w:ascii="Times New Roman" w:hAnsi="Times New Roman" w:cs="Times New Roman"/>
          <w:bCs/>
          <w:sz w:val="28"/>
          <w:szCs w:val="28"/>
        </w:rPr>
        <w:t xml:space="preserve">азделе "Муниципальный </w:t>
      </w:r>
      <w:r w:rsidR="009C33F1">
        <w:rPr>
          <w:rFonts w:ascii="Times New Roman" w:hAnsi="Times New Roman" w:cs="Times New Roman"/>
          <w:bCs/>
          <w:sz w:val="28"/>
          <w:szCs w:val="28"/>
        </w:rPr>
        <w:lastRenderedPageBreak/>
        <w:t>контроль"</w:t>
      </w:r>
      <w:r w:rsidRPr="0067536C">
        <w:rPr>
          <w:rFonts w:ascii="Times New Roman" w:hAnsi="Times New Roman" w:cs="Times New Roman"/>
          <w:bCs/>
          <w:sz w:val="28"/>
          <w:szCs w:val="28"/>
        </w:rPr>
        <w:t>.</w:t>
      </w: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2.2. Сведения о размере платы за услуги организации</w:t>
      </w:r>
      <w:r w:rsidR="00695D1A">
        <w:rPr>
          <w:rFonts w:ascii="Times New Roman" w:hAnsi="Times New Roman" w:cs="Times New Roman"/>
          <w:bCs/>
          <w:sz w:val="28"/>
          <w:szCs w:val="28"/>
        </w:rPr>
        <w:t xml:space="preserve"> </w:t>
      </w:r>
      <w:r w:rsidRPr="0067536C">
        <w:rPr>
          <w:rFonts w:ascii="Times New Roman" w:hAnsi="Times New Roman" w:cs="Times New Roman"/>
          <w:bCs/>
          <w:sz w:val="28"/>
          <w:szCs w:val="28"/>
        </w:rPr>
        <w:t>(организаций), участвующей (участвующих) в исполнении</w:t>
      </w:r>
      <w:r w:rsidR="00695D1A">
        <w:rPr>
          <w:rFonts w:ascii="Times New Roman" w:hAnsi="Times New Roman" w:cs="Times New Roman"/>
          <w:bCs/>
          <w:sz w:val="28"/>
          <w:szCs w:val="28"/>
        </w:rPr>
        <w:t xml:space="preserve"> </w:t>
      </w:r>
      <w:r w:rsidRPr="0067536C">
        <w:rPr>
          <w:rFonts w:ascii="Times New Roman" w:hAnsi="Times New Roman" w:cs="Times New Roman"/>
          <w:bCs/>
          <w:sz w:val="28"/>
          <w:szCs w:val="28"/>
        </w:rPr>
        <w:t>муниципальной функции, взимаемой с лица, в отношении</w:t>
      </w:r>
      <w:r w:rsidR="00695D1A">
        <w:rPr>
          <w:rFonts w:ascii="Times New Roman" w:hAnsi="Times New Roman" w:cs="Times New Roman"/>
          <w:bCs/>
          <w:sz w:val="28"/>
          <w:szCs w:val="28"/>
        </w:rPr>
        <w:t xml:space="preserve"> </w:t>
      </w:r>
      <w:r w:rsidRPr="0067536C">
        <w:rPr>
          <w:rFonts w:ascii="Times New Roman" w:hAnsi="Times New Roman" w:cs="Times New Roman"/>
          <w:bCs/>
          <w:sz w:val="28"/>
          <w:szCs w:val="28"/>
        </w:rPr>
        <w:t>которого проводятся мероприятия по контролю в сфере</w:t>
      </w:r>
      <w:r w:rsidR="00695D1A">
        <w:rPr>
          <w:rFonts w:ascii="Times New Roman" w:hAnsi="Times New Roman" w:cs="Times New Roman"/>
          <w:bCs/>
          <w:sz w:val="28"/>
          <w:szCs w:val="28"/>
        </w:rPr>
        <w:t xml:space="preserve"> </w:t>
      </w:r>
      <w:r w:rsidRPr="0067536C">
        <w:rPr>
          <w:rFonts w:ascii="Times New Roman" w:hAnsi="Times New Roman" w:cs="Times New Roman"/>
          <w:bCs/>
          <w:sz w:val="28"/>
          <w:szCs w:val="28"/>
        </w:rPr>
        <w:t>рекламы (если в исполнении муниципальной функции</w:t>
      </w:r>
      <w:r w:rsidR="00695D1A">
        <w:rPr>
          <w:rFonts w:ascii="Times New Roman" w:hAnsi="Times New Roman" w:cs="Times New Roman"/>
          <w:bCs/>
          <w:sz w:val="28"/>
          <w:szCs w:val="28"/>
        </w:rPr>
        <w:t xml:space="preserve"> </w:t>
      </w:r>
      <w:r w:rsidRPr="0067536C">
        <w:rPr>
          <w:rFonts w:ascii="Times New Roman" w:hAnsi="Times New Roman" w:cs="Times New Roman"/>
          <w:bCs/>
          <w:sz w:val="28"/>
          <w:szCs w:val="28"/>
        </w:rPr>
        <w:t>участвуют иные организации)</w:t>
      </w:r>
    </w:p>
    <w:p w:rsidR="0067536C" w:rsidRPr="0067536C" w:rsidRDefault="00695D1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2.2.1. </w:t>
      </w:r>
      <w:r w:rsidR="0067536C" w:rsidRPr="0067536C">
        <w:rPr>
          <w:rFonts w:ascii="Times New Roman" w:hAnsi="Times New Roman" w:cs="Times New Roman"/>
          <w:bCs/>
          <w:sz w:val="28"/>
          <w:szCs w:val="28"/>
        </w:rPr>
        <w:t>Муниципальный контроль за размещением рекламных конструкций осуществляется без взимания платы.</w:t>
      </w: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2.3. Срок исполнения муниципальной функции</w:t>
      </w:r>
    </w:p>
    <w:p w:rsidR="0067536C" w:rsidRPr="0067536C" w:rsidRDefault="00695D1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2.3.1. </w:t>
      </w:r>
      <w:r w:rsidR="0067536C" w:rsidRPr="0067536C">
        <w:rPr>
          <w:rFonts w:ascii="Times New Roman" w:hAnsi="Times New Roman" w:cs="Times New Roman"/>
          <w:bCs/>
          <w:sz w:val="28"/>
          <w:szCs w:val="28"/>
        </w:rPr>
        <w:t xml:space="preserve">Срок проведения каждой из проверок по муниципальному контролю за размещением рекламных конструкций, исчисляемый с даты, указанной в </w:t>
      </w:r>
      <w:r>
        <w:rPr>
          <w:rFonts w:ascii="Times New Roman" w:hAnsi="Times New Roman" w:cs="Times New Roman"/>
          <w:bCs/>
          <w:sz w:val="28"/>
          <w:szCs w:val="28"/>
        </w:rPr>
        <w:t>постановлении</w:t>
      </w:r>
      <w:r w:rsidR="0067536C" w:rsidRPr="0067536C">
        <w:rPr>
          <w:rFonts w:ascii="Times New Roman" w:hAnsi="Times New Roman" w:cs="Times New Roman"/>
          <w:bCs/>
          <w:sz w:val="28"/>
          <w:szCs w:val="28"/>
        </w:rPr>
        <w:t xml:space="preserve"> о проведении проверки, не должен превышать 20 рабочих дней.</w:t>
      </w:r>
    </w:p>
    <w:p w:rsidR="0067536C" w:rsidRPr="0067536C" w:rsidRDefault="00695D1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2.3.2. </w:t>
      </w:r>
      <w:r w:rsidR="0067536C" w:rsidRPr="0067536C">
        <w:rPr>
          <w:rFonts w:ascii="Times New Roman" w:hAnsi="Times New Roman" w:cs="Times New Roman"/>
          <w:bCs/>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0067536C" w:rsidRPr="0067536C">
        <w:rPr>
          <w:rFonts w:ascii="Times New Roman" w:hAnsi="Times New Roman" w:cs="Times New Roman"/>
          <w:bCs/>
          <w:sz w:val="28"/>
          <w:szCs w:val="28"/>
        </w:rPr>
        <w:t>микропредприятия</w:t>
      </w:r>
      <w:proofErr w:type="spellEnd"/>
      <w:r w:rsidR="0067536C" w:rsidRPr="0067536C">
        <w:rPr>
          <w:rFonts w:ascii="Times New Roman" w:hAnsi="Times New Roman" w:cs="Times New Roman"/>
          <w:bCs/>
          <w:sz w:val="28"/>
          <w:szCs w:val="28"/>
        </w:rPr>
        <w:t xml:space="preserve"> в год.</w:t>
      </w:r>
    </w:p>
    <w:p w:rsidR="0067536C" w:rsidRPr="0067536C" w:rsidRDefault="00695D1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2.3.3. </w:t>
      </w:r>
      <w:r w:rsidR="0067536C" w:rsidRPr="0067536C">
        <w:rPr>
          <w:rFonts w:ascii="Times New Roman" w:hAnsi="Times New Roman" w:cs="Times New Roman"/>
          <w:bCs/>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распоряжением о проведении проверки, но не более чем на 20 рабочих дней, в отношении малых предприятий - не более чем на 50 часов, </w:t>
      </w:r>
      <w:proofErr w:type="spellStart"/>
      <w:r w:rsidR="0067536C" w:rsidRPr="0067536C">
        <w:rPr>
          <w:rFonts w:ascii="Times New Roman" w:hAnsi="Times New Roman" w:cs="Times New Roman"/>
          <w:bCs/>
          <w:sz w:val="28"/>
          <w:szCs w:val="28"/>
        </w:rPr>
        <w:t>микропредприятий</w:t>
      </w:r>
      <w:proofErr w:type="spellEnd"/>
      <w:r w:rsidR="0067536C" w:rsidRPr="0067536C">
        <w:rPr>
          <w:rFonts w:ascii="Times New Roman" w:hAnsi="Times New Roman" w:cs="Times New Roman"/>
          <w:bCs/>
          <w:sz w:val="28"/>
          <w:szCs w:val="28"/>
        </w:rPr>
        <w:t xml:space="preserve"> - не более чем на 15 часов.</w:t>
      </w:r>
    </w:p>
    <w:p w:rsidR="003C0295" w:rsidRPr="00074749" w:rsidRDefault="003C0295" w:rsidP="003C0295">
      <w:pPr>
        <w:autoSpaceDE w:val="0"/>
        <w:autoSpaceDN w:val="0"/>
        <w:adjustRightInd w:val="0"/>
        <w:ind w:firstLine="540"/>
        <w:jc w:val="both"/>
        <w:rPr>
          <w:szCs w:val="28"/>
        </w:rPr>
      </w:pPr>
      <w:r w:rsidRPr="00074749">
        <w:rPr>
          <w:szCs w:val="28"/>
        </w:rPr>
        <w:t>Раздел 3 Состав, последовательность и сроки выполнения</w:t>
      </w:r>
      <w:r>
        <w:rPr>
          <w:szCs w:val="28"/>
        </w:rPr>
        <w:t xml:space="preserve"> </w:t>
      </w:r>
      <w:r w:rsidRPr="00074749">
        <w:rPr>
          <w:szCs w:val="28"/>
        </w:rPr>
        <w:t>административных процедур (действий), требования к порядку</w:t>
      </w:r>
      <w:r>
        <w:rPr>
          <w:szCs w:val="28"/>
        </w:rPr>
        <w:t xml:space="preserve"> </w:t>
      </w:r>
      <w:r w:rsidRPr="00074749">
        <w:rPr>
          <w:szCs w:val="28"/>
        </w:rPr>
        <w:t>их выполнения, в том числе особенности выполнения</w:t>
      </w:r>
      <w:r>
        <w:rPr>
          <w:szCs w:val="28"/>
        </w:rPr>
        <w:t xml:space="preserve"> </w:t>
      </w:r>
      <w:r w:rsidRPr="00074749">
        <w:rPr>
          <w:szCs w:val="28"/>
        </w:rPr>
        <w:t>административных процедур (действий) в электронной форме</w:t>
      </w:r>
      <w:r>
        <w:rPr>
          <w:szCs w:val="28"/>
        </w:rPr>
        <w:t>, изложить в следующей редакции:</w:t>
      </w:r>
    </w:p>
    <w:p w:rsidR="003C0295" w:rsidRPr="00074749" w:rsidRDefault="003C0295" w:rsidP="003C0295">
      <w:pPr>
        <w:autoSpaceDE w:val="0"/>
        <w:autoSpaceDN w:val="0"/>
        <w:adjustRightInd w:val="0"/>
        <w:ind w:firstLine="540"/>
        <w:jc w:val="both"/>
        <w:rPr>
          <w:bCs/>
          <w:szCs w:val="28"/>
        </w:rPr>
      </w:pPr>
      <w:r w:rsidRPr="00074749">
        <w:rPr>
          <w:bCs/>
          <w:szCs w:val="28"/>
        </w:rPr>
        <w:t>3. Состав, последовательность и сроки выполнения</w:t>
      </w:r>
      <w:r>
        <w:rPr>
          <w:bCs/>
          <w:szCs w:val="28"/>
        </w:rPr>
        <w:t xml:space="preserve"> </w:t>
      </w:r>
      <w:r w:rsidRPr="00074749">
        <w:rPr>
          <w:bCs/>
          <w:szCs w:val="28"/>
        </w:rPr>
        <w:t>административных процедур (действий), требования к порядку</w:t>
      </w:r>
      <w:r>
        <w:rPr>
          <w:bCs/>
          <w:szCs w:val="28"/>
        </w:rPr>
        <w:t xml:space="preserve"> </w:t>
      </w:r>
      <w:r w:rsidRPr="00074749">
        <w:rPr>
          <w:bCs/>
          <w:szCs w:val="28"/>
        </w:rPr>
        <w:t>их выполнения, в том числе особенности выполнения</w:t>
      </w:r>
      <w:r>
        <w:rPr>
          <w:bCs/>
          <w:szCs w:val="28"/>
        </w:rPr>
        <w:t xml:space="preserve"> </w:t>
      </w:r>
      <w:r w:rsidRPr="00074749">
        <w:rPr>
          <w:bCs/>
          <w:szCs w:val="28"/>
        </w:rPr>
        <w:t>административных процедур (действий) в электронной форме</w:t>
      </w:r>
    </w:p>
    <w:p w:rsidR="003C0295" w:rsidRPr="00074749" w:rsidRDefault="003C0295" w:rsidP="003C0295">
      <w:pPr>
        <w:autoSpaceDE w:val="0"/>
        <w:autoSpaceDN w:val="0"/>
        <w:adjustRightInd w:val="0"/>
        <w:ind w:firstLine="540"/>
        <w:jc w:val="both"/>
        <w:rPr>
          <w:bCs/>
          <w:szCs w:val="28"/>
        </w:rPr>
      </w:pPr>
      <w:r w:rsidRPr="00074749">
        <w:rPr>
          <w:bCs/>
          <w:szCs w:val="28"/>
        </w:rPr>
        <w:t>3.1. Перечень административных процедур при исполнении</w:t>
      </w:r>
      <w:r>
        <w:rPr>
          <w:bCs/>
          <w:szCs w:val="28"/>
        </w:rPr>
        <w:t xml:space="preserve"> </w:t>
      </w:r>
      <w:r w:rsidRPr="00074749">
        <w:rPr>
          <w:bCs/>
          <w:szCs w:val="28"/>
        </w:rPr>
        <w:t>муниципальной функции</w:t>
      </w:r>
    </w:p>
    <w:p w:rsidR="003C0295" w:rsidRDefault="003C0295" w:rsidP="003C0295">
      <w:pPr>
        <w:autoSpaceDE w:val="0"/>
        <w:autoSpaceDN w:val="0"/>
        <w:adjustRightInd w:val="0"/>
        <w:ind w:firstLine="540"/>
        <w:jc w:val="both"/>
        <w:rPr>
          <w:szCs w:val="28"/>
        </w:rPr>
      </w:pPr>
      <w:r>
        <w:rPr>
          <w:szCs w:val="28"/>
        </w:rPr>
        <w:t>3.1.1. Исполнение муниципальной функции включает в себя следующие административные процедуры:</w:t>
      </w:r>
    </w:p>
    <w:p w:rsidR="003C0295" w:rsidRDefault="003C0295" w:rsidP="003C0295">
      <w:pPr>
        <w:autoSpaceDE w:val="0"/>
        <w:autoSpaceDN w:val="0"/>
        <w:adjustRightInd w:val="0"/>
        <w:ind w:firstLine="540"/>
        <w:jc w:val="both"/>
        <w:rPr>
          <w:szCs w:val="28"/>
        </w:rPr>
      </w:pPr>
      <w:r>
        <w:rPr>
          <w:szCs w:val="28"/>
        </w:rPr>
        <w:t>планирование проверок по контролю за размещением рекламных конструкций;</w:t>
      </w:r>
    </w:p>
    <w:p w:rsidR="003C0295" w:rsidRDefault="003C0295" w:rsidP="003C0295">
      <w:pPr>
        <w:autoSpaceDE w:val="0"/>
        <w:autoSpaceDN w:val="0"/>
        <w:adjustRightInd w:val="0"/>
        <w:ind w:firstLine="540"/>
        <w:jc w:val="both"/>
        <w:rPr>
          <w:szCs w:val="28"/>
        </w:rPr>
      </w:pPr>
      <w:r>
        <w:rPr>
          <w:szCs w:val="28"/>
        </w:rPr>
        <w:t>издание постановления о проведении проверки;</w:t>
      </w:r>
    </w:p>
    <w:p w:rsidR="003C0295" w:rsidRDefault="003C0295" w:rsidP="003C0295">
      <w:pPr>
        <w:autoSpaceDE w:val="0"/>
        <w:autoSpaceDN w:val="0"/>
        <w:adjustRightInd w:val="0"/>
        <w:ind w:firstLine="540"/>
        <w:jc w:val="both"/>
        <w:rPr>
          <w:szCs w:val="28"/>
        </w:rPr>
      </w:pPr>
      <w:r>
        <w:rPr>
          <w:szCs w:val="28"/>
        </w:rPr>
        <w:t>проведение проверки и оформление ее результатов;</w:t>
      </w:r>
    </w:p>
    <w:p w:rsidR="003C0295" w:rsidRDefault="003C0295" w:rsidP="003C0295">
      <w:pPr>
        <w:autoSpaceDE w:val="0"/>
        <w:autoSpaceDN w:val="0"/>
        <w:adjustRightInd w:val="0"/>
        <w:ind w:firstLine="540"/>
        <w:jc w:val="both"/>
        <w:rPr>
          <w:szCs w:val="28"/>
        </w:rPr>
      </w:pPr>
      <w:r>
        <w:rPr>
          <w:szCs w:val="28"/>
        </w:rPr>
        <w:t>контроль за выполнением требований предписания об устранении нарушений.</w:t>
      </w:r>
    </w:p>
    <w:p w:rsidR="003C0295" w:rsidRDefault="003C0295" w:rsidP="003C0295">
      <w:pPr>
        <w:autoSpaceDE w:val="0"/>
        <w:autoSpaceDN w:val="0"/>
        <w:adjustRightInd w:val="0"/>
        <w:ind w:firstLine="540"/>
        <w:jc w:val="both"/>
        <w:rPr>
          <w:szCs w:val="28"/>
        </w:rPr>
      </w:pPr>
      <w:r w:rsidRPr="0037766F">
        <w:rPr>
          <w:szCs w:val="28"/>
        </w:rPr>
        <w:lastRenderedPageBreak/>
        <w:t>3.</w:t>
      </w:r>
      <w:r>
        <w:rPr>
          <w:szCs w:val="28"/>
        </w:rPr>
        <w:t>2</w:t>
      </w:r>
      <w:r w:rsidRPr="0037766F">
        <w:rPr>
          <w:szCs w:val="28"/>
        </w:rPr>
        <w:t xml:space="preserve">. </w:t>
      </w:r>
      <w:r>
        <w:rPr>
          <w:szCs w:val="28"/>
        </w:rPr>
        <w:t xml:space="preserve">Административная процедура - </w:t>
      </w:r>
      <w:bookmarkStart w:id="0" w:name="Par2"/>
      <w:bookmarkStart w:id="1" w:name="Par7"/>
      <w:bookmarkEnd w:id="0"/>
      <w:bookmarkEnd w:id="1"/>
      <w:r>
        <w:rPr>
          <w:szCs w:val="28"/>
        </w:rPr>
        <w:t>планирование проверок по контролю за размещением рекламных конструкций;</w:t>
      </w:r>
    </w:p>
    <w:p w:rsidR="003C0295" w:rsidRDefault="003C0295" w:rsidP="003C0295">
      <w:pPr>
        <w:autoSpaceDE w:val="0"/>
        <w:autoSpaceDN w:val="0"/>
        <w:adjustRightInd w:val="0"/>
        <w:ind w:firstLine="540"/>
        <w:jc w:val="both"/>
        <w:rPr>
          <w:szCs w:val="28"/>
        </w:rPr>
      </w:pPr>
      <w:r>
        <w:rPr>
          <w:szCs w:val="28"/>
        </w:rPr>
        <w:t>3.2.1. При разработке ежегодных планов отделом, предусматривается:</w:t>
      </w:r>
    </w:p>
    <w:p w:rsidR="003C0295" w:rsidRDefault="003C0295" w:rsidP="003C0295">
      <w:pPr>
        <w:autoSpaceDE w:val="0"/>
        <w:autoSpaceDN w:val="0"/>
        <w:adjustRightInd w:val="0"/>
        <w:ind w:firstLine="540"/>
        <w:jc w:val="both"/>
        <w:rPr>
          <w:szCs w:val="28"/>
        </w:rPr>
      </w:pPr>
      <w:r>
        <w:rPr>
          <w:szCs w:val="28"/>
        </w:rPr>
        <w:t xml:space="preserve">а)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16" w:history="1">
        <w:r w:rsidRPr="003C0295">
          <w:rPr>
            <w:szCs w:val="28"/>
          </w:rPr>
          <w:t>частями 8</w:t>
        </w:r>
      </w:hyperlink>
      <w:r>
        <w:rPr>
          <w:szCs w:val="28"/>
        </w:rPr>
        <w:t xml:space="preserve"> - </w:t>
      </w:r>
      <w:hyperlink r:id="rId17" w:history="1">
        <w:r w:rsidRPr="003C0295">
          <w:rPr>
            <w:szCs w:val="28"/>
          </w:rPr>
          <w:t>9 статьи 9</w:t>
        </w:r>
      </w:hyperlink>
      <w:r>
        <w:rPr>
          <w:szCs w:val="28"/>
        </w:rPr>
        <w:t xml:space="preserve">, </w:t>
      </w:r>
      <w:hyperlink r:id="rId18" w:history="1">
        <w:r w:rsidRPr="003C0295">
          <w:rPr>
            <w:szCs w:val="28"/>
          </w:rPr>
          <w:t>статьей 26(1)</w:t>
        </w:r>
      </w:hyperlink>
      <w:r>
        <w:rPr>
          <w:szCs w:val="28"/>
        </w:rPr>
        <w:t xml:space="preserve"> Федерального закона;</w:t>
      </w:r>
    </w:p>
    <w:p w:rsidR="003C0295" w:rsidRDefault="003C0295" w:rsidP="003C0295">
      <w:pPr>
        <w:autoSpaceDE w:val="0"/>
        <w:autoSpaceDN w:val="0"/>
        <w:adjustRightInd w:val="0"/>
        <w:ind w:firstLine="540"/>
        <w:jc w:val="both"/>
        <w:rPr>
          <w:szCs w:val="28"/>
        </w:rPr>
      </w:pPr>
      <w:r>
        <w:rPr>
          <w:szCs w:val="28"/>
        </w:rPr>
        <w:t>б)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3C0295" w:rsidRDefault="003C0295" w:rsidP="003C0295">
      <w:pPr>
        <w:autoSpaceDE w:val="0"/>
        <w:autoSpaceDN w:val="0"/>
        <w:adjustRightInd w:val="0"/>
        <w:ind w:firstLine="540"/>
        <w:jc w:val="both"/>
        <w:rPr>
          <w:szCs w:val="28"/>
        </w:rPr>
      </w:pPr>
      <w:r>
        <w:rPr>
          <w:szCs w:val="28"/>
        </w:rPr>
        <w:t>3.2.2. Отдел согласовывает с другими заинтересованными органами,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3C0295" w:rsidRDefault="003C0295" w:rsidP="003C0295">
      <w:pPr>
        <w:autoSpaceDE w:val="0"/>
        <w:autoSpaceDN w:val="0"/>
        <w:adjustRightInd w:val="0"/>
        <w:ind w:firstLine="540"/>
        <w:jc w:val="both"/>
        <w:rPr>
          <w:szCs w:val="28"/>
        </w:rPr>
      </w:pPr>
      <w:r>
        <w:rPr>
          <w:szCs w:val="28"/>
        </w:rPr>
        <w:t xml:space="preserve">3.2.3. Отдел составляет проекта ежегодного плана по </w:t>
      </w:r>
      <w:hyperlink r:id="rId19" w:history="1">
        <w:r w:rsidRPr="003C0295">
          <w:rPr>
            <w:szCs w:val="28"/>
          </w:rPr>
          <w:t>форме</w:t>
        </w:r>
      </w:hyperlink>
      <w:r>
        <w:rPr>
          <w:szCs w:val="28"/>
        </w:rPr>
        <w:t>, утвержденной</w:t>
      </w:r>
      <w:r w:rsidRPr="00295E52">
        <w:rPr>
          <w:szCs w:val="28"/>
        </w:rPr>
        <w:t xml:space="preserve"> </w:t>
      </w:r>
      <w:r>
        <w:rPr>
          <w:szCs w:val="28"/>
        </w:rPr>
        <w:t>постановлением Правительства РФ от 30.06.2010 N 489;</w:t>
      </w:r>
    </w:p>
    <w:p w:rsidR="003C0295" w:rsidRDefault="003C0295" w:rsidP="003C0295">
      <w:pPr>
        <w:autoSpaceDE w:val="0"/>
        <w:autoSpaceDN w:val="0"/>
        <w:adjustRightInd w:val="0"/>
        <w:ind w:firstLine="540"/>
        <w:jc w:val="both"/>
        <w:rPr>
          <w:szCs w:val="28"/>
        </w:rPr>
      </w:pPr>
      <w:r>
        <w:rPr>
          <w:szCs w:val="28"/>
        </w:rPr>
        <w:t>3.2.4. Проект ежегодного плана проверок отдела направляется в экономический комитет Администрации муниципального района;</w:t>
      </w:r>
    </w:p>
    <w:p w:rsidR="003C0295" w:rsidRDefault="003C0295" w:rsidP="003C0295">
      <w:pPr>
        <w:autoSpaceDE w:val="0"/>
        <w:autoSpaceDN w:val="0"/>
        <w:adjustRightInd w:val="0"/>
        <w:ind w:firstLine="540"/>
        <w:jc w:val="both"/>
        <w:rPr>
          <w:szCs w:val="28"/>
        </w:rPr>
      </w:pPr>
      <w:r>
        <w:rPr>
          <w:szCs w:val="28"/>
        </w:rPr>
        <w:t>3.2.5.  Экономический комитет Администрации муниципального района составляет проект ежегодного плана проверок Администрации муниципального района и до 1 сентября года, предшествующего году проведения плановых проверок, направляет его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 (далее - орган прокуратуры);</w:t>
      </w:r>
    </w:p>
    <w:p w:rsidR="003C0295" w:rsidRDefault="003C0295" w:rsidP="003C0295">
      <w:pPr>
        <w:autoSpaceDE w:val="0"/>
        <w:autoSpaceDN w:val="0"/>
        <w:adjustRightInd w:val="0"/>
        <w:ind w:firstLine="540"/>
        <w:jc w:val="both"/>
        <w:rPr>
          <w:szCs w:val="28"/>
        </w:rPr>
      </w:pPr>
      <w:r>
        <w:rPr>
          <w:szCs w:val="28"/>
        </w:rPr>
        <w:t xml:space="preserve">3.2.6.  При разработке ежегодных планов на 2017 и 2018 годы экономический комитет Администрации муниципального района направляет в федеральный орган исполнительной власти, осуществляющий функции по контролю и надзору за соблюдением законодательства о налогах и сборах,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w:t>
      </w:r>
      <w:r>
        <w:rPr>
          <w:szCs w:val="28"/>
        </w:rPr>
        <w:lastRenderedPageBreak/>
        <w:t>предпринимательства. Ответ на поступивший запрос направляется в срок, не превышающий 5 рабочих дней со дня его поступления.</w:t>
      </w:r>
    </w:p>
    <w:p w:rsidR="003C0295" w:rsidRDefault="003C0295" w:rsidP="003C0295">
      <w:pPr>
        <w:autoSpaceDE w:val="0"/>
        <w:autoSpaceDN w:val="0"/>
        <w:adjustRightInd w:val="0"/>
        <w:ind w:firstLine="540"/>
        <w:jc w:val="both"/>
        <w:rPr>
          <w:szCs w:val="28"/>
        </w:rPr>
      </w:pPr>
      <w:r>
        <w:rPr>
          <w:szCs w:val="28"/>
        </w:rPr>
        <w:t>Межведомственные запросы и ответы на них в форме электронного документа подписываются усиленной квалифицированной электронной подписью.</w:t>
      </w:r>
    </w:p>
    <w:p w:rsidR="003C0295" w:rsidRDefault="003C0295" w:rsidP="003C0295">
      <w:pPr>
        <w:autoSpaceDE w:val="0"/>
        <w:autoSpaceDN w:val="0"/>
        <w:adjustRightInd w:val="0"/>
        <w:ind w:firstLine="540"/>
        <w:jc w:val="both"/>
        <w:rPr>
          <w:szCs w:val="28"/>
        </w:rPr>
      </w:pPr>
      <w:r>
        <w:rPr>
          <w:szCs w:val="28"/>
        </w:rPr>
        <w:t>3.2.7.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муниципального района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3C0295" w:rsidRDefault="003C0295" w:rsidP="003C0295">
      <w:pPr>
        <w:autoSpaceDE w:val="0"/>
        <w:autoSpaceDN w:val="0"/>
        <w:adjustRightInd w:val="0"/>
        <w:ind w:firstLine="540"/>
        <w:jc w:val="both"/>
        <w:rPr>
          <w:szCs w:val="28"/>
        </w:rPr>
      </w:pPr>
      <w:r>
        <w:rPr>
          <w:szCs w:val="28"/>
        </w:rPr>
        <w:t xml:space="preserve">3.2.8. Администрация муниципального </w:t>
      </w:r>
      <w:r w:rsidRPr="00372308">
        <w:rPr>
          <w:szCs w:val="28"/>
        </w:rPr>
        <w:t>дораб</w:t>
      </w:r>
      <w:r>
        <w:rPr>
          <w:szCs w:val="28"/>
        </w:rPr>
        <w:t>атывает</w:t>
      </w:r>
      <w:r w:rsidRPr="00372308">
        <w:rPr>
          <w:szCs w:val="28"/>
        </w:rPr>
        <w:t xml:space="preserve"> пр</w:t>
      </w:r>
      <w:r>
        <w:rPr>
          <w:szCs w:val="28"/>
        </w:rPr>
        <w:t>оект</w:t>
      </w:r>
      <w:r w:rsidRPr="00372308">
        <w:rPr>
          <w:szCs w:val="28"/>
        </w:rPr>
        <w:t xml:space="preserve"> ежегодного плана с учетом предложений органа прокуратуры, поступивших по результатам рассмотрения указанного проекта в соответствии с </w:t>
      </w:r>
      <w:hyperlink r:id="rId20" w:history="1">
        <w:r w:rsidRPr="00372308">
          <w:rPr>
            <w:szCs w:val="28"/>
          </w:rPr>
          <w:t>частью 6.1 статьи 9</w:t>
        </w:r>
      </w:hyperlink>
      <w:r w:rsidRPr="00372308">
        <w:rPr>
          <w:szCs w:val="28"/>
        </w:rPr>
        <w:t xml:space="preserve"> Федерального закона, и </w:t>
      </w:r>
      <w:r>
        <w:rPr>
          <w:szCs w:val="28"/>
        </w:rPr>
        <w:t xml:space="preserve">утверждает </w:t>
      </w:r>
      <w:r w:rsidRPr="00372308">
        <w:rPr>
          <w:szCs w:val="28"/>
        </w:rPr>
        <w:t>его.</w:t>
      </w:r>
    </w:p>
    <w:p w:rsidR="003C0295" w:rsidRDefault="003C0295" w:rsidP="003C0295">
      <w:pPr>
        <w:autoSpaceDE w:val="0"/>
        <w:autoSpaceDN w:val="0"/>
        <w:adjustRightInd w:val="0"/>
        <w:ind w:firstLine="540"/>
        <w:jc w:val="both"/>
        <w:rPr>
          <w:szCs w:val="28"/>
        </w:rPr>
      </w:pPr>
      <w:r>
        <w:rPr>
          <w:szCs w:val="28"/>
        </w:rPr>
        <w:t>3.2.9. Основанием для включения плановой проверки в ежегодный план проведения плановых проверок в отношении граждан является истечение одного года со дня проведения последней плановой проверки.</w:t>
      </w:r>
    </w:p>
    <w:p w:rsidR="003C0295" w:rsidRDefault="003C0295" w:rsidP="003C0295">
      <w:pPr>
        <w:autoSpaceDE w:val="0"/>
        <w:autoSpaceDN w:val="0"/>
        <w:adjustRightInd w:val="0"/>
        <w:ind w:firstLine="540"/>
        <w:jc w:val="both"/>
        <w:rPr>
          <w:szCs w:val="28"/>
        </w:rPr>
      </w:pPr>
      <w:r>
        <w:rPr>
          <w:szCs w:val="28"/>
        </w:rPr>
        <w:t>В ежегодных планах проведения плановых проверок в отношении граждан указываются следующие сведения:</w:t>
      </w:r>
    </w:p>
    <w:p w:rsidR="003C0295" w:rsidRDefault="003C0295" w:rsidP="003C0295">
      <w:pPr>
        <w:autoSpaceDE w:val="0"/>
        <w:autoSpaceDN w:val="0"/>
        <w:adjustRightInd w:val="0"/>
        <w:ind w:firstLine="540"/>
        <w:jc w:val="both"/>
        <w:rPr>
          <w:szCs w:val="28"/>
        </w:rPr>
      </w:pPr>
      <w:r>
        <w:rPr>
          <w:szCs w:val="28"/>
        </w:rPr>
        <w:t>фамилия, имя, отчество гражданина;</w:t>
      </w:r>
    </w:p>
    <w:p w:rsidR="003C0295" w:rsidRDefault="003C0295" w:rsidP="003C0295">
      <w:pPr>
        <w:autoSpaceDE w:val="0"/>
        <w:autoSpaceDN w:val="0"/>
        <w:adjustRightInd w:val="0"/>
        <w:ind w:firstLine="540"/>
        <w:jc w:val="both"/>
        <w:rPr>
          <w:szCs w:val="28"/>
        </w:rPr>
      </w:pPr>
      <w:r>
        <w:rPr>
          <w:szCs w:val="28"/>
        </w:rPr>
        <w:t>место жительства гражданина;</w:t>
      </w:r>
    </w:p>
    <w:p w:rsidR="003C0295" w:rsidRDefault="003C0295" w:rsidP="003C0295">
      <w:pPr>
        <w:autoSpaceDE w:val="0"/>
        <w:autoSpaceDN w:val="0"/>
        <w:adjustRightInd w:val="0"/>
        <w:ind w:firstLine="540"/>
        <w:jc w:val="both"/>
        <w:rPr>
          <w:szCs w:val="28"/>
        </w:rPr>
      </w:pPr>
      <w:r>
        <w:rPr>
          <w:szCs w:val="28"/>
        </w:rPr>
        <w:t>место фактического осуществления деятельности;</w:t>
      </w:r>
    </w:p>
    <w:p w:rsidR="003C0295" w:rsidRDefault="003C0295" w:rsidP="003C0295">
      <w:pPr>
        <w:autoSpaceDE w:val="0"/>
        <w:autoSpaceDN w:val="0"/>
        <w:adjustRightInd w:val="0"/>
        <w:ind w:firstLine="540"/>
        <w:jc w:val="both"/>
        <w:rPr>
          <w:szCs w:val="28"/>
        </w:rPr>
      </w:pPr>
      <w:r>
        <w:rPr>
          <w:szCs w:val="28"/>
        </w:rPr>
        <w:t>цель проведения проверки;</w:t>
      </w:r>
    </w:p>
    <w:p w:rsidR="003C0295" w:rsidRDefault="003C0295" w:rsidP="003C0295">
      <w:pPr>
        <w:autoSpaceDE w:val="0"/>
        <w:autoSpaceDN w:val="0"/>
        <w:adjustRightInd w:val="0"/>
        <w:ind w:firstLine="540"/>
        <w:jc w:val="both"/>
        <w:rPr>
          <w:szCs w:val="28"/>
        </w:rPr>
      </w:pPr>
      <w:r>
        <w:rPr>
          <w:szCs w:val="28"/>
        </w:rPr>
        <w:t>дата окончания последней проверки;</w:t>
      </w:r>
    </w:p>
    <w:p w:rsidR="003C0295" w:rsidRDefault="003C0295" w:rsidP="003C0295">
      <w:pPr>
        <w:autoSpaceDE w:val="0"/>
        <w:autoSpaceDN w:val="0"/>
        <w:adjustRightInd w:val="0"/>
        <w:ind w:firstLine="540"/>
        <w:jc w:val="both"/>
        <w:rPr>
          <w:szCs w:val="28"/>
        </w:rPr>
      </w:pPr>
      <w:r>
        <w:rPr>
          <w:szCs w:val="28"/>
        </w:rPr>
        <w:t>дата начала и сроки проведения проверки;</w:t>
      </w:r>
    </w:p>
    <w:p w:rsidR="003C0295" w:rsidRDefault="003C0295" w:rsidP="003C0295">
      <w:pPr>
        <w:autoSpaceDE w:val="0"/>
        <w:autoSpaceDN w:val="0"/>
        <w:adjustRightInd w:val="0"/>
        <w:ind w:firstLine="540"/>
        <w:jc w:val="both"/>
        <w:rPr>
          <w:szCs w:val="28"/>
        </w:rPr>
      </w:pPr>
      <w:r>
        <w:rPr>
          <w:szCs w:val="28"/>
        </w:rPr>
        <w:t>форма проведения проверки;</w:t>
      </w:r>
    </w:p>
    <w:p w:rsidR="003C0295" w:rsidRDefault="003C0295" w:rsidP="003C0295">
      <w:pPr>
        <w:autoSpaceDE w:val="0"/>
        <w:autoSpaceDN w:val="0"/>
        <w:adjustRightInd w:val="0"/>
        <w:ind w:firstLine="540"/>
        <w:jc w:val="both"/>
        <w:rPr>
          <w:szCs w:val="28"/>
        </w:rPr>
      </w:pPr>
      <w:r>
        <w:rPr>
          <w:szCs w:val="28"/>
        </w:rPr>
        <w:t>наименование органа муниципального контроля за размещением рекламных конструкций, осуществляющего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C0295" w:rsidRDefault="003C0295" w:rsidP="003C0295">
      <w:pPr>
        <w:autoSpaceDE w:val="0"/>
        <w:autoSpaceDN w:val="0"/>
        <w:adjustRightInd w:val="0"/>
        <w:ind w:firstLine="540"/>
        <w:jc w:val="both"/>
        <w:rPr>
          <w:szCs w:val="28"/>
        </w:rPr>
      </w:pPr>
      <w:r>
        <w:rPr>
          <w:szCs w:val="28"/>
        </w:rPr>
        <w:t>Срок исполнения административной процедуры по планированию проверок в отношении граждан - утверждение ежегодного плана проведения плановых проверок - до 10 декабря года, предшествующего году проведения проверки.</w:t>
      </w:r>
    </w:p>
    <w:p w:rsidR="003C0295" w:rsidRDefault="003C0295" w:rsidP="003C0295">
      <w:pPr>
        <w:autoSpaceDE w:val="0"/>
        <w:autoSpaceDN w:val="0"/>
        <w:adjustRightInd w:val="0"/>
        <w:ind w:firstLine="540"/>
        <w:jc w:val="both"/>
        <w:rPr>
          <w:szCs w:val="28"/>
        </w:rPr>
      </w:pPr>
      <w:r>
        <w:rPr>
          <w:szCs w:val="28"/>
        </w:rPr>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Великого Новгорода в сети Интернет до 31 декабря года, предшествующего году проведения плановых проверок (с учетом требований Федерального </w:t>
      </w:r>
      <w:hyperlink r:id="rId21" w:history="1">
        <w:r>
          <w:rPr>
            <w:color w:val="0000FF"/>
            <w:szCs w:val="28"/>
          </w:rPr>
          <w:t>закона</w:t>
        </w:r>
      </w:hyperlink>
      <w:r>
        <w:rPr>
          <w:szCs w:val="28"/>
        </w:rPr>
        <w:t xml:space="preserve"> от 27 июля 2006 г. N 152-ФЗ "О персональных данных").</w:t>
      </w:r>
    </w:p>
    <w:p w:rsidR="003C0295" w:rsidRDefault="003C0295" w:rsidP="003C0295">
      <w:pPr>
        <w:autoSpaceDE w:val="0"/>
        <w:autoSpaceDN w:val="0"/>
        <w:adjustRightInd w:val="0"/>
        <w:ind w:firstLine="540"/>
        <w:jc w:val="both"/>
        <w:rPr>
          <w:szCs w:val="28"/>
        </w:rPr>
      </w:pPr>
      <w:r>
        <w:rPr>
          <w:szCs w:val="28"/>
        </w:rPr>
        <w:t xml:space="preserve">3.2.10. Утвержденный ежегодный план на бумажном носителе (с приложением копии в электронном виде) направляется до 1 ноября года, </w:t>
      </w:r>
      <w:r>
        <w:rPr>
          <w:szCs w:val="28"/>
        </w:rPr>
        <w:lastRenderedPageBreak/>
        <w:t>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3C0295" w:rsidRDefault="003C0295" w:rsidP="003C0295">
      <w:pPr>
        <w:autoSpaceDE w:val="0"/>
        <w:autoSpaceDN w:val="0"/>
        <w:adjustRightInd w:val="0"/>
        <w:ind w:firstLine="540"/>
        <w:jc w:val="both"/>
        <w:rPr>
          <w:szCs w:val="28"/>
        </w:rPr>
      </w:pPr>
      <w:bookmarkStart w:id="2" w:name="Par28"/>
      <w:bookmarkEnd w:id="2"/>
      <w:r>
        <w:rPr>
          <w:szCs w:val="28"/>
        </w:rPr>
        <w:t xml:space="preserve">3.2.11. Ежегодный план размещается на официальном сайте Администрации муниципального района, в информационно-телекоммуникационной сети «Интернет», за исключением сведений ежегодных планов, распространение которых ограничено или запрещено в соответствии с </w:t>
      </w:r>
      <w:hyperlink r:id="rId22" w:history="1">
        <w:r>
          <w:rPr>
            <w:color w:val="0000FF"/>
            <w:szCs w:val="28"/>
          </w:rPr>
          <w:t>законодательством</w:t>
        </w:r>
      </w:hyperlink>
      <w:r>
        <w:rPr>
          <w:szCs w:val="28"/>
        </w:rPr>
        <w:t xml:space="preserve"> Российской Федерации.</w:t>
      </w:r>
    </w:p>
    <w:p w:rsidR="003C0295" w:rsidRDefault="003C0295" w:rsidP="003C0295">
      <w:pPr>
        <w:autoSpaceDE w:val="0"/>
        <w:autoSpaceDN w:val="0"/>
        <w:adjustRightInd w:val="0"/>
        <w:ind w:firstLine="540"/>
        <w:jc w:val="both"/>
        <w:rPr>
          <w:szCs w:val="28"/>
        </w:rPr>
      </w:pPr>
      <w:r>
        <w:rPr>
          <w:szCs w:val="28"/>
        </w:rPr>
        <w:t>3.2.12. Внесение изменений в ежегодный план осуществляется постановлением Администрации муниципального района, в случаях предусмотренных п.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РФ от 30.06.2010 N 489.</w:t>
      </w:r>
    </w:p>
    <w:p w:rsidR="003C0295" w:rsidRDefault="003C0295" w:rsidP="003C0295">
      <w:pPr>
        <w:autoSpaceDE w:val="0"/>
        <w:autoSpaceDN w:val="0"/>
        <w:adjustRightInd w:val="0"/>
        <w:ind w:firstLine="540"/>
        <w:jc w:val="both"/>
        <w:rPr>
          <w:szCs w:val="28"/>
        </w:rPr>
      </w:pPr>
      <w:r>
        <w:rPr>
          <w:szCs w:val="28"/>
        </w:rPr>
        <w:t>3.2.13. 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муниципального района в информационно-телекоммуникационной сети "Интернет", в течение 5 рабочих дней со дня внесения изменений.</w:t>
      </w:r>
    </w:p>
    <w:p w:rsidR="003C0295" w:rsidRDefault="003C0295" w:rsidP="003C0295">
      <w:pPr>
        <w:autoSpaceDE w:val="0"/>
        <w:autoSpaceDN w:val="0"/>
        <w:adjustRightInd w:val="0"/>
        <w:ind w:firstLine="540"/>
        <w:jc w:val="both"/>
        <w:rPr>
          <w:szCs w:val="28"/>
        </w:rPr>
      </w:pPr>
      <w:r>
        <w:rPr>
          <w:szCs w:val="28"/>
        </w:rPr>
        <w:t>3.2.14. Ответственными за выполнение каждого административного действия, входящего в состав административной процедуры, являются должностные лица отдела.</w:t>
      </w:r>
    </w:p>
    <w:p w:rsidR="003C0295" w:rsidRDefault="003C0295" w:rsidP="003C0295">
      <w:pPr>
        <w:autoSpaceDE w:val="0"/>
        <w:autoSpaceDN w:val="0"/>
        <w:adjustRightInd w:val="0"/>
        <w:ind w:firstLine="540"/>
        <w:jc w:val="both"/>
        <w:rPr>
          <w:szCs w:val="28"/>
        </w:rPr>
      </w:pPr>
      <w:r>
        <w:rPr>
          <w:szCs w:val="28"/>
        </w:rPr>
        <w:t>3.2.15. Основания для приостановления выполнения административной процедуры отсутствуют.</w:t>
      </w:r>
    </w:p>
    <w:p w:rsidR="003C0295" w:rsidRDefault="003C0295" w:rsidP="003C0295">
      <w:pPr>
        <w:autoSpaceDE w:val="0"/>
        <w:autoSpaceDN w:val="0"/>
        <w:adjustRightInd w:val="0"/>
        <w:ind w:firstLine="540"/>
        <w:jc w:val="both"/>
        <w:rPr>
          <w:szCs w:val="28"/>
        </w:rPr>
      </w:pPr>
      <w:r>
        <w:rPr>
          <w:szCs w:val="28"/>
        </w:rPr>
        <w:t>3.2.16. Основаниями для прекращения выполнения административной процедуры являются:</w:t>
      </w:r>
    </w:p>
    <w:p w:rsidR="003C0295" w:rsidRDefault="003C0295" w:rsidP="003C0295">
      <w:pPr>
        <w:autoSpaceDE w:val="0"/>
        <w:autoSpaceDN w:val="0"/>
        <w:adjustRightInd w:val="0"/>
        <w:ind w:firstLine="540"/>
        <w:jc w:val="both"/>
        <w:rPr>
          <w:szCs w:val="28"/>
        </w:rPr>
      </w:pPr>
      <w:r>
        <w:rPr>
          <w:szCs w:val="28"/>
        </w:rPr>
        <w:t xml:space="preserve">а) установление факта проведения проверки соблюдения одних и тех же требований нормативных актов в отношении одного </w:t>
      </w:r>
      <w:proofErr w:type="spellStart"/>
      <w:r>
        <w:rPr>
          <w:szCs w:val="28"/>
        </w:rPr>
        <w:t>рекламораспространителя</w:t>
      </w:r>
      <w:proofErr w:type="spellEnd"/>
      <w:r>
        <w:rPr>
          <w:szCs w:val="28"/>
        </w:rPr>
        <w:t xml:space="preserve"> другими органами государственного контроля (надзора);</w:t>
      </w:r>
    </w:p>
    <w:p w:rsidR="003C0295" w:rsidRPr="00C13F64" w:rsidRDefault="003C0295" w:rsidP="003C0295">
      <w:pPr>
        <w:autoSpaceDE w:val="0"/>
        <w:autoSpaceDN w:val="0"/>
        <w:adjustRightInd w:val="0"/>
        <w:ind w:firstLine="540"/>
        <w:jc w:val="both"/>
        <w:rPr>
          <w:szCs w:val="28"/>
        </w:rPr>
      </w:pPr>
      <w:r>
        <w:rPr>
          <w:szCs w:val="28"/>
        </w:rPr>
        <w:t>б)</w:t>
      </w:r>
      <w:r w:rsidRPr="00C13F64">
        <w:rPr>
          <w:szCs w:val="28"/>
        </w:rPr>
        <w:t xml:space="preserve"> </w:t>
      </w:r>
      <w:proofErr w:type="spellStart"/>
      <w:r>
        <w:rPr>
          <w:szCs w:val="28"/>
        </w:rPr>
        <w:t>н</w:t>
      </w:r>
      <w:r w:rsidRPr="00C13F64">
        <w:rPr>
          <w:szCs w:val="28"/>
        </w:rPr>
        <w:t>еистечение</w:t>
      </w:r>
      <w:proofErr w:type="spellEnd"/>
      <w:r w:rsidRPr="00C13F64">
        <w:rPr>
          <w:szCs w:val="28"/>
        </w:rPr>
        <w:t xml:space="preserve"> трех лет со дня:</w:t>
      </w:r>
    </w:p>
    <w:p w:rsidR="003C0295" w:rsidRPr="00C13F64" w:rsidRDefault="003C0295" w:rsidP="003C0295">
      <w:pPr>
        <w:autoSpaceDE w:val="0"/>
        <w:autoSpaceDN w:val="0"/>
        <w:adjustRightInd w:val="0"/>
        <w:ind w:firstLine="540"/>
        <w:jc w:val="both"/>
        <w:rPr>
          <w:szCs w:val="28"/>
        </w:rPr>
      </w:pPr>
      <w:r w:rsidRPr="00C13F64">
        <w:rPr>
          <w:szCs w:val="28"/>
        </w:rPr>
        <w:t>государственной регистрации юридического лица, индивидуального предпринимателя;</w:t>
      </w:r>
    </w:p>
    <w:p w:rsidR="003C0295" w:rsidRPr="00C13F64" w:rsidRDefault="003C0295" w:rsidP="003C0295">
      <w:pPr>
        <w:autoSpaceDE w:val="0"/>
        <w:autoSpaceDN w:val="0"/>
        <w:adjustRightInd w:val="0"/>
        <w:ind w:firstLine="540"/>
        <w:jc w:val="both"/>
        <w:rPr>
          <w:szCs w:val="28"/>
        </w:rPr>
      </w:pPr>
      <w:r w:rsidRPr="00C13F64">
        <w:rPr>
          <w:szCs w:val="28"/>
        </w:rPr>
        <w:t>окончания проведения последней плановой проверки юридического лица, индивидуального предпринимателя;</w:t>
      </w:r>
    </w:p>
    <w:p w:rsidR="003C0295" w:rsidRPr="00C13F64" w:rsidRDefault="003C0295" w:rsidP="003C0295">
      <w:pPr>
        <w:autoSpaceDE w:val="0"/>
        <w:autoSpaceDN w:val="0"/>
        <w:adjustRightInd w:val="0"/>
        <w:ind w:firstLine="540"/>
        <w:jc w:val="both"/>
        <w:rPr>
          <w:szCs w:val="28"/>
        </w:rPr>
      </w:pPr>
      <w:r w:rsidRPr="00C13F64">
        <w:rPr>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r w:rsidRPr="00C13F64">
        <w:rPr>
          <w:szCs w:val="28"/>
        </w:rPr>
        <w:lastRenderedPageBreak/>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C0295" w:rsidRPr="00C13F64" w:rsidRDefault="003C0295" w:rsidP="003C0295">
      <w:pPr>
        <w:autoSpaceDE w:val="0"/>
        <w:autoSpaceDN w:val="0"/>
        <w:adjustRightInd w:val="0"/>
        <w:ind w:firstLine="540"/>
        <w:jc w:val="both"/>
        <w:rPr>
          <w:szCs w:val="28"/>
        </w:rPr>
      </w:pPr>
      <w:r>
        <w:rPr>
          <w:szCs w:val="28"/>
        </w:rPr>
        <w:t xml:space="preserve">в) </w:t>
      </w:r>
      <w:proofErr w:type="spellStart"/>
      <w:r>
        <w:rPr>
          <w:szCs w:val="28"/>
        </w:rPr>
        <w:t>н</w:t>
      </w:r>
      <w:r w:rsidRPr="00C13F64">
        <w:rPr>
          <w:szCs w:val="28"/>
        </w:rPr>
        <w:t>еистечение</w:t>
      </w:r>
      <w:proofErr w:type="spellEnd"/>
      <w:r w:rsidRPr="00C13F64">
        <w:rPr>
          <w:szCs w:val="28"/>
        </w:rPr>
        <w:t xml:space="preserve"> одного года со дня проведения последней плановой проверки гражданина;</w:t>
      </w:r>
    </w:p>
    <w:p w:rsidR="003C0295" w:rsidRDefault="003C0295" w:rsidP="003C0295">
      <w:pPr>
        <w:autoSpaceDE w:val="0"/>
        <w:autoSpaceDN w:val="0"/>
        <w:adjustRightInd w:val="0"/>
        <w:ind w:firstLine="540"/>
        <w:jc w:val="both"/>
        <w:rPr>
          <w:szCs w:val="28"/>
        </w:rPr>
      </w:pPr>
      <w:r>
        <w:rPr>
          <w:szCs w:val="28"/>
        </w:rPr>
        <w:t xml:space="preserve">г) </w:t>
      </w:r>
      <w:proofErr w:type="spellStart"/>
      <w:r>
        <w:rPr>
          <w:szCs w:val="28"/>
        </w:rPr>
        <w:t>н</w:t>
      </w:r>
      <w:r w:rsidRPr="00C13F64">
        <w:rPr>
          <w:szCs w:val="28"/>
        </w:rPr>
        <w:t>епроведение</w:t>
      </w:r>
      <w:proofErr w:type="spellEnd"/>
      <w:r w:rsidRPr="00C13F64">
        <w:rPr>
          <w:szCs w:val="28"/>
        </w:rPr>
        <w:t xml:space="preserve"> с 1 января 2016 года по 31 декабря 2018 года плановых проверок в отношении юридических лиц, индивидуальных предпринимателей, отнесенных в соответствии с положениями </w:t>
      </w:r>
      <w:hyperlink r:id="rId23" w:history="1">
        <w:r w:rsidRPr="00C13F64">
          <w:rPr>
            <w:color w:val="0000FF"/>
            <w:szCs w:val="28"/>
          </w:rPr>
          <w:t>статьи 4</w:t>
        </w:r>
      </w:hyperlink>
      <w:r w:rsidRPr="00C13F64">
        <w:rPr>
          <w:szCs w:val="28"/>
        </w:rPr>
        <w:t xml:space="preserve"> Федерального закона от 24 июля 2007 г. N 209-ФЗ "О развитии малого и среднего предпринимательства в Российской Федерации" к субъектам малого предпринимательства (при разработке ежегодных планов проведения плановых проверок на 2017 и 2018 годы орган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7F5CA3" w:rsidRDefault="007F5CA3" w:rsidP="007F5CA3">
      <w:pPr>
        <w:autoSpaceDE w:val="0"/>
        <w:autoSpaceDN w:val="0"/>
        <w:adjustRightInd w:val="0"/>
        <w:ind w:firstLine="540"/>
        <w:jc w:val="both"/>
        <w:rPr>
          <w:rFonts w:eastAsiaTheme="minorHAnsi"/>
          <w:szCs w:val="28"/>
          <w:lang w:eastAsia="en-US"/>
        </w:rPr>
      </w:pPr>
      <w:proofErr w:type="spellStart"/>
      <w:r>
        <w:rPr>
          <w:rFonts w:eastAsiaTheme="minorHAnsi"/>
          <w:szCs w:val="28"/>
          <w:lang w:eastAsia="en-US"/>
        </w:rPr>
        <w:t>д</w:t>
      </w:r>
      <w:proofErr w:type="spellEnd"/>
      <w:r>
        <w:rPr>
          <w:rFonts w:eastAsiaTheme="minorHAnsi"/>
          <w:szCs w:val="28"/>
          <w:lang w:eastAsia="en-US"/>
        </w:rPr>
        <w:t xml:space="preserve">) </w:t>
      </w:r>
      <w:r w:rsidR="00234D78" w:rsidRPr="0083605A">
        <w:rPr>
          <w:szCs w:val="28"/>
        </w:rPr>
        <w:t>поступление обращений и заявлений</w:t>
      </w:r>
      <w:r w:rsidR="00234D78" w:rsidRPr="00234D78">
        <w:rPr>
          <w:szCs w:val="28"/>
        </w:rPr>
        <w:t xml:space="preserve"> </w:t>
      </w:r>
      <w:r w:rsidR="00234D78" w:rsidRPr="0083605A">
        <w:rPr>
          <w:szCs w:val="28"/>
        </w:rPr>
        <w:t>контроля;, не позволяющих установить лицо, обратившееся в орган муниципального</w:t>
      </w:r>
      <w:r w:rsidR="00234D78">
        <w:rPr>
          <w:szCs w:val="28"/>
        </w:rPr>
        <w:t xml:space="preserve"> контроля;</w:t>
      </w:r>
    </w:p>
    <w:p w:rsidR="007F5CA3" w:rsidRDefault="007F5CA3" w:rsidP="007F5CA3">
      <w:pPr>
        <w:autoSpaceDE w:val="0"/>
        <w:autoSpaceDN w:val="0"/>
        <w:adjustRightInd w:val="0"/>
        <w:ind w:firstLine="540"/>
        <w:jc w:val="both"/>
        <w:rPr>
          <w:rFonts w:eastAsiaTheme="minorHAnsi"/>
          <w:szCs w:val="28"/>
          <w:lang w:eastAsia="en-US"/>
        </w:rPr>
      </w:pPr>
      <w:r>
        <w:rPr>
          <w:rFonts w:eastAsiaTheme="minorHAnsi"/>
          <w:szCs w:val="28"/>
          <w:lang w:eastAsia="en-US"/>
        </w:rPr>
        <w:t>е) поступление обращения и заявления, не содержаще</w:t>
      </w:r>
      <w:r w:rsidR="00234D78">
        <w:rPr>
          <w:rFonts w:eastAsiaTheme="minorHAnsi"/>
          <w:szCs w:val="28"/>
          <w:lang w:eastAsia="en-US"/>
        </w:rPr>
        <w:t>го</w:t>
      </w:r>
      <w:r>
        <w:rPr>
          <w:rFonts w:eastAsiaTheme="minorHAnsi"/>
          <w:szCs w:val="28"/>
          <w:lang w:eastAsia="en-US"/>
        </w:rPr>
        <w:t xml:space="preserve"> сведений о фактах, указанных в под</w:t>
      </w:r>
      <w:hyperlink r:id="rId24" w:history="1">
        <w:r w:rsidRPr="007F5CA3">
          <w:rPr>
            <w:rFonts w:eastAsiaTheme="minorHAnsi"/>
            <w:szCs w:val="28"/>
            <w:lang w:eastAsia="en-US"/>
          </w:rPr>
          <w:t>пункте в пункта</w:t>
        </w:r>
      </w:hyperlink>
      <w:r>
        <w:rPr>
          <w:rFonts w:eastAsiaTheme="minorHAnsi"/>
          <w:szCs w:val="28"/>
          <w:lang w:eastAsia="en-US"/>
        </w:rPr>
        <w:t xml:space="preserve"> 3.3.1. настоящего административного регламента</w:t>
      </w:r>
      <w:r w:rsidR="00234D78">
        <w:rPr>
          <w:rFonts w:eastAsiaTheme="minorHAnsi"/>
          <w:szCs w:val="28"/>
          <w:lang w:eastAsia="en-US"/>
        </w:rPr>
        <w:t>.</w:t>
      </w:r>
    </w:p>
    <w:p w:rsidR="003C0295" w:rsidRDefault="007F5CA3" w:rsidP="007F5CA3">
      <w:pPr>
        <w:autoSpaceDE w:val="0"/>
        <w:autoSpaceDN w:val="0"/>
        <w:adjustRightInd w:val="0"/>
        <w:ind w:firstLine="540"/>
        <w:jc w:val="both"/>
        <w:rPr>
          <w:szCs w:val="28"/>
        </w:rPr>
      </w:pPr>
      <w:r>
        <w:rPr>
          <w:szCs w:val="28"/>
        </w:rPr>
        <w:t xml:space="preserve"> </w:t>
      </w:r>
      <w:r w:rsidR="003C0295">
        <w:rPr>
          <w:szCs w:val="28"/>
        </w:rPr>
        <w:t xml:space="preserve">3.2.17. Критериями принятия решения об утверждении ежегодного плана проведения плановых проверок в отношении всех </w:t>
      </w:r>
      <w:proofErr w:type="spellStart"/>
      <w:r w:rsidR="003C0295">
        <w:rPr>
          <w:szCs w:val="28"/>
        </w:rPr>
        <w:t>рекламораспространителей</w:t>
      </w:r>
      <w:proofErr w:type="spellEnd"/>
      <w:r w:rsidR="003C0295">
        <w:rPr>
          <w:szCs w:val="28"/>
        </w:rPr>
        <w:t xml:space="preserve"> является отсутствие оснований для </w:t>
      </w:r>
      <w:proofErr w:type="spellStart"/>
      <w:r w:rsidR="003C0295">
        <w:rPr>
          <w:szCs w:val="28"/>
        </w:rPr>
        <w:t>невключения</w:t>
      </w:r>
      <w:proofErr w:type="spellEnd"/>
      <w:r w:rsidR="003C0295">
        <w:rPr>
          <w:szCs w:val="28"/>
        </w:rPr>
        <w:t xml:space="preserve"> их в ежегодный план проведения плановых проверок.</w:t>
      </w:r>
    </w:p>
    <w:p w:rsidR="003C0295" w:rsidRDefault="003C0295" w:rsidP="003C0295">
      <w:pPr>
        <w:autoSpaceDE w:val="0"/>
        <w:autoSpaceDN w:val="0"/>
        <w:adjustRightInd w:val="0"/>
        <w:ind w:firstLine="540"/>
        <w:jc w:val="both"/>
        <w:rPr>
          <w:szCs w:val="28"/>
        </w:rPr>
      </w:pPr>
      <w:r>
        <w:rPr>
          <w:szCs w:val="28"/>
        </w:rPr>
        <w:t xml:space="preserve">3.2.13. Результатом исполнения административной процедуры является утвержденный ежегодный план проведения плановых проверок, размещенный на официальном сайте Администрации муниципального района в информационно-телекоммуникационной сети «Интернет». </w:t>
      </w:r>
    </w:p>
    <w:p w:rsidR="003C0295" w:rsidRDefault="003C0295" w:rsidP="003C0295">
      <w:pPr>
        <w:autoSpaceDE w:val="0"/>
        <w:autoSpaceDN w:val="0"/>
        <w:adjustRightInd w:val="0"/>
        <w:ind w:firstLine="540"/>
        <w:jc w:val="both"/>
        <w:rPr>
          <w:szCs w:val="28"/>
        </w:rPr>
      </w:pPr>
      <w:r>
        <w:rPr>
          <w:szCs w:val="28"/>
        </w:rPr>
        <w:t>3.2.14. Способами фиксации административной процедуры являются:</w:t>
      </w:r>
    </w:p>
    <w:p w:rsidR="003C0295" w:rsidRDefault="003C0295" w:rsidP="003C0295">
      <w:pPr>
        <w:autoSpaceDE w:val="0"/>
        <w:autoSpaceDN w:val="0"/>
        <w:adjustRightInd w:val="0"/>
        <w:ind w:firstLine="540"/>
        <w:jc w:val="both"/>
        <w:rPr>
          <w:szCs w:val="28"/>
        </w:rPr>
      </w:pPr>
      <w:r>
        <w:rPr>
          <w:szCs w:val="28"/>
        </w:rPr>
        <w:t>план проведения проверок на бумажном носителе;</w:t>
      </w:r>
    </w:p>
    <w:p w:rsidR="003C0295" w:rsidRDefault="003C0295" w:rsidP="003C0295">
      <w:pPr>
        <w:autoSpaceDE w:val="0"/>
        <w:autoSpaceDN w:val="0"/>
        <w:adjustRightInd w:val="0"/>
        <w:ind w:firstLine="540"/>
        <w:jc w:val="both"/>
        <w:rPr>
          <w:szCs w:val="28"/>
        </w:rPr>
      </w:pPr>
      <w:r>
        <w:rPr>
          <w:szCs w:val="28"/>
        </w:rPr>
        <w:t>доведение информации до заинтересованных лиц в электронной форме посредством размещения на официальном сайте Администрации муниципального района в информационно-телекоммуникационной сети "Интернет".</w:t>
      </w:r>
    </w:p>
    <w:p w:rsidR="003C0295" w:rsidRDefault="003C0295" w:rsidP="003C0295">
      <w:pPr>
        <w:autoSpaceDE w:val="0"/>
        <w:autoSpaceDN w:val="0"/>
        <w:adjustRightInd w:val="0"/>
        <w:ind w:firstLine="540"/>
        <w:jc w:val="both"/>
        <w:rPr>
          <w:szCs w:val="28"/>
        </w:rPr>
      </w:pPr>
      <w:r>
        <w:rPr>
          <w:szCs w:val="28"/>
        </w:rPr>
        <w:t>3.3. Административная процедура - издание постановления о проведении проверки</w:t>
      </w:r>
    </w:p>
    <w:p w:rsidR="003C0295" w:rsidRDefault="003C0295" w:rsidP="003C0295">
      <w:pPr>
        <w:autoSpaceDE w:val="0"/>
        <w:autoSpaceDN w:val="0"/>
        <w:adjustRightInd w:val="0"/>
        <w:ind w:firstLine="540"/>
        <w:jc w:val="both"/>
        <w:rPr>
          <w:szCs w:val="28"/>
        </w:rPr>
      </w:pPr>
      <w:r>
        <w:rPr>
          <w:szCs w:val="28"/>
        </w:rPr>
        <w:t>3.3.1. Основаниями для начала административной процедуры - издание постановления о проведении проверки являются:</w:t>
      </w:r>
    </w:p>
    <w:p w:rsidR="003C0295" w:rsidRDefault="003C0295" w:rsidP="003C0295">
      <w:pPr>
        <w:autoSpaceDE w:val="0"/>
        <w:autoSpaceDN w:val="0"/>
        <w:adjustRightInd w:val="0"/>
        <w:ind w:firstLine="540"/>
        <w:jc w:val="both"/>
        <w:rPr>
          <w:szCs w:val="28"/>
        </w:rPr>
      </w:pPr>
      <w:r>
        <w:rPr>
          <w:szCs w:val="28"/>
        </w:rPr>
        <w:t xml:space="preserve">а) наступление даты, </w:t>
      </w:r>
      <w:r w:rsidRPr="003C0295">
        <w:rPr>
          <w:szCs w:val="28"/>
        </w:rPr>
        <w:t xml:space="preserve">не позднее чем за пять рабочих дней </w:t>
      </w:r>
      <w:r>
        <w:rPr>
          <w:szCs w:val="28"/>
        </w:rPr>
        <w:t>предшествующих дате проведения плановой проверки;</w:t>
      </w:r>
    </w:p>
    <w:p w:rsidR="003C0295" w:rsidRDefault="003C0295" w:rsidP="003C0295">
      <w:pPr>
        <w:autoSpaceDE w:val="0"/>
        <w:autoSpaceDN w:val="0"/>
        <w:adjustRightInd w:val="0"/>
        <w:ind w:firstLine="540"/>
        <w:jc w:val="both"/>
        <w:rPr>
          <w:szCs w:val="28"/>
        </w:rPr>
      </w:pPr>
      <w:r>
        <w:rPr>
          <w:szCs w:val="28"/>
        </w:rPr>
        <w:t xml:space="preserve">б) наступление даты  истечения срока исполнения </w:t>
      </w:r>
      <w:proofErr w:type="spellStart"/>
      <w:r>
        <w:rPr>
          <w:szCs w:val="28"/>
        </w:rPr>
        <w:t>рекламораспространителями</w:t>
      </w:r>
      <w:proofErr w:type="spellEnd"/>
      <w:r>
        <w:rPr>
          <w:szCs w:val="28"/>
        </w:rPr>
        <w:t xml:space="preserve"> ранее выданного предписания об устранении выявленных нарушений;</w:t>
      </w:r>
    </w:p>
    <w:p w:rsidR="003C0295" w:rsidRDefault="003C0295" w:rsidP="003C0295">
      <w:pPr>
        <w:autoSpaceDE w:val="0"/>
        <w:autoSpaceDN w:val="0"/>
        <w:adjustRightInd w:val="0"/>
        <w:ind w:firstLine="540"/>
        <w:jc w:val="both"/>
        <w:rPr>
          <w:szCs w:val="28"/>
        </w:rPr>
      </w:pPr>
      <w:r w:rsidRPr="00E56ED9">
        <w:rPr>
          <w:szCs w:val="28"/>
        </w:rPr>
        <w:lastRenderedPageBreak/>
        <w:t xml:space="preserve">в) </w:t>
      </w:r>
      <w:r>
        <w:rPr>
          <w:szCs w:val="28"/>
        </w:rPr>
        <w:t xml:space="preserve"> мотивированное представление должностного лица отдела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муниципального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C0295" w:rsidRDefault="003C0295" w:rsidP="003C0295">
      <w:pPr>
        <w:autoSpaceDE w:val="0"/>
        <w:autoSpaceDN w:val="0"/>
        <w:adjustRightInd w:val="0"/>
        <w:ind w:firstLine="540"/>
        <w:jc w:val="both"/>
        <w:rPr>
          <w:szCs w:val="28"/>
        </w:rPr>
      </w:pPr>
      <w:r>
        <w:rPr>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C0295" w:rsidRDefault="003C0295" w:rsidP="003C0295">
      <w:pPr>
        <w:autoSpaceDE w:val="0"/>
        <w:autoSpaceDN w:val="0"/>
        <w:adjustRightInd w:val="0"/>
        <w:ind w:firstLine="540"/>
        <w:jc w:val="both"/>
        <w:rPr>
          <w:szCs w:val="28"/>
        </w:rPr>
      </w:pPr>
      <w:r>
        <w:rPr>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43A16" w:rsidRDefault="003C0295" w:rsidP="003C0295">
      <w:pPr>
        <w:autoSpaceDE w:val="0"/>
        <w:autoSpaceDN w:val="0"/>
        <w:adjustRightInd w:val="0"/>
        <w:ind w:firstLine="540"/>
        <w:jc w:val="both"/>
        <w:rPr>
          <w:szCs w:val="28"/>
        </w:rPr>
      </w:pPr>
      <w:r w:rsidRPr="00620697">
        <w:rPr>
          <w:szCs w:val="28"/>
        </w:rPr>
        <w:t xml:space="preserve">г) в отношении принятия решения о выездной проверке - поступление должностному лицу </w:t>
      </w:r>
      <w:r>
        <w:rPr>
          <w:szCs w:val="28"/>
        </w:rPr>
        <w:t>отдела</w:t>
      </w:r>
      <w:r w:rsidRPr="00620697">
        <w:rPr>
          <w:szCs w:val="28"/>
        </w:rPr>
        <w:t>, ответственному за подготовку постановления о проведении проверки, акта документарной проверки, содержащего сведения о недостаточности информации для произведения оценки соответствия требованиям нормативных актов.</w:t>
      </w:r>
    </w:p>
    <w:p w:rsidR="00943A16" w:rsidRPr="00113B0C" w:rsidRDefault="00943A16" w:rsidP="00943A16">
      <w:pPr>
        <w:autoSpaceDE w:val="0"/>
        <w:autoSpaceDN w:val="0"/>
        <w:adjustRightInd w:val="0"/>
        <w:ind w:firstLine="540"/>
        <w:jc w:val="both"/>
        <w:rPr>
          <w:rFonts w:eastAsiaTheme="minorHAnsi"/>
          <w:szCs w:val="28"/>
          <w:lang w:eastAsia="en-US"/>
        </w:rPr>
      </w:pPr>
      <w:r w:rsidRPr="00113B0C">
        <w:rPr>
          <w:rFonts w:eastAsiaTheme="minorHAnsi"/>
          <w:szCs w:val="28"/>
          <w:lang w:eastAsia="en-US"/>
        </w:rPr>
        <w:t>3.3.2. Обращения и заявления, не позволяющие установить лицо, обратившееся в отдел, а также обращения и заявления, не содержащие сведений о фактах, указанных в под</w:t>
      </w:r>
      <w:hyperlink r:id="rId25" w:history="1">
        <w:r w:rsidRPr="00113B0C">
          <w:rPr>
            <w:rFonts w:eastAsiaTheme="minorHAnsi"/>
            <w:szCs w:val="28"/>
            <w:lang w:eastAsia="en-US"/>
          </w:rPr>
          <w:t>пункте в) пункта</w:t>
        </w:r>
      </w:hyperlink>
      <w:r w:rsidRPr="00113B0C">
        <w:rPr>
          <w:rFonts w:eastAsiaTheme="minorHAnsi"/>
          <w:szCs w:val="28"/>
          <w:lang w:eastAsia="en-US"/>
        </w:rPr>
        <w:t xml:space="preserve"> 3.3.1.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w:t>
      </w:r>
      <w:hyperlink r:id="rId26" w:history="1">
        <w:r w:rsidRPr="00113B0C">
          <w:rPr>
            <w:rFonts w:eastAsiaTheme="minorHAnsi"/>
            <w:szCs w:val="28"/>
            <w:lang w:eastAsia="en-US"/>
          </w:rPr>
          <w:t>пунктом в) пункта</w:t>
        </w:r>
      </w:hyperlink>
      <w:r w:rsidRPr="00113B0C">
        <w:rPr>
          <w:rFonts w:eastAsiaTheme="minorHAnsi"/>
          <w:szCs w:val="28"/>
          <w:lang w:eastAsia="en-US"/>
        </w:rPr>
        <w:t xml:space="preserve"> 3.3.1. настоящего административного регламента являться основанием для проведения внеплановой проверки, должностное лицо отдела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w:t>
      </w:r>
      <w:r w:rsidRPr="00113B0C">
        <w:rPr>
          <w:rFonts w:eastAsiaTheme="minorHAnsi"/>
          <w:szCs w:val="28"/>
          <w:lang w:eastAsia="en-US"/>
        </w:rPr>
        <w:lastRenderedPageBreak/>
        <w:t>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43A16" w:rsidRPr="00113B0C" w:rsidRDefault="00943A16" w:rsidP="00943A16">
      <w:pPr>
        <w:autoSpaceDE w:val="0"/>
        <w:autoSpaceDN w:val="0"/>
        <w:adjustRightInd w:val="0"/>
        <w:ind w:firstLine="540"/>
        <w:jc w:val="both"/>
        <w:rPr>
          <w:rFonts w:eastAsiaTheme="minorHAnsi"/>
          <w:szCs w:val="28"/>
          <w:lang w:eastAsia="en-US"/>
        </w:rPr>
      </w:pPr>
      <w:r w:rsidRPr="00113B0C">
        <w:rPr>
          <w:rFonts w:eastAsiaTheme="minorHAnsi"/>
          <w:szCs w:val="28"/>
          <w:lang w:eastAsia="en-US"/>
        </w:rPr>
        <w:t>3.3.3.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w:t>
      </w:r>
      <w:hyperlink r:id="rId27" w:history="1">
        <w:r w:rsidRPr="00113B0C">
          <w:rPr>
            <w:rFonts w:eastAsiaTheme="minorHAnsi"/>
            <w:szCs w:val="28"/>
            <w:lang w:eastAsia="en-US"/>
          </w:rPr>
          <w:t>пункте в) пункта</w:t>
        </w:r>
      </w:hyperlink>
      <w:r w:rsidRPr="00113B0C">
        <w:rPr>
          <w:rFonts w:eastAsiaTheme="minorHAnsi"/>
          <w:szCs w:val="28"/>
          <w:lang w:eastAsia="en-US"/>
        </w:rPr>
        <w:t xml:space="preserve"> 3.3.1. настоящего административного регламента, должностными лицами отдела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proofErr w:type="spellStart"/>
      <w:r w:rsidRPr="00113B0C">
        <w:rPr>
          <w:rFonts w:eastAsiaTheme="minorHAnsi"/>
          <w:szCs w:val="28"/>
          <w:lang w:eastAsia="en-US"/>
        </w:rPr>
        <w:t>рекламораспространителя</w:t>
      </w:r>
      <w:proofErr w:type="spellEnd"/>
      <w:r w:rsidRPr="00113B0C">
        <w:rPr>
          <w:rFonts w:eastAsiaTheme="minorHAnsi"/>
          <w:szCs w:val="28"/>
          <w:lang w:eastAsia="en-US"/>
        </w:rPr>
        <w:t xml:space="preserve">, имеющихся в распоряжении Администрации муниципального района, при необходимости проводятся мероприятия по контролю, осуществляемые без взаимодействия с </w:t>
      </w:r>
      <w:proofErr w:type="spellStart"/>
      <w:r w:rsidRPr="00113B0C">
        <w:rPr>
          <w:rFonts w:eastAsiaTheme="minorHAnsi"/>
          <w:szCs w:val="28"/>
          <w:lang w:eastAsia="en-US"/>
        </w:rPr>
        <w:t>рекламораспространителями</w:t>
      </w:r>
      <w:proofErr w:type="spellEnd"/>
      <w:r w:rsidRPr="00113B0C">
        <w:rPr>
          <w:rFonts w:eastAsiaTheme="minorHAnsi"/>
          <w:szCs w:val="28"/>
          <w:lang w:eastAsia="en-US"/>
        </w:rPr>
        <w:t xml:space="preserve">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w:t>
      </w:r>
      <w:proofErr w:type="spellStart"/>
      <w:r w:rsidRPr="00113B0C">
        <w:rPr>
          <w:rFonts w:eastAsiaTheme="minorHAnsi"/>
          <w:szCs w:val="28"/>
          <w:lang w:eastAsia="en-US"/>
        </w:rPr>
        <w:t>рекламораспространителя</w:t>
      </w:r>
      <w:proofErr w:type="spellEnd"/>
      <w:r w:rsidRPr="00113B0C">
        <w:rPr>
          <w:rFonts w:eastAsiaTheme="minorHAnsi"/>
          <w:szCs w:val="28"/>
          <w:lang w:eastAsia="en-US"/>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43A16" w:rsidRPr="00113B0C" w:rsidRDefault="00943A16" w:rsidP="00943A16">
      <w:pPr>
        <w:autoSpaceDE w:val="0"/>
        <w:autoSpaceDN w:val="0"/>
        <w:adjustRightInd w:val="0"/>
        <w:ind w:firstLine="540"/>
        <w:jc w:val="both"/>
        <w:rPr>
          <w:rFonts w:eastAsiaTheme="minorHAnsi"/>
          <w:szCs w:val="28"/>
          <w:lang w:eastAsia="en-US"/>
        </w:rPr>
      </w:pPr>
      <w:r w:rsidRPr="00113B0C">
        <w:rPr>
          <w:rFonts w:eastAsiaTheme="minorHAnsi"/>
          <w:szCs w:val="28"/>
          <w:lang w:eastAsia="en-US"/>
        </w:rPr>
        <w:t>3.3.4.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w:t>
      </w:r>
      <w:hyperlink r:id="rId28" w:history="1">
        <w:r w:rsidRPr="00113B0C">
          <w:rPr>
            <w:rFonts w:eastAsiaTheme="minorHAnsi"/>
            <w:szCs w:val="28"/>
            <w:lang w:eastAsia="en-US"/>
          </w:rPr>
          <w:t>пункте в) пункта</w:t>
        </w:r>
      </w:hyperlink>
      <w:r w:rsidRPr="00113B0C">
        <w:rPr>
          <w:rFonts w:eastAsiaTheme="minorHAnsi"/>
          <w:szCs w:val="28"/>
          <w:lang w:eastAsia="en-US"/>
        </w:rPr>
        <w:t xml:space="preserve"> 3.3.1. настоящего административного регламента, должностное лицо отдела подготавливает мотивированное представление о назначении внеплановой проверки по основаниям, указанным в под</w:t>
      </w:r>
      <w:hyperlink r:id="rId29" w:history="1">
        <w:r w:rsidRPr="00113B0C">
          <w:rPr>
            <w:rFonts w:eastAsiaTheme="minorHAnsi"/>
            <w:szCs w:val="28"/>
            <w:lang w:eastAsia="en-US"/>
          </w:rPr>
          <w:t>пункте в) пункта</w:t>
        </w:r>
      </w:hyperlink>
      <w:r w:rsidRPr="00113B0C">
        <w:rPr>
          <w:rFonts w:eastAsiaTheme="minorHAnsi"/>
          <w:szCs w:val="28"/>
          <w:lang w:eastAsia="en-US"/>
        </w:rPr>
        <w:t xml:space="preserve"> 3.3.1.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C0295" w:rsidRDefault="003C0295" w:rsidP="003C0295">
      <w:pPr>
        <w:autoSpaceDE w:val="0"/>
        <w:autoSpaceDN w:val="0"/>
        <w:adjustRightInd w:val="0"/>
        <w:ind w:firstLine="540"/>
        <w:jc w:val="both"/>
        <w:rPr>
          <w:szCs w:val="28"/>
        </w:rPr>
      </w:pPr>
      <w:r>
        <w:rPr>
          <w:szCs w:val="28"/>
        </w:rPr>
        <w:t>3.3.</w:t>
      </w:r>
      <w:r w:rsidR="00943A16">
        <w:rPr>
          <w:szCs w:val="28"/>
        </w:rPr>
        <w:t>5</w:t>
      </w:r>
      <w:r>
        <w:rPr>
          <w:szCs w:val="28"/>
        </w:rPr>
        <w:t xml:space="preserve">. Должностное лицо отдела, ответственное за подготовку постановления о проведении проверки, подготавливает постановление </w:t>
      </w:r>
      <w:r w:rsidRPr="003C0295">
        <w:rPr>
          <w:szCs w:val="28"/>
        </w:rPr>
        <w:t xml:space="preserve">о проведении выездной проверки в отношении граждан - по </w:t>
      </w:r>
      <w:hyperlink r:id="rId30" w:history="1">
        <w:r w:rsidRPr="003C0295">
          <w:rPr>
            <w:szCs w:val="28"/>
          </w:rPr>
          <w:t>форме</w:t>
        </w:r>
      </w:hyperlink>
      <w:r w:rsidRPr="003C0295">
        <w:rPr>
          <w:szCs w:val="28"/>
        </w:rPr>
        <w:t xml:space="preserve"> (приложение N 5 к настоящему Административному регламенту), </w:t>
      </w:r>
      <w:r w:rsidRPr="00A747EE">
        <w:rPr>
          <w:szCs w:val="28"/>
        </w:rPr>
        <w:t xml:space="preserve">в отношении юридических лиц и индивидуальных предпринимателей - по типовой </w:t>
      </w:r>
      <w:hyperlink r:id="rId31" w:history="1">
        <w:r w:rsidRPr="003C0295">
          <w:rPr>
            <w:szCs w:val="28"/>
          </w:rPr>
          <w:t>форме</w:t>
        </w:r>
      </w:hyperlink>
      <w:r w:rsidRPr="00A747EE">
        <w:rPr>
          <w:szCs w:val="28"/>
        </w:rPr>
        <w:t>, утвержденной Приказом Министерства экономического развития Российской Федерации от 30.04.2009 N 141, в 2 экземплярах</w:t>
      </w:r>
      <w:r>
        <w:rPr>
          <w:szCs w:val="28"/>
        </w:rPr>
        <w:t>..</w:t>
      </w:r>
    </w:p>
    <w:p w:rsidR="003C0295" w:rsidRDefault="003C0295" w:rsidP="003C0295">
      <w:pPr>
        <w:autoSpaceDE w:val="0"/>
        <w:autoSpaceDN w:val="0"/>
        <w:adjustRightInd w:val="0"/>
        <w:ind w:firstLine="540"/>
        <w:jc w:val="both"/>
        <w:rPr>
          <w:szCs w:val="28"/>
        </w:rPr>
      </w:pPr>
      <w:r>
        <w:rPr>
          <w:szCs w:val="28"/>
        </w:rPr>
        <w:t>3.3.</w:t>
      </w:r>
      <w:r w:rsidR="00943A16">
        <w:rPr>
          <w:szCs w:val="28"/>
        </w:rPr>
        <w:t>6</w:t>
      </w:r>
      <w:r>
        <w:rPr>
          <w:szCs w:val="28"/>
        </w:rPr>
        <w:t xml:space="preserve">. </w:t>
      </w:r>
      <w:r w:rsidRPr="003C0295">
        <w:rPr>
          <w:szCs w:val="28"/>
        </w:rPr>
        <w:t xml:space="preserve">В день подписания постановления Администрации муниципального района о проведении внеплановой выездной проверки юридического лица, индивидуального предпринимателя в целях согласования ее проведения отдел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w:t>
      </w:r>
      <w:r w:rsidRPr="003C0295">
        <w:rPr>
          <w:szCs w:val="28"/>
        </w:rPr>
        <w:lastRenderedPageBreak/>
        <w:t>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постановления о проведении внеплановой выездной проверки и документы, которые содержат сведения, послужившие основанием ее проведения.</w:t>
      </w:r>
    </w:p>
    <w:p w:rsidR="003C0295" w:rsidRPr="003C0295" w:rsidRDefault="003C0295" w:rsidP="003C0295">
      <w:pPr>
        <w:autoSpaceDE w:val="0"/>
        <w:autoSpaceDN w:val="0"/>
        <w:adjustRightInd w:val="0"/>
        <w:ind w:firstLine="540"/>
        <w:jc w:val="both"/>
        <w:rPr>
          <w:szCs w:val="28"/>
        </w:rPr>
      </w:pPr>
      <w:r w:rsidRPr="003C0295">
        <w:rPr>
          <w:szCs w:val="28"/>
        </w:rPr>
        <w:t>3.3.</w:t>
      </w:r>
      <w:r w:rsidR="00943A16">
        <w:rPr>
          <w:szCs w:val="28"/>
        </w:rPr>
        <w:t>7</w:t>
      </w:r>
      <w:r w:rsidRPr="003C0295">
        <w:rPr>
          <w:szCs w:val="28"/>
        </w:rPr>
        <w:t xml:space="preserve">. О проведении плановой проверки </w:t>
      </w:r>
      <w:proofErr w:type="spellStart"/>
      <w:r w:rsidRPr="003C0295">
        <w:rPr>
          <w:szCs w:val="28"/>
        </w:rPr>
        <w:t>рекламораспространители</w:t>
      </w:r>
      <w:proofErr w:type="spellEnd"/>
      <w:r w:rsidRPr="003C0295">
        <w:rPr>
          <w:szCs w:val="28"/>
        </w:rPr>
        <w:t xml:space="preserve"> (за исключением граждан) уведомляются отделом не позднее чем за три рабочих дня до начала ее проведения посредством направления копии постановления Администрации муниципального района,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муниципального района, или иным доступным способом.</w:t>
      </w:r>
    </w:p>
    <w:p w:rsidR="003C0295" w:rsidRPr="003C0295" w:rsidRDefault="003C0295" w:rsidP="003C0295">
      <w:pPr>
        <w:autoSpaceDE w:val="0"/>
        <w:autoSpaceDN w:val="0"/>
        <w:adjustRightInd w:val="0"/>
        <w:ind w:firstLine="540"/>
        <w:jc w:val="both"/>
        <w:rPr>
          <w:szCs w:val="28"/>
        </w:rPr>
      </w:pPr>
      <w:r w:rsidRPr="003C0295">
        <w:rPr>
          <w:szCs w:val="28"/>
        </w:rPr>
        <w:t>О проведении внеплановой выездной проверки, юридическое лицо, индивидуальный предприниматель уведомляются отделом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муниципального района.</w:t>
      </w:r>
    </w:p>
    <w:p w:rsidR="003C0295" w:rsidRPr="003C0295" w:rsidRDefault="003C0295" w:rsidP="003C0295">
      <w:pPr>
        <w:autoSpaceDE w:val="0"/>
        <w:autoSpaceDN w:val="0"/>
        <w:adjustRightInd w:val="0"/>
        <w:ind w:firstLine="540"/>
        <w:jc w:val="both"/>
        <w:rPr>
          <w:szCs w:val="28"/>
        </w:rPr>
      </w:pPr>
      <w:r w:rsidRPr="003C0295">
        <w:rPr>
          <w:szCs w:val="28"/>
        </w:rPr>
        <w:t>Уведомление гражданина о проведении плановой документарной и (или) выездной проверки осуществляется в срок не позднее чем за три рабочих дня до начала проведения указанной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гражданина если такой адрес был представлен гражданином в Администрацию муниципального района.</w:t>
      </w:r>
    </w:p>
    <w:p w:rsidR="003C0295" w:rsidRDefault="003C0295" w:rsidP="003C0295">
      <w:pPr>
        <w:autoSpaceDE w:val="0"/>
        <w:autoSpaceDN w:val="0"/>
        <w:adjustRightInd w:val="0"/>
        <w:ind w:firstLine="540"/>
        <w:jc w:val="both"/>
        <w:rPr>
          <w:szCs w:val="28"/>
        </w:rPr>
      </w:pPr>
      <w:r>
        <w:rPr>
          <w:szCs w:val="28"/>
        </w:rPr>
        <w:t>3.3.</w:t>
      </w:r>
      <w:r w:rsidR="00943A16">
        <w:rPr>
          <w:szCs w:val="28"/>
        </w:rPr>
        <w:t>8</w:t>
      </w:r>
      <w:r>
        <w:rPr>
          <w:szCs w:val="28"/>
        </w:rPr>
        <w:t>. Ответственными за выполнение каждого административного действия, входящего в состав административной процедуры, являются должностные лица отдела.</w:t>
      </w:r>
    </w:p>
    <w:p w:rsidR="003C0295" w:rsidRDefault="003C0295" w:rsidP="003C0295">
      <w:pPr>
        <w:autoSpaceDE w:val="0"/>
        <w:autoSpaceDN w:val="0"/>
        <w:adjustRightInd w:val="0"/>
        <w:ind w:firstLine="540"/>
        <w:jc w:val="both"/>
        <w:rPr>
          <w:szCs w:val="28"/>
        </w:rPr>
      </w:pPr>
      <w:r>
        <w:rPr>
          <w:szCs w:val="28"/>
        </w:rPr>
        <w:t>3.3.</w:t>
      </w:r>
      <w:r w:rsidR="00943A16">
        <w:rPr>
          <w:szCs w:val="28"/>
        </w:rPr>
        <w:t>9.</w:t>
      </w:r>
      <w:r>
        <w:rPr>
          <w:szCs w:val="28"/>
        </w:rPr>
        <w:t xml:space="preserve"> Основания для приостановления выполнения административной процедуры отсутствуют.</w:t>
      </w:r>
    </w:p>
    <w:p w:rsidR="003C0295" w:rsidRDefault="003C0295" w:rsidP="003C0295">
      <w:pPr>
        <w:autoSpaceDE w:val="0"/>
        <w:autoSpaceDN w:val="0"/>
        <w:adjustRightInd w:val="0"/>
        <w:ind w:firstLine="540"/>
        <w:jc w:val="both"/>
        <w:rPr>
          <w:szCs w:val="28"/>
        </w:rPr>
      </w:pPr>
      <w:r>
        <w:rPr>
          <w:szCs w:val="28"/>
        </w:rPr>
        <w:t>3.3.</w:t>
      </w:r>
      <w:r w:rsidR="00943A16">
        <w:rPr>
          <w:szCs w:val="28"/>
        </w:rPr>
        <w:t>9</w:t>
      </w:r>
      <w:r>
        <w:rPr>
          <w:szCs w:val="28"/>
        </w:rPr>
        <w:t>. Основаниями для прекращения выполнения административной процедуры являются:</w:t>
      </w:r>
    </w:p>
    <w:p w:rsidR="003C0295" w:rsidRDefault="007F5CA3" w:rsidP="003C0295">
      <w:pPr>
        <w:autoSpaceDE w:val="0"/>
        <w:autoSpaceDN w:val="0"/>
        <w:adjustRightInd w:val="0"/>
        <w:ind w:firstLine="540"/>
        <w:jc w:val="both"/>
        <w:rPr>
          <w:szCs w:val="28"/>
        </w:rPr>
      </w:pPr>
      <w:r>
        <w:rPr>
          <w:szCs w:val="28"/>
        </w:rPr>
        <w:t xml:space="preserve">а) </w:t>
      </w:r>
      <w:r w:rsidR="003C0295">
        <w:rPr>
          <w:szCs w:val="28"/>
        </w:rPr>
        <w:t xml:space="preserve">установление факта проведения проверки соблюдения одних и тех же требований нормативных актов в отношении одного </w:t>
      </w:r>
      <w:proofErr w:type="spellStart"/>
      <w:r w:rsidR="003C0295">
        <w:rPr>
          <w:szCs w:val="28"/>
        </w:rPr>
        <w:lastRenderedPageBreak/>
        <w:t>рекламораспространителя</w:t>
      </w:r>
      <w:proofErr w:type="spellEnd"/>
      <w:r w:rsidR="003C0295">
        <w:rPr>
          <w:szCs w:val="28"/>
        </w:rPr>
        <w:t xml:space="preserve"> другими органами государственного контроля (надзора);</w:t>
      </w:r>
    </w:p>
    <w:p w:rsidR="003C0295" w:rsidRDefault="007F5CA3" w:rsidP="003C0295">
      <w:pPr>
        <w:autoSpaceDE w:val="0"/>
        <w:autoSpaceDN w:val="0"/>
        <w:adjustRightInd w:val="0"/>
        <w:ind w:firstLine="540"/>
        <w:jc w:val="both"/>
        <w:rPr>
          <w:szCs w:val="28"/>
        </w:rPr>
      </w:pPr>
      <w:r>
        <w:rPr>
          <w:szCs w:val="28"/>
        </w:rPr>
        <w:t xml:space="preserve">б) </w:t>
      </w:r>
      <w:r w:rsidR="003C0295" w:rsidRPr="0083605A">
        <w:rPr>
          <w:szCs w:val="28"/>
        </w:rPr>
        <w:t>поступление обращений и заявлений</w:t>
      </w:r>
      <w:r w:rsidR="00234D78" w:rsidRPr="00234D78">
        <w:rPr>
          <w:szCs w:val="28"/>
        </w:rPr>
        <w:t xml:space="preserve"> </w:t>
      </w:r>
      <w:r w:rsidR="000C1CC3">
        <w:rPr>
          <w:szCs w:val="28"/>
        </w:rPr>
        <w:t>контроля</w:t>
      </w:r>
      <w:r w:rsidR="003C0295" w:rsidRPr="0083605A">
        <w:rPr>
          <w:szCs w:val="28"/>
        </w:rPr>
        <w:t xml:space="preserve">, не позволяющих установить лицо, обратившееся в орган муниципального </w:t>
      </w:r>
    </w:p>
    <w:p w:rsidR="00234D78" w:rsidRPr="00234D78" w:rsidRDefault="00234D78" w:rsidP="003C0295">
      <w:pPr>
        <w:autoSpaceDE w:val="0"/>
        <w:autoSpaceDN w:val="0"/>
        <w:adjustRightInd w:val="0"/>
        <w:ind w:firstLine="540"/>
        <w:jc w:val="both"/>
        <w:rPr>
          <w:rFonts w:eastAsiaTheme="minorHAnsi"/>
          <w:szCs w:val="28"/>
          <w:lang w:eastAsia="en-US"/>
        </w:rPr>
      </w:pPr>
      <w:r>
        <w:rPr>
          <w:rFonts w:eastAsiaTheme="minorHAnsi"/>
          <w:szCs w:val="28"/>
          <w:lang w:eastAsia="en-US"/>
        </w:rPr>
        <w:t>в) поступление обращения и заявления, не содержащего сведений о фактах, указанных в под</w:t>
      </w:r>
      <w:hyperlink r:id="rId32" w:history="1">
        <w:r w:rsidRPr="007F5CA3">
          <w:rPr>
            <w:rFonts w:eastAsiaTheme="minorHAnsi"/>
            <w:szCs w:val="28"/>
            <w:lang w:eastAsia="en-US"/>
          </w:rPr>
          <w:t>пункте в пункта</w:t>
        </w:r>
      </w:hyperlink>
      <w:r>
        <w:rPr>
          <w:rFonts w:eastAsiaTheme="minorHAnsi"/>
          <w:szCs w:val="28"/>
          <w:lang w:eastAsia="en-US"/>
        </w:rPr>
        <w:t xml:space="preserve"> 3.3.1. настоящего административного регламента.</w:t>
      </w:r>
    </w:p>
    <w:p w:rsidR="007F5CA3" w:rsidRPr="007F5CA3" w:rsidRDefault="00234D78" w:rsidP="003C0295">
      <w:pPr>
        <w:autoSpaceDE w:val="0"/>
        <w:autoSpaceDN w:val="0"/>
        <w:adjustRightInd w:val="0"/>
        <w:ind w:firstLine="540"/>
        <w:jc w:val="both"/>
        <w:rPr>
          <w:szCs w:val="28"/>
        </w:rPr>
      </w:pPr>
      <w:r>
        <w:rPr>
          <w:szCs w:val="28"/>
        </w:rPr>
        <w:t>г</w:t>
      </w:r>
      <w:r w:rsidR="007F5CA3">
        <w:rPr>
          <w:szCs w:val="28"/>
        </w:rPr>
        <w:t xml:space="preserve">) </w:t>
      </w:r>
      <w:r w:rsidR="003C0295" w:rsidRPr="0083605A">
        <w:rPr>
          <w:szCs w:val="28"/>
        </w:rPr>
        <w:t>выявленная анонимность обращения или заявления, явившихся поводом для ее организации, либо установление заведомо недостоверных сведени</w:t>
      </w:r>
      <w:r w:rsidR="00B94B58">
        <w:rPr>
          <w:szCs w:val="28"/>
        </w:rPr>
        <w:t>й</w:t>
      </w:r>
      <w:r w:rsidR="003C0295" w:rsidRPr="0083605A">
        <w:rPr>
          <w:szCs w:val="28"/>
        </w:rPr>
        <w:t>, содержа</w:t>
      </w:r>
      <w:r w:rsidR="003C0295">
        <w:rPr>
          <w:szCs w:val="28"/>
        </w:rPr>
        <w:t>щиеся в обращении или заявлении;</w:t>
      </w:r>
    </w:p>
    <w:p w:rsidR="00943A16" w:rsidRDefault="00234D78" w:rsidP="003C0295">
      <w:pPr>
        <w:autoSpaceDE w:val="0"/>
        <w:autoSpaceDN w:val="0"/>
        <w:adjustRightInd w:val="0"/>
        <w:ind w:firstLine="540"/>
        <w:jc w:val="both"/>
        <w:rPr>
          <w:szCs w:val="28"/>
        </w:rPr>
      </w:pPr>
      <w:proofErr w:type="spellStart"/>
      <w:r>
        <w:rPr>
          <w:szCs w:val="28"/>
        </w:rPr>
        <w:t>д</w:t>
      </w:r>
      <w:proofErr w:type="spellEnd"/>
      <w:r w:rsidR="007F5CA3">
        <w:rPr>
          <w:szCs w:val="28"/>
        </w:rPr>
        <w:t xml:space="preserve">) </w:t>
      </w:r>
      <w:r w:rsidR="003C0295">
        <w:rPr>
          <w:szCs w:val="28"/>
        </w:rPr>
        <w:t>соответствующее определение или решение суда либо представление прокурора.</w:t>
      </w:r>
    </w:p>
    <w:p w:rsidR="003C0295" w:rsidRDefault="003C0295" w:rsidP="003C0295">
      <w:pPr>
        <w:autoSpaceDE w:val="0"/>
        <w:autoSpaceDN w:val="0"/>
        <w:adjustRightInd w:val="0"/>
        <w:ind w:firstLine="540"/>
        <w:jc w:val="both"/>
        <w:rPr>
          <w:szCs w:val="28"/>
        </w:rPr>
      </w:pPr>
      <w:r>
        <w:rPr>
          <w:szCs w:val="28"/>
        </w:rPr>
        <w:t>3.3.8. Критериями принятия решения являются:</w:t>
      </w:r>
    </w:p>
    <w:p w:rsidR="003C0295" w:rsidRDefault="003C0295" w:rsidP="003C0295">
      <w:pPr>
        <w:autoSpaceDE w:val="0"/>
        <w:autoSpaceDN w:val="0"/>
        <w:adjustRightInd w:val="0"/>
        <w:ind w:firstLine="540"/>
        <w:jc w:val="both"/>
        <w:rPr>
          <w:szCs w:val="28"/>
        </w:rPr>
      </w:pPr>
      <w:r>
        <w:rPr>
          <w:szCs w:val="28"/>
        </w:rPr>
        <w:t xml:space="preserve">наличие оснований для проведения плановой или внеплановой проверки, указанной в </w:t>
      </w:r>
      <w:hyperlink w:anchor="Par2" w:history="1">
        <w:r w:rsidRPr="003C0295">
          <w:rPr>
            <w:szCs w:val="28"/>
          </w:rPr>
          <w:t>пункте 3.3.1</w:t>
        </w:r>
      </w:hyperlink>
      <w:r>
        <w:rPr>
          <w:szCs w:val="28"/>
        </w:rPr>
        <w:t xml:space="preserve"> настоящего Административного регламента.</w:t>
      </w:r>
    </w:p>
    <w:p w:rsidR="003C0295" w:rsidRDefault="003C0295" w:rsidP="003C0295">
      <w:pPr>
        <w:autoSpaceDE w:val="0"/>
        <w:autoSpaceDN w:val="0"/>
        <w:adjustRightInd w:val="0"/>
        <w:ind w:firstLine="540"/>
        <w:jc w:val="both"/>
        <w:rPr>
          <w:szCs w:val="28"/>
        </w:rPr>
      </w:pPr>
      <w:r>
        <w:rPr>
          <w:szCs w:val="28"/>
        </w:rPr>
        <w:t>3.3.9. Результатом и способом фиксации результата выполнения административной процедуры является издание постановления о проведении проверки.</w:t>
      </w:r>
    </w:p>
    <w:p w:rsidR="003C0295" w:rsidRDefault="003C0295" w:rsidP="003C0295">
      <w:pPr>
        <w:autoSpaceDE w:val="0"/>
        <w:autoSpaceDN w:val="0"/>
        <w:adjustRightInd w:val="0"/>
        <w:ind w:firstLine="540"/>
        <w:jc w:val="both"/>
        <w:rPr>
          <w:szCs w:val="28"/>
        </w:rPr>
      </w:pPr>
    </w:p>
    <w:p w:rsidR="003C0295" w:rsidRDefault="003C0295" w:rsidP="003C0295">
      <w:pPr>
        <w:autoSpaceDE w:val="0"/>
        <w:autoSpaceDN w:val="0"/>
        <w:adjustRightInd w:val="0"/>
        <w:ind w:firstLine="540"/>
        <w:jc w:val="both"/>
        <w:rPr>
          <w:szCs w:val="28"/>
        </w:rPr>
      </w:pPr>
      <w:r>
        <w:rPr>
          <w:szCs w:val="28"/>
        </w:rPr>
        <w:t>3.4. Проведение проверки и оформление ее результатов</w:t>
      </w:r>
    </w:p>
    <w:p w:rsidR="003C0295" w:rsidRDefault="003C0295" w:rsidP="003C0295">
      <w:pPr>
        <w:autoSpaceDE w:val="0"/>
        <w:autoSpaceDN w:val="0"/>
        <w:adjustRightInd w:val="0"/>
        <w:ind w:firstLine="540"/>
        <w:jc w:val="both"/>
        <w:rPr>
          <w:szCs w:val="28"/>
        </w:rPr>
      </w:pPr>
      <w:r>
        <w:rPr>
          <w:szCs w:val="28"/>
        </w:rPr>
        <w:t>3.4.1. Основанием для начала административной процедуры - проведение проверки и оформление ее результатов является постановление о проведении проверки.</w:t>
      </w:r>
    </w:p>
    <w:p w:rsidR="003C0295" w:rsidRDefault="003C0295" w:rsidP="003C0295">
      <w:pPr>
        <w:autoSpaceDE w:val="0"/>
        <w:autoSpaceDN w:val="0"/>
        <w:adjustRightInd w:val="0"/>
        <w:ind w:firstLine="540"/>
        <w:jc w:val="both"/>
        <w:rPr>
          <w:szCs w:val="28"/>
        </w:rPr>
      </w:pPr>
      <w:r>
        <w:rPr>
          <w:szCs w:val="28"/>
        </w:rPr>
        <w:t>3.4.2. Должностное лицо отдела проводит проверку в сроки, указанные в постановлении о проведении проверки.</w:t>
      </w:r>
    </w:p>
    <w:p w:rsidR="003C0295" w:rsidRPr="00957EC6" w:rsidRDefault="003C0295" w:rsidP="003C0295">
      <w:pPr>
        <w:autoSpaceDE w:val="0"/>
        <w:autoSpaceDN w:val="0"/>
        <w:adjustRightInd w:val="0"/>
        <w:ind w:firstLine="540"/>
        <w:jc w:val="both"/>
        <w:rPr>
          <w:szCs w:val="28"/>
        </w:rPr>
      </w:pPr>
      <w:r w:rsidRPr="00957EC6">
        <w:rPr>
          <w:szCs w:val="28"/>
        </w:rPr>
        <w:t xml:space="preserve">3.4.3. Заверенные печатью копии постановления Администрации муниципального района вручаются под роспись должностными лицами отдела, проводящими проверку, </w:t>
      </w:r>
      <w:proofErr w:type="spellStart"/>
      <w:r w:rsidRPr="00957EC6">
        <w:rPr>
          <w:szCs w:val="28"/>
        </w:rPr>
        <w:t>рекламораспространител</w:t>
      </w:r>
      <w:r>
        <w:rPr>
          <w:szCs w:val="28"/>
        </w:rPr>
        <w:t>ю</w:t>
      </w:r>
      <w:proofErr w:type="spellEnd"/>
      <w:r w:rsidRPr="00957EC6">
        <w:rPr>
          <w:szCs w:val="28"/>
        </w:rPr>
        <w:t>, их уполномоченн</w:t>
      </w:r>
      <w:r>
        <w:rPr>
          <w:szCs w:val="28"/>
        </w:rPr>
        <w:t>ому</w:t>
      </w:r>
      <w:r w:rsidRPr="00957EC6">
        <w:rPr>
          <w:szCs w:val="28"/>
        </w:rPr>
        <w:t xml:space="preserve"> представител</w:t>
      </w:r>
      <w:r>
        <w:rPr>
          <w:szCs w:val="28"/>
        </w:rPr>
        <w:t>ю</w:t>
      </w:r>
      <w:r w:rsidRPr="00957EC6">
        <w:rPr>
          <w:szCs w:val="28"/>
        </w:rPr>
        <w:t xml:space="preserve"> одновременно с предъявлением служебных удостоверений. По требованию подлежащих проверке лиц должностные лица отдела обязаны представить информацию об Администрации муниципального района, об отделе, а также об экспертах, экспертных организациях в целях подтверждения своих полномочий.</w:t>
      </w:r>
    </w:p>
    <w:p w:rsidR="003C0295" w:rsidRDefault="003C0295" w:rsidP="003C0295">
      <w:pPr>
        <w:autoSpaceDE w:val="0"/>
        <w:autoSpaceDN w:val="0"/>
        <w:adjustRightInd w:val="0"/>
        <w:ind w:firstLine="540"/>
        <w:jc w:val="both"/>
        <w:rPr>
          <w:szCs w:val="28"/>
        </w:rPr>
      </w:pPr>
      <w:r w:rsidRPr="00957EC6">
        <w:rPr>
          <w:szCs w:val="28"/>
        </w:rPr>
        <w:t xml:space="preserve">3.4.4. По просьбе </w:t>
      </w:r>
      <w:proofErr w:type="spellStart"/>
      <w:r w:rsidRPr="00957EC6">
        <w:rPr>
          <w:szCs w:val="28"/>
        </w:rPr>
        <w:t>рекламораспространителя</w:t>
      </w:r>
      <w:proofErr w:type="spellEnd"/>
      <w:r w:rsidRPr="00957EC6">
        <w:rPr>
          <w:szCs w:val="28"/>
        </w:rPr>
        <w:t xml:space="preserve">, его уполномоченного представителя должностные лица отдела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w:t>
      </w:r>
      <w:proofErr w:type="spellStart"/>
      <w:r w:rsidRPr="00957EC6">
        <w:rPr>
          <w:szCs w:val="28"/>
        </w:rPr>
        <w:t>рекламораспространителем</w:t>
      </w:r>
      <w:proofErr w:type="spellEnd"/>
      <w:r w:rsidRPr="00957EC6">
        <w:rPr>
          <w:szCs w:val="28"/>
        </w:rPr>
        <w:t xml:space="preserve"> при осуществлении деятельности.</w:t>
      </w:r>
    </w:p>
    <w:p w:rsidR="003C0295" w:rsidRDefault="003C0295" w:rsidP="003C0295">
      <w:pPr>
        <w:autoSpaceDE w:val="0"/>
        <w:autoSpaceDN w:val="0"/>
        <w:adjustRightInd w:val="0"/>
        <w:ind w:firstLine="540"/>
        <w:jc w:val="both"/>
        <w:rPr>
          <w:szCs w:val="28"/>
        </w:rPr>
      </w:pPr>
      <w:r>
        <w:rPr>
          <w:szCs w:val="28"/>
        </w:rPr>
        <w:t xml:space="preserve">3.4.5. В процессе проведения документарной проверки должностными лицами отдела в первую очередь рассматриваются документы </w:t>
      </w:r>
      <w:proofErr w:type="spellStart"/>
      <w:r>
        <w:rPr>
          <w:szCs w:val="28"/>
        </w:rPr>
        <w:t>рекламораспространителя</w:t>
      </w:r>
      <w:proofErr w:type="spellEnd"/>
      <w:r>
        <w:rPr>
          <w:szCs w:val="28"/>
        </w:rPr>
        <w:t xml:space="preserve">, имеющиеся в распоряжении Администрации муниципального района,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w:t>
      </w:r>
      <w:proofErr w:type="spellStart"/>
      <w:r>
        <w:rPr>
          <w:szCs w:val="28"/>
        </w:rPr>
        <w:t>рекламораспространителя</w:t>
      </w:r>
      <w:proofErr w:type="spellEnd"/>
      <w:r>
        <w:rPr>
          <w:szCs w:val="28"/>
        </w:rPr>
        <w:t xml:space="preserve"> муниципального контроля.</w:t>
      </w:r>
    </w:p>
    <w:p w:rsidR="003C0295" w:rsidRDefault="003C0295" w:rsidP="003C0295">
      <w:pPr>
        <w:autoSpaceDE w:val="0"/>
        <w:autoSpaceDN w:val="0"/>
        <w:adjustRightInd w:val="0"/>
        <w:ind w:firstLine="540"/>
        <w:jc w:val="both"/>
        <w:rPr>
          <w:szCs w:val="28"/>
        </w:rPr>
      </w:pPr>
      <w:r w:rsidRPr="00F66D0A">
        <w:rPr>
          <w:szCs w:val="28"/>
        </w:rPr>
        <w:lastRenderedPageBreak/>
        <w:t xml:space="preserve">3.4.6. В случае, если достоверность сведений, содержащихся в документах, имеющихся в распоряжении Администрации муниципального района, вызывает обоснованные сомнения либо эти сведения не позволяют оценить исполнение </w:t>
      </w:r>
      <w:proofErr w:type="spellStart"/>
      <w:r w:rsidRPr="00F66D0A">
        <w:rPr>
          <w:szCs w:val="28"/>
        </w:rPr>
        <w:t>рекламораспространителем</w:t>
      </w:r>
      <w:proofErr w:type="spellEnd"/>
      <w:r w:rsidRPr="00F66D0A">
        <w:rPr>
          <w:szCs w:val="28"/>
        </w:rPr>
        <w:t xml:space="preserve"> обязательных требований или требований, установленных муниципальными правовыми актами, отдел направляет в адрес </w:t>
      </w:r>
      <w:proofErr w:type="spellStart"/>
      <w:r w:rsidRPr="00F66D0A">
        <w:rPr>
          <w:szCs w:val="28"/>
        </w:rPr>
        <w:t>рекламораспространителя</w:t>
      </w:r>
      <w:proofErr w:type="spellEnd"/>
      <w:r w:rsidRPr="00F66D0A">
        <w:rPr>
          <w:szCs w:val="28"/>
        </w:rPr>
        <w:t xml:space="preserve"> мотивированный запрос с требованием представить иные необходимые для рассмотрения в ходе проведения документарной </w:t>
      </w:r>
      <w:r w:rsidRPr="003C0295">
        <w:rPr>
          <w:szCs w:val="28"/>
        </w:rPr>
        <w:t>проверки документы. К запросу прилагается заверенная печатью копия постановления Администрации муниципального района о проведении проверки. Указанные</w:t>
      </w:r>
      <w:r>
        <w:rPr>
          <w:szCs w:val="28"/>
        </w:rPr>
        <w:t xml:space="preserve"> в запросе документы в виде копий, заверенных печатью (при ее наличии) и соответственно подписью, либо в форме электронных документов, подписанных усиленной квалифицированной электронной подписью, </w:t>
      </w:r>
      <w:proofErr w:type="spellStart"/>
      <w:r>
        <w:rPr>
          <w:szCs w:val="28"/>
        </w:rPr>
        <w:t>рекламораспространитель</w:t>
      </w:r>
      <w:proofErr w:type="spellEnd"/>
      <w:r>
        <w:rPr>
          <w:szCs w:val="28"/>
        </w:rPr>
        <w:t>,</w:t>
      </w:r>
      <w:r w:rsidRPr="007C1185">
        <w:rPr>
          <w:szCs w:val="28"/>
        </w:rPr>
        <w:t xml:space="preserve"> </w:t>
      </w:r>
      <w:r>
        <w:rPr>
          <w:szCs w:val="28"/>
        </w:rPr>
        <w:t>его уполномоченный представитель обязан</w:t>
      </w:r>
      <w:r w:rsidRPr="00F66D0A">
        <w:rPr>
          <w:szCs w:val="28"/>
        </w:rPr>
        <w:t xml:space="preserve"> направить</w:t>
      </w:r>
      <w:r>
        <w:rPr>
          <w:szCs w:val="28"/>
        </w:rPr>
        <w:t xml:space="preserve"> в отдел</w:t>
      </w:r>
      <w:r w:rsidRPr="00F66D0A">
        <w:rPr>
          <w:szCs w:val="28"/>
        </w:rPr>
        <w:t xml:space="preserve"> </w:t>
      </w:r>
      <w:r>
        <w:rPr>
          <w:szCs w:val="28"/>
        </w:rPr>
        <w:t>в</w:t>
      </w:r>
      <w:r w:rsidRPr="00F66D0A">
        <w:rPr>
          <w:szCs w:val="28"/>
        </w:rPr>
        <w:t xml:space="preserve"> течение десяти рабочих дней со дня получения мотивированного запроса</w:t>
      </w:r>
      <w:r>
        <w:rPr>
          <w:szCs w:val="28"/>
        </w:rPr>
        <w:t xml:space="preserve">. </w:t>
      </w:r>
    </w:p>
    <w:p w:rsidR="003C0295" w:rsidRDefault="003C0295" w:rsidP="003C0295">
      <w:pPr>
        <w:autoSpaceDE w:val="0"/>
        <w:autoSpaceDN w:val="0"/>
        <w:adjustRightInd w:val="0"/>
        <w:ind w:firstLine="540"/>
        <w:jc w:val="both"/>
        <w:rPr>
          <w:szCs w:val="28"/>
        </w:rPr>
      </w:pPr>
      <w:bookmarkStart w:id="3" w:name="Par6"/>
      <w:bookmarkEnd w:id="3"/>
      <w:r>
        <w:rPr>
          <w:szCs w:val="28"/>
        </w:rPr>
        <w:t xml:space="preserve">3.4.7. В случае, если в ходе документарной проверки выявлены ошибки и (или) противоречия в представленных </w:t>
      </w:r>
      <w:proofErr w:type="spellStart"/>
      <w:r>
        <w:rPr>
          <w:szCs w:val="28"/>
        </w:rPr>
        <w:t>рекламораспространителем</w:t>
      </w:r>
      <w:proofErr w:type="spellEnd"/>
      <w:r>
        <w:rPr>
          <w:szCs w:val="28"/>
        </w:rPr>
        <w:t xml:space="preserve">, его уполномоченным представителем документах, либо несоответствие сведений, содержащихся в этих документах, сведениям, содержащимся в имеющихся у Администрации муниципального района документах и (или) полученным в ходе осуществления муниципального контроля, информация об этом направляется </w:t>
      </w:r>
      <w:proofErr w:type="spellStart"/>
      <w:r>
        <w:rPr>
          <w:szCs w:val="28"/>
        </w:rPr>
        <w:t>рекламораспространителю</w:t>
      </w:r>
      <w:proofErr w:type="spellEnd"/>
      <w:r>
        <w:rPr>
          <w:szCs w:val="28"/>
        </w:rPr>
        <w:t xml:space="preserve">, его </w:t>
      </w:r>
      <w:proofErr w:type="spellStart"/>
      <w:r>
        <w:rPr>
          <w:szCs w:val="28"/>
        </w:rPr>
        <w:t>уполномоченномк</w:t>
      </w:r>
      <w:proofErr w:type="spellEnd"/>
      <w:r>
        <w:rPr>
          <w:szCs w:val="28"/>
        </w:rPr>
        <w:t xml:space="preserve"> представителю с требованием представить в течение десяти рабочих дней необходимые пояснения в письменной форме.</w:t>
      </w:r>
    </w:p>
    <w:p w:rsidR="003C0295" w:rsidRDefault="003C0295" w:rsidP="003C0295">
      <w:pPr>
        <w:autoSpaceDE w:val="0"/>
        <w:autoSpaceDN w:val="0"/>
        <w:adjustRightInd w:val="0"/>
        <w:ind w:firstLine="540"/>
        <w:jc w:val="both"/>
        <w:rPr>
          <w:szCs w:val="28"/>
        </w:rPr>
      </w:pPr>
      <w:r>
        <w:rPr>
          <w:szCs w:val="28"/>
        </w:rPr>
        <w:t xml:space="preserve">3.4.8. </w:t>
      </w:r>
      <w:proofErr w:type="spellStart"/>
      <w:r>
        <w:rPr>
          <w:szCs w:val="28"/>
        </w:rPr>
        <w:t>Рекламораспространитель</w:t>
      </w:r>
      <w:proofErr w:type="spellEnd"/>
      <w:r>
        <w:rPr>
          <w:szCs w:val="28"/>
        </w:rPr>
        <w:t>, его уполномоченный представитель представляющий в отдел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3C0295" w:rsidRDefault="003C0295" w:rsidP="003C0295">
      <w:pPr>
        <w:autoSpaceDE w:val="0"/>
        <w:autoSpaceDN w:val="0"/>
        <w:adjustRightInd w:val="0"/>
        <w:ind w:firstLine="540"/>
        <w:jc w:val="both"/>
        <w:rPr>
          <w:szCs w:val="28"/>
        </w:rPr>
      </w:pPr>
      <w:r>
        <w:rPr>
          <w:szCs w:val="28"/>
        </w:rPr>
        <w:t xml:space="preserve">3.4.9. Должностное лицо отдела, обязано рассмотреть представленные </w:t>
      </w:r>
      <w:proofErr w:type="spellStart"/>
      <w:r>
        <w:rPr>
          <w:szCs w:val="28"/>
        </w:rPr>
        <w:t>рекламораспространителем</w:t>
      </w:r>
      <w:proofErr w:type="spellEnd"/>
      <w:r>
        <w:rPr>
          <w:szCs w:val="28"/>
        </w:rPr>
        <w:t xml:space="preserve">,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отдел установит признаки нарушения обязательных требований или требований, установленных муниципальными правовыми актами, должностное лицо отдела вправе провести выездную проверку. При проведении выездной проверки запрещается требовать от </w:t>
      </w:r>
      <w:proofErr w:type="spellStart"/>
      <w:r>
        <w:rPr>
          <w:szCs w:val="28"/>
        </w:rPr>
        <w:t>рекламораспространителя</w:t>
      </w:r>
      <w:proofErr w:type="spellEnd"/>
      <w:r>
        <w:rPr>
          <w:szCs w:val="28"/>
        </w:rPr>
        <w:t xml:space="preserve"> представления документов и (или) информации, которые были представлены ими в ходе проведения документарной проверки.</w:t>
      </w:r>
    </w:p>
    <w:p w:rsidR="003C0295" w:rsidRDefault="003C0295" w:rsidP="003C0295">
      <w:pPr>
        <w:autoSpaceDE w:val="0"/>
        <w:autoSpaceDN w:val="0"/>
        <w:adjustRightInd w:val="0"/>
        <w:ind w:firstLine="540"/>
        <w:jc w:val="both"/>
        <w:rPr>
          <w:szCs w:val="28"/>
        </w:rPr>
      </w:pPr>
      <w:r>
        <w:rPr>
          <w:szCs w:val="28"/>
        </w:rPr>
        <w:t xml:space="preserve">3.4.10. При проведении документарной проверки отдел не вправе требовать у </w:t>
      </w:r>
      <w:proofErr w:type="spellStart"/>
      <w:r>
        <w:rPr>
          <w:szCs w:val="28"/>
        </w:rPr>
        <w:t>рекламораспространителя</w:t>
      </w:r>
      <w:proofErr w:type="spellEnd"/>
      <w:r>
        <w:rPr>
          <w:szCs w:val="28"/>
        </w:rPr>
        <w:t xml:space="preserve"> сведения и документы, не относящиеся к предмету документарной проверки, а также сведения и документы, которые могут быть получены отделом от иных органов государственного контроля (надзора), органов муниципального контроля.</w:t>
      </w:r>
    </w:p>
    <w:p w:rsidR="003C0295" w:rsidRDefault="003C0295" w:rsidP="003C0295">
      <w:pPr>
        <w:autoSpaceDE w:val="0"/>
        <w:autoSpaceDN w:val="0"/>
        <w:adjustRightInd w:val="0"/>
        <w:ind w:firstLine="540"/>
        <w:jc w:val="both"/>
        <w:rPr>
          <w:szCs w:val="28"/>
        </w:rPr>
      </w:pPr>
      <w:r>
        <w:rPr>
          <w:szCs w:val="28"/>
        </w:rPr>
        <w:lastRenderedPageBreak/>
        <w:t>3.4.11.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C0295" w:rsidRDefault="003C0295" w:rsidP="003C0295">
      <w:pPr>
        <w:autoSpaceDE w:val="0"/>
        <w:autoSpaceDN w:val="0"/>
        <w:adjustRightInd w:val="0"/>
        <w:ind w:firstLine="540"/>
        <w:jc w:val="both"/>
        <w:rPr>
          <w:szCs w:val="28"/>
        </w:rPr>
      </w:pPr>
      <w:r w:rsidRPr="00224F79">
        <w:rPr>
          <w:szCs w:val="28"/>
        </w:rPr>
        <w:t>3.4.12 Выездная проверка начинается с предъявления служебного удостоверения должностными лицами</w:t>
      </w:r>
      <w:r>
        <w:rPr>
          <w:szCs w:val="28"/>
        </w:rPr>
        <w:t xml:space="preserve"> отдела, обязательного ознакомления </w:t>
      </w:r>
      <w:proofErr w:type="spellStart"/>
      <w:r>
        <w:rPr>
          <w:szCs w:val="28"/>
        </w:rPr>
        <w:t>рекламораспространителей</w:t>
      </w:r>
      <w:proofErr w:type="spellEnd"/>
      <w:r>
        <w:rPr>
          <w:szCs w:val="28"/>
        </w:rPr>
        <w:t>, их уполномоченных представителей с постановлением Администрации муниципального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bookmarkStart w:id="4" w:name="dst100340"/>
      <w:bookmarkStart w:id="5" w:name="dst331"/>
      <w:bookmarkEnd w:id="4"/>
      <w:bookmarkEnd w:id="5"/>
    </w:p>
    <w:p w:rsidR="003C0295" w:rsidRDefault="003C0295" w:rsidP="003C0295">
      <w:pPr>
        <w:autoSpaceDE w:val="0"/>
        <w:autoSpaceDN w:val="0"/>
        <w:adjustRightInd w:val="0"/>
        <w:ind w:firstLine="540"/>
        <w:jc w:val="both"/>
        <w:rPr>
          <w:szCs w:val="28"/>
        </w:rPr>
      </w:pPr>
      <w:r>
        <w:rPr>
          <w:szCs w:val="28"/>
        </w:rPr>
        <w:t xml:space="preserve">3.4.13. По результатам проверки должностными лицами отдела, проводящими проверку, составляется акт по форме утвержденной приказом Минэкономразвития России от 30.04.2009 N 141, в двух экземплярах. </w:t>
      </w:r>
    </w:p>
    <w:p w:rsidR="003C0295" w:rsidRDefault="003C0295" w:rsidP="003C0295">
      <w:pPr>
        <w:autoSpaceDE w:val="0"/>
        <w:autoSpaceDN w:val="0"/>
        <w:adjustRightInd w:val="0"/>
        <w:ind w:firstLine="540"/>
        <w:jc w:val="both"/>
        <w:rPr>
          <w:szCs w:val="28"/>
        </w:rPr>
      </w:pPr>
      <w:r>
        <w:rPr>
          <w:szCs w:val="28"/>
        </w:rPr>
        <w:t xml:space="preserve">Акт проверки оформляется непосредственно после завершения проверки </w:t>
      </w:r>
      <w:proofErr w:type="spellStart"/>
      <w:r>
        <w:rPr>
          <w:szCs w:val="28"/>
        </w:rPr>
        <w:t>рекламораспространителя</w:t>
      </w:r>
      <w:proofErr w:type="spellEnd"/>
      <w:r>
        <w:rPr>
          <w:szCs w:val="28"/>
        </w:rPr>
        <w:t xml:space="preserve"> (за исключением граждан).</w:t>
      </w:r>
    </w:p>
    <w:p w:rsidR="003C0295" w:rsidRDefault="003C0295" w:rsidP="003C0295">
      <w:pPr>
        <w:autoSpaceDE w:val="0"/>
        <w:autoSpaceDN w:val="0"/>
        <w:adjustRightInd w:val="0"/>
        <w:ind w:firstLine="540"/>
        <w:jc w:val="both"/>
        <w:rPr>
          <w:szCs w:val="28"/>
        </w:rPr>
      </w:pPr>
      <w:r>
        <w:rPr>
          <w:szCs w:val="28"/>
        </w:rPr>
        <w:t xml:space="preserve">Оформление </w:t>
      </w:r>
      <w:hyperlink r:id="rId33" w:history="1">
        <w:r w:rsidRPr="003C0295">
          <w:rPr>
            <w:szCs w:val="28"/>
          </w:rPr>
          <w:t>акта</w:t>
        </w:r>
      </w:hyperlink>
      <w:r>
        <w:rPr>
          <w:szCs w:val="28"/>
        </w:rPr>
        <w:t xml:space="preserve"> проверки в отношении граждан по </w:t>
      </w:r>
      <w:r w:rsidRPr="003C0295">
        <w:rPr>
          <w:szCs w:val="28"/>
        </w:rPr>
        <w:t>форме (приложение N 6 к настоящему Административному регламенту)</w:t>
      </w:r>
      <w:r>
        <w:rPr>
          <w:szCs w:val="28"/>
        </w:rPr>
        <w:t xml:space="preserve"> осуществляется в течение 2 рабочих дней со дня завершения проверки.</w:t>
      </w:r>
    </w:p>
    <w:p w:rsidR="003C0295" w:rsidRDefault="003C0295" w:rsidP="003C0295">
      <w:pPr>
        <w:autoSpaceDE w:val="0"/>
        <w:autoSpaceDN w:val="0"/>
        <w:adjustRightInd w:val="0"/>
        <w:ind w:firstLine="540"/>
        <w:jc w:val="both"/>
        <w:rPr>
          <w:szCs w:val="28"/>
        </w:rPr>
      </w:pPr>
      <w:r>
        <w:rPr>
          <w:szCs w:val="28"/>
        </w:rPr>
        <w:t>К акту проверки прилагаются документы о правах на объект(</w:t>
      </w:r>
      <w:proofErr w:type="spellStart"/>
      <w:r>
        <w:rPr>
          <w:szCs w:val="28"/>
        </w:rPr>
        <w:t>ы</w:t>
      </w:r>
      <w:proofErr w:type="spellEnd"/>
      <w:r>
        <w:rPr>
          <w:szCs w:val="28"/>
        </w:rPr>
        <w:t xml:space="preserve">), объяснения заинтересованных лиц и иные связанные с результатами проверки документы или их копии. При этом </w:t>
      </w:r>
      <w:proofErr w:type="spellStart"/>
      <w:r>
        <w:rPr>
          <w:szCs w:val="28"/>
        </w:rPr>
        <w:t>рекламораспространитель</w:t>
      </w:r>
      <w:proofErr w:type="spellEnd"/>
      <w:r>
        <w:rPr>
          <w:szCs w:val="28"/>
        </w:rPr>
        <w:t xml:space="preserve"> вправе представить возражения в письменной форме к акту проверки, а также приобщить документы, подтверждающие обоснованность таких возражений.</w:t>
      </w:r>
    </w:p>
    <w:p w:rsidR="003C0295" w:rsidRDefault="003C0295" w:rsidP="003C0295">
      <w:pPr>
        <w:autoSpaceDE w:val="0"/>
        <w:autoSpaceDN w:val="0"/>
        <w:adjustRightInd w:val="0"/>
        <w:ind w:firstLine="540"/>
        <w:jc w:val="both"/>
        <w:rPr>
          <w:szCs w:val="28"/>
        </w:rPr>
      </w:pPr>
      <w:r>
        <w:rPr>
          <w:szCs w:val="28"/>
        </w:rPr>
        <w:t xml:space="preserve">К акту проверки также может прилагаться </w:t>
      </w:r>
      <w:proofErr w:type="spellStart"/>
      <w:r>
        <w:rPr>
          <w:szCs w:val="28"/>
        </w:rPr>
        <w:t>фототаблица</w:t>
      </w:r>
      <w:proofErr w:type="spellEnd"/>
      <w:r>
        <w:rPr>
          <w:szCs w:val="28"/>
        </w:rPr>
        <w:t xml:space="preserve"> и иная информация, подтверждающая или опровергающая наличие правонарушения.</w:t>
      </w:r>
    </w:p>
    <w:p w:rsidR="003C0295" w:rsidRDefault="003C0295" w:rsidP="003C0295">
      <w:pPr>
        <w:autoSpaceDE w:val="0"/>
        <w:autoSpaceDN w:val="0"/>
        <w:adjustRightInd w:val="0"/>
        <w:ind w:firstLine="540"/>
        <w:jc w:val="both"/>
        <w:rPr>
          <w:szCs w:val="28"/>
        </w:rPr>
      </w:pPr>
      <w:r>
        <w:rPr>
          <w:szCs w:val="28"/>
        </w:rPr>
        <w:t xml:space="preserve">3.4.14. Один экземпляр акта проверки с копиями приложений вручается </w:t>
      </w:r>
      <w:proofErr w:type="spellStart"/>
      <w:r>
        <w:rPr>
          <w:szCs w:val="28"/>
        </w:rPr>
        <w:t>рекламораспространителю</w:t>
      </w:r>
      <w:proofErr w:type="spellEnd"/>
      <w:r>
        <w:rPr>
          <w:szCs w:val="28"/>
        </w:rPr>
        <w:t xml:space="preserve">, его уполномоченному представителю под расписку об ознакомлении либо об отказе от ознакомления с актом проверки. В случае отсутствия </w:t>
      </w:r>
      <w:proofErr w:type="spellStart"/>
      <w:r>
        <w:rPr>
          <w:szCs w:val="28"/>
        </w:rPr>
        <w:t>рекламораспространителя</w:t>
      </w:r>
      <w:proofErr w:type="spellEnd"/>
      <w:r>
        <w:rPr>
          <w:szCs w:val="28"/>
        </w:rPr>
        <w:t xml:space="preserve">,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proofErr w:type="spellStart"/>
      <w:r>
        <w:rPr>
          <w:szCs w:val="28"/>
        </w:rPr>
        <w:t>рекламораспространителю</w:t>
      </w:r>
      <w:proofErr w:type="spellEnd"/>
      <w:r>
        <w:rPr>
          <w:szCs w:val="28"/>
        </w:rPr>
        <w:t xml:space="preserve">, его уполномоченному представителю. При этом акт, направленный в форме электронного документа, подписанного усиленной квалифицированной электронной </w:t>
      </w:r>
      <w:r>
        <w:rPr>
          <w:szCs w:val="28"/>
        </w:rPr>
        <w:lastRenderedPageBreak/>
        <w:t>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C0295" w:rsidRDefault="003C0295" w:rsidP="003C0295">
      <w:pPr>
        <w:autoSpaceDE w:val="0"/>
        <w:autoSpaceDN w:val="0"/>
        <w:adjustRightInd w:val="0"/>
        <w:ind w:firstLine="540"/>
        <w:jc w:val="both"/>
        <w:rPr>
          <w:szCs w:val="28"/>
        </w:rPr>
      </w:pPr>
      <w:r>
        <w:rPr>
          <w:szCs w:val="28"/>
        </w:rPr>
        <w:t xml:space="preserve">3.4.15.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w:t>
      </w:r>
      <w:proofErr w:type="spellStart"/>
      <w:r>
        <w:rPr>
          <w:szCs w:val="28"/>
        </w:rPr>
        <w:t>рекламораспространителю</w:t>
      </w:r>
      <w:proofErr w:type="spellEnd"/>
      <w:r>
        <w:rPr>
          <w:szCs w:val="28"/>
        </w:rPr>
        <w:t>,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отдела.</w:t>
      </w:r>
    </w:p>
    <w:p w:rsidR="003C0295" w:rsidRDefault="003C0295" w:rsidP="003C0295">
      <w:pPr>
        <w:autoSpaceDE w:val="0"/>
        <w:autoSpaceDN w:val="0"/>
        <w:adjustRightInd w:val="0"/>
        <w:ind w:firstLine="540"/>
        <w:jc w:val="both"/>
        <w:rPr>
          <w:szCs w:val="28"/>
        </w:rPr>
      </w:pPr>
      <w:r>
        <w:rPr>
          <w:szCs w:val="28"/>
        </w:rPr>
        <w:t xml:space="preserve">3.4.16. В случае выявления в ходе проверки факта установки и (или) эксплуатации рекламной конструкции без разрешения, срок действия которого истек должностное лицо отдела готовит предписание  о демонтаже рекламной конструкции и вручает его </w:t>
      </w:r>
      <w:proofErr w:type="spellStart"/>
      <w:r>
        <w:rPr>
          <w:szCs w:val="28"/>
        </w:rPr>
        <w:t>рекламораспространителю</w:t>
      </w:r>
      <w:proofErr w:type="spellEnd"/>
      <w:r>
        <w:rPr>
          <w:szCs w:val="28"/>
        </w:rPr>
        <w:t xml:space="preserve">, его законному представителю вместе с актом проверки.  </w:t>
      </w:r>
    </w:p>
    <w:p w:rsidR="003C0295" w:rsidRDefault="003C0295" w:rsidP="003C0295">
      <w:pPr>
        <w:autoSpaceDE w:val="0"/>
        <w:autoSpaceDN w:val="0"/>
        <w:adjustRightInd w:val="0"/>
        <w:ind w:firstLine="540"/>
        <w:jc w:val="both"/>
        <w:rPr>
          <w:szCs w:val="28"/>
        </w:rPr>
      </w:pPr>
      <w:r>
        <w:rPr>
          <w:szCs w:val="28"/>
        </w:rPr>
        <w:t>3.4.17. В случае если для проведения внеплановой проверки требовалось согласование ее проведения с органом прокуратуры, копия акта проверки направляется в прокуратуру Маловишерского района в течение 5 рабочих дней со дня составления акта проверки.</w:t>
      </w:r>
    </w:p>
    <w:p w:rsidR="003C0295" w:rsidRDefault="003C0295" w:rsidP="003C0295">
      <w:pPr>
        <w:autoSpaceDE w:val="0"/>
        <w:autoSpaceDN w:val="0"/>
        <w:adjustRightInd w:val="0"/>
        <w:ind w:firstLine="540"/>
        <w:jc w:val="both"/>
        <w:rPr>
          <w:szCs w:val="28"/>
        </w:rPr>
      </w:pPr>
      <w:r>
        <w:rPr>
          <w:szCs w:val="28"/>
        </w:rPr>
        <w:t xml:space="preserve">3.4.18. В случае выявления в ходе проведения проверки в рамках осуществления муниципального контроля за размещением рекламных конструкций нарушения правил размещения рекламных конструкций, за которое предусмотрена административная ответственность, должностное лицо отдела составляет протокол об административном правонарушении по </w:t>
      </w:r>
      <w:hyperlink r:id="rId34" w:history="1">
        <w:r>
          <w:rPr>
            <w:color w:val="0000FF"/>
            <w:szCs w:val="28"/>
          </w:rPr>
          <w:t>статье 3</w:t>
        </w:r>
      </w:hyperlink>
      <w:r>
        <w:rPr>
          <w:szCs w:val="28"/>
        </w:rPr>
        <w:t xml:space="preserve"> областного закона N 914-ОЗ.</w:t>
      </w:r>
    </w:p>
    <w:p w:rsidR="003C0295" w:rsidRDefault="003C0295" w:rsidP="003C0295">
      <w:pPr>
        <w:autoSpaceDE w:val="0"/>
        <w:autoSpaceDN w:val="0"/>
        <w:adjustRightInd w:val="0"/>
        <w:ind w:firstLine="540"/>
        <w:jc w:val="both"/>
        <w:rPr>
          <w:szCs w:val="28"/>
        </w:rPr>
      </w:pPr>
      <w:r>
        <w:rPr>
          <w:szCs w:val="28"/>
        </w:rPr>
        <w:t>3.4.19. В случае если проверяемое лицо оказывает неповиновение законному постановлению и (или) воспрепятствование законной деятельности должностного лица отдела, должностное лицо отдела оформляет служебную записку на имя заместителя Главы администрации, курирующего деятельность отдела и возбуждает административное производство в порядке, установленном действующим законодательством Российской Федерации. Пакет документов с протоколом об административном правонарушении направляется в орган, уполномоченный на рассмотрение данных вопросов.</w:t>
      </w:r>
    </w:p>
    <w:p w:rsidR="003C0295" w:rsidRDefault="003C0295" w:rsidP="003C0295">
      <w:pPr>
        <w:autoSpaceDE w:val="0"/>
        <w:autoSpaceDN w:val="0"/>
        <w:adjustRightInd w:val="0"/>
        <w:ind w:firstLine="540"/>
        <w:jc w:val="both"/>
        <w:rPr>
          <w:szCs w:val="28"/>
        </w:rPr>
      </w:pPr>
      <w:r>
        <w:rPr>
          <w:szCs w:val="28"/>
        </w:rPr>
        <w:t xml:space="preserve">3.4.20. </w:t>
      </w:r>
      <w:proofErr w:type="spellStart"/>
      <w:r>
        <w:rPr>
          <w:szCs w:val="28"/>
        </w:rPr>
        <w:t>Рекламораспространитель</w:t>
      </w:r>
      <w:proofErr w:type="spellEnd"/>
      <w:r>
        <w:rPr>
          <w:szCs w:val="28"/>
        </w:rPr>
        <w:t xml:space="preserve">, проверка которого проводилась, в случае несогласия с фактами, выводами, предложениями, изложенными в </w:t>
      </w:r>
      <w:r>
        <w:rPr>
          <w:szCs w:val="28"/>
        </w:rPr>
        <w:lastRenderedPageBreak/>
        <w:t>акте проверки, в течение 15 дней с даты получения акта проверки вправе представить в письменной форме возражения.</w:t>
      </w:r>
    </w:p>
    <w:p w:rsidR="003C0295" w:rsidRDefault="003C0295" w:rsidP="003C0295">
      <w:pPr>
        <w:autoSpaceDE w:val="0"/>
        <w:autoSpaceDN w:val="0"/>
        <w:adjustRightInd w:val="0"/>
        <w:ind w:firstLine="540"/>
        <w:jc w:val="both"/>
        <w:rPr>
          <w:szCs w:val="28"/>
        </w:rPr>
      </w:pPr>
      <w:r>
        <w:rPr>
          <w:szCs w:val="28"/>
        </w:rPr>
        <w:t>В случае выявления нарушения к акту проверки прилагается предписание об устранении нарушения.</w:t>
      </w:r>
    </w:p>
    <w:p w:rsidR="003C0295" w:rsidRDefault="003C0295" w:rsidP="003C0295">
      <w:pPr>
        <w:autoSpaceDE w:val="0"/>
        <w:autoSpaceDN w:val="0"/>
        <w:adjustRightInd w:val="0"/>
        <w:ind w:firstLine="540"/>
        <w:jc w:val="both"/>
        <w:rPr>
          <w:szCs w:val="28"/>
        </w:rPr>
      </w:pPr>
      <w:r w:rsidRPr="00604871">
        <w:rPr>
          <w:szCs w:val="28"/>
        </w:rPr>
        <w:t>3.4.2</w:t>
      </w:r>
      <w:r>
        <w:rPr>
          <w:szCs w:val="28"/>
        </w:rPr>
        <w:t>1</w:t>
      </w:r>
      <w:r w:rsidRPr="00604871">
        <w:rPr>
          <w:szCs w:val="28"/>
        </w:rPr>
        <w:t xml:space="preserve">. В случае, если проведение плановой или внеплановой выездной проверки оказалось невозможным в связи с отсутствием </w:t>
      </w:r>
      <w:proofErr w:type="spellStart"/>
      <w:r>
        <w:rPr>
          <w:szCs w:val="28"/>
        </w:rPr>
        <w:t>рекламораспространителя</w:t>
      </w:r>
      <w:proofErr w:type="spellEnd"/>
      <w:r w:rsidRPr="00604871">
        <w:rPr>
          <w:szCs w:val="28"/>
        </w:rPr>
        <w:t xml:space="preserve">, либо в связи с фактическим неосуществлением деятельности </w:t>
      </w:r>
      <w:proofErr w:type="spellStart"/>
      <w:r>
        <w:rPr>
          <w:szCs w:val="28"/>
        </w:rPr>
        <w:t>рекламораспространителя</w:t>
      </w:r>
      <w:proofErr w:type="spellEnd"/>
      <w:r w:rsidRPr="00604871">
        <w:rPr>
          <w:szCs w:val="28"/>
        </w:rPr>
        <w:t xml:space="preserve">, либо в связи с иными действиями (бездействием) </w:t>
      </w:r>
      <w:proofErr w:type="spellStart"/>
      <w:r>
        <w:rPr>
          <w:szCs w:val="28"/>
        </w:rPr>
        <w:t>рекламораспространителя</w:t>
      </w:r>
      <w:proofErr w:type="spellEnd"/>
      <w:r w:rsidRPr="00604871">
        <w:rPr>
          <w:szCs w:val="28"/>
        </w:rPr>
        <w:t>, его уполномоченного предста</w:t>
      </w:r>
      <w:r>
        <w:rPr>
          <w:szCs w:val="28"/>
        </w:rPr>
        <w:t>вителя</w:t>
      </w:r>
      <w:r w:rsidRPr="00604871">
        <w:rPr>
          <w:szCs w:val="28"/>
        </w:rPr>
        <w:t xml:space="preserve">, повлекшими невозможность проведения проверки, должностное лицо </w:t>
      </w:r>
      <w:r>
        <w:rPr>
          <w:szCs w:val="28"/>
        </w:rPr>
        <w:t>отдела</w:t>
      </w:r>
      <w:r w:rsidRPr="00604871">
        <w:rPr>
          <w:szCs w:val="28"/>
        </w:rPr>
        <w:t xml:space="preserve"> составляет акт о невозможности проведения соответствующей проверки с указанием причин невозможности ее проведения. В этом случае </w:t>
      </w:r>
      <w:r>
        <w:rPr>
          <w:szCs w:val="28"/>
        </w:rPr>
        <w:t>отдел</w:t>
      </w:r>
      <w:r w:rsidRPr="00604871">
        <w:rPr>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proofErr w:type="spellStart"/>
      <w:r>
        <w:rPr>
          <w:szCs w:val="28"/>
        </w:rPr>
        <w:t>рекламораспространителей</w:t>
      </w:r>
      <w:proofErr w:type="spellEnd"/>
      <w:r w:rsidRPr="00604871">
        <w:rPr>
          <w:szCs w:val="28"/>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w:t>
      </w:r>
      <w:proofErr w:type="spellStart"/>
      <w:r>
        <w:rPr>
          <w:szCs w:val="28"/>
        </w:rPr>
        <w:t>рекламораспространителя</w:t>
      </w:r>
      <w:proofErr w:type="spellEnd"/>
      <w:r w:rsidRPr="00604871">
        <w:rPr>
          <w:szCs w:val="28"/>
        </w:rPr>
        <w:t>.</w:t>
      </w:r>
    </w:p>
    <w:p w:rsidR="003C0295" w:rsidRDefault="003C0295" w:rsidP="003C0295">
      <w:pPr>
        <w:autoSpaceDE w:val="0"/>
        <w:autoSpaceDN w:val="0"/>
        <w:adjustRightInd w:val="0"/>
        <w:ind w:firstLine="540"/>
        <w:jc w:val="both"/>
        <w:rPr>
          <w:szCs w:val="28"/>
        </w:rPr>
      </w:pPr>
      <w:r>
        <w:rPr>
          <w:szCs w:val="28"/>
        </w:rPr>
        <w:t>3.4.22. Сведения о должностном лице органа муниципального контроля, ответственном за выполнение каждого административного действия, входящего в состав административной процедуры, указываются в постановлении о проведении проверки.</w:t>
      </w:r>
    </w:p>
    <w:p w:rsidR="003C0295" w:rsidRDefault="003C0295" w:rsidP="003C0295">
      <w:pPr>
        <w:autoSpaceDE w:val="0"/>
        <w:autoSpaceDN w:val="0"/>
        <w:adjustRightInd w:val="0"/>
        <w:ind w:firstLine="540"/>
        <w:jc w:val="both"/>
        <w:rPr>
          <w:szCs w:val="28"/>
        </w:rPr>
      </w:pPr>
      <w:r>
        <w:rPr>
          <w:szCs w:val="28"/>
        </w:rPr>
        <w:t xml:space="preserve">3.4.23. Основаниями для приостановления выполнения административной процедуры при проведении выездной проверки является поступление должностному лицу органа муниципального контроля, уполномоченному на осуществление муниципального контроля за размещением рекламных конструкций, заявления от проверяемого </w:t>
      </w:r>
      <w:proofErr w:type="spellStart"/>
      <w:r>
        <w:rPr>
          <w:szCs w:val="28"/>
        </w:rPr>
        <w:t>рекламораспространителя</w:t>
      </w:r>
      <w:proofErr w:type="spellEnd"/>
      <w:r>
        <w:rPr>
          <w:szCs w:val="28"/>
        </w:rPr>
        <w:t xml:space="preserve"> о переносе даты проведения выездной проверки в пределах срока проведения проверки, указанного в постановлении о проведении проверки.</w:t>
      </w:r>
    </w:p>
    <w:p w:rsidR="003C0295" w:rsidRDefault="003C0295" w:rsidP="003C0295">
      <w:pPr>
        <w:autoSpaceDE w:val="0"/>
        <w:autoSpaceDN w:val="0"/>
        <w:adjustRightInd w:val="0"/>
        <w:ind w:firstLine="540"/>
        <w:jc w:val="both"/>
        <w:rPr>
          <w:szCs w:val="28"/>
        </w:rPr>
      </w:pPr>
      <w:r>
        <w:rPr>
          <w:szCs w:val="28"/>
        </w:rPr>
        <w:t>3.4.24. Основаниями для прекращения выполнения административной процедуры являются:</w:t>
      </w:r>
    </w:p>
    <w:p w:rsidR="003C0295" w:rsidRDefault="003C0295" w:rsidP="003C0295">
      <w:pPr>
        <w:autoSpaceDE w:val="0"/>
        <w:autoSpaceDN w:val="0"/>
        <w:adjustRightInd w:val="0"/>
        <w:ind w:firstLine="540"/>
        <w:jc w:val="both"/>
        <w:rPr>
          <w:szCs w:val="28"/>
        </w:rPr>
      </w:pPr>
      <w:r>
        <w:rPr>
          <w:szCs w:val="28"/>
        </w:rPr>
        <w:t xml:space="preserve">установление факта проведения проверки соблюдения одних и тех же требований нормативных актов в отношении одного </w:t>
      </w:r>
      <w:proofErr w:type="spellStart"/>
      <w:r>
        <w:rPr>
          <w:szCs w:val="28"/>
        </w:rPr>
        <w:t>рекламораспространителя</w:t>
      </w:r>
      <w:proofErr w:type="spellEnd"/>
      <w:r>
        <w:rPr>
          <w:szCs w:val="28"/>
        </w:rPr>
        <w:t xml:space="preserve"> другими органами государственного контроля (надзора);</w:t>
      </w:r>
    </w:p>
    <w:p w:rsidR="003C0295" w:rsidRDefault="003C0295" w:rsidP="003C0295">
      <w:pPr>
        <w:autoSpaceDE w:val="0"/>
        <w:autoSpaceDN w:val="0"/>
        <w:adjustRightInd w:val="0"/>
        <w:ind w:firstLine="540"/>
        <w:jc w:val="both"/>
        <w:rPr>
          <w:szCs w:val="28"/>
        </w:rPr>
      </w:pPr>
      <w:r>
        <w:rPr>
          <w:szCs w:val="28"/>
        </w:rPr>
        <w:t>соответствующее определение или решение суда либо представление прокурора;</w:t>
      </w:r>
    </w:p>
    <w:p w:rsidR="003C0295" w:rsidRDefault="003C0295" w:rsidP="003C0295">
      <w:pPr>
        <w:autoSpaceDE w:val="0"/>
        <w:autoSpaceDN w:val="0"/>
        <w:adjustRightInd w:val="0"/>
        <w:ind w:firstLine="540"/>
        <w:jc w:val="both"/>
        <w:rPr>
          <w:szCs w:val="28"/>
        </w:rPr>
      </w:pPr>
      <w:r>
        <w:rPr>
          <w:szCs w:val="28"/>
        </w:rPr>
        <w:t xml:space="preserve">решение прокуратуры об отказе в согласовании проведения внеплановой выездной проверки всех </w:t>
      </w:r>
      <w:proofErr w:type="spellStart"/>
      <w:r>
        <w:rPr>
          <w:szCs w:val="28"/>
        </w:rPr>
        <w:t>рекламораспространителей</w:t>
      </w:r>
      <w:proofErr w:type="spellEnd"/>
      <w:r>
        <w:rPr>
          <w:szCs w:val="28"/>
        </w:rPr>
        <w:t xml:space="preserve"> (за исключением граждан).</w:t>
      </w:r>
    </w:p>
    <w:p w:rsidR="003C0295" w:rsidRDefault="003C0295" w:rsidP="003C0295">
      <w:pPr>
        <w:autoSpaceDE w:val="0"/>
        <w:autoSpaceDN w:val="0"/>
        <w:adjustRightInd w:val="0"/>
        <w:ind w:firstLine="540"/>
        <w:jc w:val="both"/>
        <w:rPr>
          <w:szCs w:val="28"/>
        </w:rPr>
      </w:pPr>
      <w:r>
        <w:rPr>
          <w:szCs w:val="28"/>
        </w:rPr>
        <w:t>3.4.25. Критерием принятия решения является выявление (</w:t>
      </w:r>
      <w:proofErr w:type="spellStart"/>
      <w:r>
        <w:rPr>
          <w:szCs w:val="28"/>
        </w:rPr>
        <w:t>невыявление</w:t>
      </w:r>
      <w:proofErr w:type="spellEnd"/>
      <w:r>
        <w:rPr>
          <w:szCs w:val="28"/>
        </w:rPr>
        <w:t>) в ходе проверки нарушений в сфере размещения рекламных конструкций.</w:t>
      </w:r>
    </w:p>
    <w:p w:rsidR="003C0295" w:rsidRDefault="003C0295" w:rsidP="003C0295">
      <w:pPr>
        <w:autoSpaceDE w:val="0"/>
        <w:autoSpaceDN w:val="0"/>
        <w:adjustRightInd w:val="0"/>
        <w:ind w:firstLine="540"/>
        <w:jc w:val="both"/>
        <w:rPr>
          <w:szCs w:val="28"/>
        </w:rPr>
      </w:pPr>
      <w:r>
        <w:rPr>
          <w:szCs w:val="28"/>
        </w:rPr>
        <w:lastRenderedPageBreak/>
        <w:t>3.4.26. Результатом административной процедуры является акт проверки и иные связанные с результатами проверки документы и их копии, подтверждающие наличие или отсутствие нарушения нормативных актов.</w:t>
      </w:r>
    </w:p>
    <w:p w:rsidR="003C0295" w:rsidRPr="003C0295" w:rsidRDefault="003C0295" w:rsidP="003C0295">
      <w:pPr>
        <w:autoSpaceDE w:val="0"/>
        <w:autoSpaceDN w:val="0"/>
        <w:adjustRightInd w:val="0"/>
        <w:ind w:firstLine="540"/>
        <w:jc w:val="both"/>
        <w:rPr>
          <w:szCs w:val="28"/>
        </w:rPr>
      </w:pPr>
      <w:r>
        <w:rPr>
          <w:szCs w:val="28"/>
        </w:rPr>
        <w:t xml:space="preserve">3.4.27. Способом фиксации результата выполнения административной процедуры является присвоение номера акту проверки и его фиксация в журнале учета проверок </w:t>
      </w:r>
      <w:r w:rsidRPr="003C0295">
        <w:rPr>
          <w:szCs w:val="28"/>
        </w:rPr>
        <w:t>(</w:t>
      </w:r>
      <w:hyperlink r:id="rId35" w:history="1">
        <w:r w:rsidRPr="003C0295">
          <w:rPr>
            <w:szCs w:val="28"/>
          </w:rPr>
          <w:t>приложения N 7</w:t>
        </w:r>
      </w:hyperlink>
      <w:r w:rsidRPr="003C0295">
        <w:rPr>
          <w:szCs w:val="28"/>
        </w:rPr>
        <w:t xml:space="preserve">, </w:t>
      </w:r>
      <w:hyperlink r:id="rId36" w:history="1">
        <w:r w:rsidRPr="003C0295">
          <w:rPr>
            <w:szCs w:val="28"/>
          </w:rPr>
          <w:t>N 8</w:t>
        </w:r>
      </w:hyperlink>
      <w:r w:rsidRPr="003C0295">
        <w:rPr>
          <w:szCs w:val="28"/>
        </w:rPr>
        <w:t xml:space="preserve"> к настоящему Административному регламенту).</w:t>
      </w:r>
    </w:p>
    <w:p w:rsidR="003C0295" w:rsidRPr="00E86ECF" w:rsidRDefault="003C0295" w:rsidP="003C0295">
      <w:pPr>
        <w:autoSpaceDE w:val="0"/>
        <w:autoSpaceDN w:val="0"/>
        <w:adjustRightInd w:val="0"/>
        <w:ind w:firstLine="540"/>
        <w:jc w:val="both"/>
        <w:rPr>
          <w:color w:val="FF0000"/>
          <w:szCs w:val="28"/>
        </w:rPr>
      </w:pPr>
      <w:r>
        <w:rPr>
          <w:szCs w:val="28"/>
        </w:rPr>
        <w:t>3.5. Контроль за выполнением требований предписания</w:t>
      </w:r>
      <w:r>
        <w:rPr>
          <w:color w:val="FF0000"/>
          <w:szCs w:val="28"/>
        </w:rPr>
        <w:t xml:space="preserve"> </w:t>
      </w:r>
      <w:r>
        <w:rPr>
          <w:szCs w:val="28"/>
        </w:rPr>
        <w:t>об устранении нарушений</w:t>
      </w:r>
    </w:p>
    <w:p w:rsidR="003C0295" w:rsidRDefault="003C0295" w:rsidP="003C0295">
      <w:pPr>
        <w:autoSpaceDE w:val="0"/>
        <w:autoSpaceDN w:val="0"/>
        <w:adjustRightInd w:val="0"/>
        <w:ind w:firstLine="540"/>
        <w:jc w:val="both"/>
        <w:rPr>
          <w:szCs w:val="28"/>
        </w:rPr>
      </w:pPr>
      <w:r>
        <w:rPr>
          <w:szCs w:val="28"/>
        </w:rPr>
        <w:t>3.5.1. Основанием для начала административной процедуры - контроль за выполнением требований предписания об устранении нарушений является окончание срока выполнения требований предписания отдела.</w:t>
      </w:r>
    </w:p>
    <w:p w:rsidR="003C0295" w:rsidRDefault="003C0295" w:rsidP="003C0295">
      <w:pPr>
        <w:autoSpaceDE w:val="0"/>
        <w:autoSpaceDN w:val="0"/>
        <w:adjustRightInd w:val="0"/>
        <w:ind w:firstLine="540"/>
        <w:jc w:val="both"/>
        <w:rPr>
          <w:szCs w:val="28"/>
        </w:rPr>
      </w:pPr>
      <w:r>
        <w:rPr>
          <w:szCs w:val="28"/>
        </w:rPr>
        <w:t>3.5.2. Контроль за выполнением требований предписания об устранении нарушений осуществляется на основании постановления о проведении проверки.</w:t>
      </w:r>
    </w:p>
    <w:p w:rsidR="003C0295" w:rsidRDefault="003C0295" w:rsidP="003C0295">
      <w:pPr>
        <w:autoSpaceDE w:val="0"/>
        <w:autoSpaceDN w:val="0"/>
        <w:adjustRightInd w:val="0"/>
        <w:ind w:firstLine="540"/>
        <w:jc w:val="both"/>
        <w:rPr>
          <w:szCs w:val="28"/>
        </w:rPr>
      </w:pPr>
      <w:r>
        <w:rPr>
          <w:szCs w:val="28"/>
        </w:rPr>
        <w:t xml:space="preserve">3.5.3. Порядок проведения проверки по выполнению требований предписания об устранении нарушения осуществляется в порядке, предусмотренном </w:t>
      </w:r>
      <w:hyperlink w:anchor="Par28" w:history="1">
        <w:r>
          <w:rPr>
            <w:color w:val="0000FF"/>
            <w:szCs w:val="28"/>
          </w:rPr>
          <w:t>подразделом 3.4</w:t>
        </w:r>
      </w:hyperlink>
      <w:r>
        <w:rPr>
          <w:szCs w:val="28"/>
        </w:rPr>
        <w:t xml:space="preserve"> настоящего Административного регламента.</w:t>
      </w:r>
    </w:p>
    <w:p w:rsidR="003C0295" w:rsidRDefault="003C0295" w:rsidP="003C0295">
      <w:pPr>
        <w:autoSpaceDE w:val="0"/>
        <w:autoSpaceDN w:val="0"/>
        <w:adjustRightInd w:val="0"/>
        <w:ind w:firstLine="540"/>
        <w:jc w:val="both"/>
        <w:rPr>
          <w:szCs w:val="28"/>
        </w:rPr>
      </w:pPr>
      <w:r>
        <w:rPr>
          <w:szCs w:val="28"/>
        </w:rPr>
        <w:t xml:space="preserve">В случае невыполнения требований предписания об устранении нарушений в указанный срок должностное лицо отдела составляет протокол об административном правонарушении по </w:t>
      </w:r>
      <w:hyperlink r:id="rId37" w:history="1">
        <w:r>
          <w:rPr>
            <w:color w:val="0000FF"/>
            <w:szCs w:val="28"/>
          </w:rPr>
          <w:t>статье 19.5</w:t>
        </w:r>
      </w:hyperlink>
      <w:r>
        <w:rPr>
          <w:szCs w:val="28"/>
        </w:rPr>
        <w:t xml:space="preserve"> Кодекса Российской Федерации об административных правонарушениях в порядке, установленном законодательством Российской Федерации.</w:t>
      </w:r>
    </w:p>
    <w:p w:rsidR="003C0295" w:rsidRDefault="003C0295" w:rsidP="003C0295">
      <w:pPr>
        <w:autoSpaceDE w:val="0"/>
        <w:autoSpaceDN w:val="0"/>
        <w:adjustRightInd w:val="0"/>
        <w:ind w:firstLine="540"/>
        <w:jc w:val="both"/>
        <w:rPr>
          <w:szCs w:val="28"/>
        </w:rPr>
      </w:pPr>
      <w:r>
        <w:rPr>
          <w:szCs w:val="28"/>
        </w:rPr>
        <w:t>3.5.4. Срок выполнения административной процедуры составляет не более 20 рабочих дней, исчисляемых с даты, указанной в постановлении о проведении проверки.</w:t>
      </w:r>
    </w:p>
    <w:p w:rsidR="003C0295" w:rsidRDefault="003C0295" w:rsidP="003C0295">
      <w:pPr>
        <w:autoSpaceDE w:val="0"/>
        <w:autoSpaceDN w:val="0"/>
        <w:adjustRightInd w:val="0"/>
        <w:ind w:firstLine="540"/>
        <w:jc w:val="both"/>
        <w:rPr>
          <w:szCs w:val="28"/>
        </w:rPr>
      </w:pPr>
      <w:r>
        <w:rPr>
          <w:szCs w:val="28"/>
        </w:rPr>
        <w:t>3.5.5. Ответственным за выполнение каждого административного действия, входящего в состав административной процедуры, является должностное лицо отдела, составившее акт проверки, в котором зафиксировано нарушение.</w:t>
      </w:r>
    </w:p>
    <w:p w:rsidR="003C0295" w:rsidRDefault="003C0295" w:rsidP="003C0295">
      <w:pPr>
        <w:autoSpaceDE w:val="0"/>
        <w:autoSpaceDN w:val="0"/>
        <w:adjustRightInd w:val="0"/>
        <w:ind w:firstLine="540"/>
        <w:jc w:val="both"/>
        <w:rPr>
          <w:szCs w:val="28"/>
        </w:rPr>
      </w:pPr>
      <w:r>
        <w:rPr>
          <w:szCs w:val="28"/>
        </w:rPr>
        <w:t>3.5.6. Основания для приостановления выполнения административной процедуры отсутствуют.</w:t>
      </w:r>
    </w:p>
    <w:p w:rsidR="003C0295" w:rsidRDefault="003C0295" w:rsidP="003C0295">
      <w:pPr>
        <w:autoSpaceDE w:val="0"/>
        <w:autoSpaceDN w:val="0"/>
        <w:adjustRightInd w:val="0"/>
        <w:ind w:firstLine="540"/>
        <w:jc w:val="both"/>
        <w:rPr>
          <w:szCs w:val="28"/>
        </w:rPr>
      </w:pPr>
      <w:r>
        <w:rPr>
          <w:szCs w:val="28"/>
        </w:rPr>
        <w:t>3.5.7. Основаниями для прекращения выполнения административной процедуры являются:</w:t>
      </w:r>
    </w:p>
    <w:p w:rsidR="003C0295" w:rsidRDefault="003C0295" w:rsidP="003C0295">
      <w:pPr>
        <w:autoSpaceDE w:val="0"/>
        <w:autoSpaceDN w:val="0"/>
        <w:adjustRightInd w:val="0"/>
        <w:ind w:firstLine="540"/>
        <w:jc w:val="both"/>
        <w:rPr>
          <w:szCs w:val="28"/>
        </w:rPr>
      </w:pPr>
      <w:r>
        <w:rPr>
          <w:szCs w:val="28"/>
        </w:rPr>
        <w:t>соответствующее определение или решение суда либо представление прокурора;</w:t>
      </w:r>
    </w:p>
    <w:p w:rsidR="003C0295" w:rsidRDefault="003C0295" w:rsidP="003C0295">
      <w:pPr>
        <w:autoSpaceDE w:val="0"/>
        <w:autoSpaceDN w:val="0"/>
        <w:adjustRightInd w:val="0"/>
        <w:ind w:firstLine="540"/>
        <w:jc w:val="both"/>
        <w:rPr>
          <w:szCs w:val="28"/>
        </w:rPr>
      </w:pPr>
      <w:r>
        <w:rPr>
          <w:szCs w:val="28"/>
        </w:rPr>
        <w:t xml:space="preserve">устранение </w:t>
      </w:r>
      <w:proofErr w:type="spellStart"/>
      <w:r>
        <w:rPr>
          <w:szCs w:val="28"/>
        </w:rPr>
        <w:t>рекламораспространителем</w:t>
      </w:r>
      <w:proofErr w:type="spellEnd"/>
      <w:r>
        <w:rPr>
          <w:szCs w:val="28"/>
        </w:rPr>
        <w:t xml:space="preserve"> ранее выявленных нарушений до истечения срока предписания.</w:t>
      </w:r>
    </w:p>
    <w:p w:rsidR="003C0295" w:rsidRDefault="003C0295" w:rsidP="003C0295">
      <w:pPr>
        <w:autoSpaceDE w:val="0"/>
        <w:autoSpaceDN w:val="0"/>
        <w:adjustRightInd w:val="0"/>
        <w:ind w:firstLine="540"/>
        <w:jc w:val="both"/>
        <w:rPr>
          <w:szCs w:val="28"/>
        </w:rPr>
      </w:pPr>
      <w:r>
        <w:rPr>
          <w:szCs w:val="28"/>
        </w:rPr>
        <w:t>3.5.8. Критерием принятия решения является наличие установленных сроков исполнения предписаний.</w:t>
      </w:r>
    </w:p>
    <w:p w:rsidR="003C0295" w:rsidRDefault="003C0295" w:rsidP="003C0295">
      <w:pPr>
        <w:autoSpaceDE w:val="0"/>
        <w:autoSpaceDN w:val="0"/>
        <w:adjustRightInd w:val="0"/>
        <w:ind w:firstLine="540"/>
        <w:jc w:val="both"/>
        <w:rPr>
          <w:szCs w:val="28"/>
        </w:rPr>
      </w:pPr>
      <w:r>
        <w:rPr>
          <w:szCs w:val="28"/>
        </w:rPr>
        <w:t>3.5.9. Результатом выполнения административной процедуры является акт проверки и иные связанные с результатами проверки документы и их копии, подтверждающие наличие или отсутствие правонарушения.</w:t>
      </w:r>
    </w:p>
    <w:p w:rsidR="0067536C" w:rsidRPr="00D03A4C" w:rsidRDefault="003C0295" w:rsidP="00D03A4C">
      <w:pPr>
        <w:autoSpaceDE w:val="0"/>
        <w:autoSpaceDN w:val="0"/>
        <w:adjustRightInd w:val="0"/>
        <w:ind w:firstLine="540"/>
        <w:jc w:val="both"/>
        <w:rPr>
          <w:szCs w:val="28"/>
        </w:rPr>
      </w:pPr>
      <w:r>
        <w:rPr>
          <w:szCs w:val="28"/>
        </w:rPr>
        <w:lastRenderedPageBreak/>
        <w:t>3.5.10. Способом фиксации результата выполнения административной процедуры является присвоение номера акту проверки и его фикс</w:t>
      </w:r>
      <w:r w:rsidR="00D03A4C">
        <w:rPr>
          <w:szCs w:val="28"/>
        </w:rPr>
        <w:t>ация в журнале учета проверок.</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4. Порядок и формы контроля за исполнением</w:t>
      </w:r>
      <w:r w:rsidR="00D03A4C">
        <w:rPr>
          <w:rFonts w:ascii="Times New Roman" w:hAnsi="Times New Roman" w:cs="Times New Roman"/>
          <w:bCs/>
          <w:sz w:val="28"/>
          <w:szCs w:val="28"/>
        </w:rPr>
        <w:t xml:space="preserve"> </w:t>
      </w:r>
      <w:r w:rsidRPr="0067536C">
        <w:rPr>
          <w:rFonts w:ascii="Times New Roman" w:hAnsi="Times New Roman" w:cs="Times New Roman"/>
          <w:bCs/>
          <w:sz w:val="28"/>
          <w:szCs w:val="28"/>
        </w:rPr>
        <w:t>муниципальной функции</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4.1. Порядок осуществления текущего контроля за соблюдением</w:t>
      </w:r>
      <w:r w:rsidR="00D03A4C">
        <w:rPr>
          <w:rFonts w:ascii="Times New Roman" w:hAnsi="Times New Roman" w:cs="Times New Roman"/>
          <w:bCs/>
          <w:sz w:val="28"/>
          <w:szCs w:val="28"/>
        </w:rPr>
        <w:t xml:space="preserve"> </w:t>
      </w:r>
      <w:r w:rsidRPr="0067536C">
        <w:rPr>
          <w:rFonts w:ascii="Times New Roman" w:hAnsi="Times New Roman" w:cs="Times New Roman"/>
          <w:bCs/>
          <w:sz w:val="28"/>
          <w:szCs w:val="28"/>
        </w:rPr>
        <w:t>и исполнением должностными лицами органа муниципального</w:t>
      </w:r>
      <w:r w:rsidR="00D03A4C">
        <w:rPr>
          <w:rFonts w:ascii="Times New Roman" w:hAnsi="Times New Roman" w:cs="Times New Roman"/>
          <w:bCs/>
          <w:sz w:val="28"/>
          <w:szCs w:val="28"/>
        </w:rPr>
        <w:t xml:space="preserve"> </w:t>
      </w:r>
      <w:r w:rsidRPr="0067536C">
        <w:rPr>
          <w:rFonts w:ascii="Times New Roman" w:hAnsi="Times New Roman" w:cs="Times New Roman"/>
          <w:bCs/>
          <w:sz w:val="28"/>
          <w:szCs w:val="28"/>
        </w:rPr>
        <w:t>контроля, исполняющего муниципальную функцию, положений</w:t>
      </w:r>
      <w:r w:rsidR="00D03A4C">
        <w:rPr>
          <w:rFonts w:ascii="Times New Roman" w:hAnsi="Times New Roman" w:cs="Times New Roman"/>
          <w:bCs/>
          <w:sz w:val="28"/>
          <w:szCs w:val="28"/>
        </w:rPr>
        <w:t xml:space="preserve"> </w:t>
      </w:r>
      <w:r w:rsidRPr="0067536C">
        <w:rPr>
          <w:rFonts w:ascii="Times New Roman" w:hAnsi="Times New Roman" w:cs="Times New Roman"/>
          <w:bCs/>
          <w:sz w:val="28"/>
          <w:szCs w:val="28"/>
        </w:rPr>
        <w:t>настоящего Административного регламента и иных нормативных</w:t>
      </w:r>
      <w:r w:rsidR="00D03A4C">
        <w:rPr>
          <w:rFonts w:ascii="Times New Roman" w:hAnsi="Times New Roman" w:cs="Times New Roman"/>
          <w:bCs/>
          <w:sz w:val="28"/>
          <w:szCs w:val="28"/>
        </w:rPr>
        <w:t xml:space="preserve"> </w:t>
      </w:r>
      <w:r w:rsidRPr="0067536C">
        <w:rPr>
          <w:rFonts w:ascii="Times New Roman" w:hAnsi="Times New Roman" w:cs="Times New Roman"/>
          <w:bCs/>
          <w:sz w:val="28"/>
          <w:szCs w:val="28"/>
        </w:rPr>
        <w:t>правовых актов, устанавливающих требования к исполнению</w:t>
      </w:r>
      <w:r w:rsidR="00D03A4C">
        <w:rPr>
          <w:rFonts w:ascii="Times New Roman" w:hAnsi="Times New Roman" w:cs="Times New Roman"/>
          <w:bCs/>
          <w:sz w:val="28"/>
          <w:szCs w:val="28"/>
        </w:rPr>
        <w:t xml:space="preserve"> </w:t>
      </w:r>
      <w:r w:rsidRPr="0067536C">
        <w:rPr>
          <w:rFonts w:ascii="Times New Roman" w:hAnsi="Times New Roman" w:cs="Times New Roman"/>
          <w:bCs/>
          <w:sz w:val="28"/>
          <w:szCs w:val="28"/>
        </w:rPr>
        <w:t>муниципальной функции, а также за принятием ими решений</w:t>
      </w:r>
    </w:p>
    <w:p w:rsidR="0067536C" w:rsidRPr="0067536C" w:rsidRDefault="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4.1.1. Администрация </w:t>
      </w:r>
      <w:r w:rsidR="00D03A4C">
        <w:rPr>
          <w:rFonts w:ascii="Times New Roman" w:hAnsi="Times New Roman" w:cs="Times New Roman"/>
          <w:bCs/>
          <w:sz w:val="28"/>
          <w:szCs w:val="28"/>
        </w:rPr>
        <w:t>муниципального района</w:t>
      </w:r>
      <w:r w:rsidRPr="0067536C">
        <w:rPr>
          <w:rFonts w:ascii="Times New Roman" w:hAnsi="Times New Roman" w:cs="Times New Roman"/>
          <w:bCs/>
          <w:sz w:val="28"/>
          <w:szCs w:val="28"/>
        </w:rPr>
        <w:t xml:space="preserve"> организует и осуществляет текущий контроль за полнотой и качеством осуществления муниципального контроля за размещением рекламных конструкций.</w:t>
      </w:r>
    </w:p>
    <w:p w:rsidR="0067536C" w:rsidRPr="0067536C" w:rsidRDefault="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Текущий контроль за полнотой и качеством осуществления муниципального контроля за размещением рекламных конструкций, соблюдения последовательности действий, определенных административными процедурами по исполнению муниципальной функции, осуществляется Администрацией </w:t>
      </w:r>
      <w:r w:rsidR="007B0FAA">
        <w:rPr>
          <w:rFonts w:ascii="Times New Roman" w:hAnsi="Times New Roman" w:cs="Times New Roman"/>
          <w:bCs/>
          <w:sz w:val="28"/>
          <w:szCs w:val="28"/>
        </w:rPr>
        <w:t>муниципального района</w:t>
      </w:r>
      <w:r w:rsidRPr="0067536C">
        <w:rPr>
          <w:rFonts w:ascii="Times New Roman" w:hAnsi="Times New Roman" w:cs="Times New Roman"/>
          <w:bCs/>
          <w:sz w:val="28"/>
          <w:szCs w:val="28"/>
        </w:rPr>
        <w:t xml:space="preserve"> либо по ее поручению </w:t>
      </w:r>
      <w:r w:rsidR="007B0FAA">
        <w:rPr>
          <w:rFonts w:ascii="Times New Roman" w:hAnsi="Times New Roman" w:cs="Times New Roman"/>
          <w:bCs/>
          <w:sz w:val="28"/>
          <w:szCs w:val="28"/>
        </w:rPr>
        <w:t>заведующий отделом</w:t>
      </w:r>
      <w:r w:rsidRPr="0067536C">
        <w:rPr>
          <w:rFonts w:ascii="Times New Roman" w:hAnsi="Times New Roman" w:cs="Times New Roman"/>
          <w:bCs/>
          <w:sz w:val="28"/>
          <w:szCs w:val="28"/>
        </w:rPr>
        <w:t xml:space="preserve"> градостроительства</w:t>
      </w:r>
      <w:r w:rsidR="007B0FAA">
        <w:rPr>
          <w:rFonts w:ascii="Times New Roman" w:hAnsi="Times New Roman" w:cs="Times New Roman"/>
          <w:bCs/>
          <w:sz w:val="28"/>
          <w:szCs w:val="28"/>
        </w:rPr>
        <w:t xml:space="preserve"> и дорожного хозяйства</w:t>
      </w:r>
      <w:r w:rsidRPr="0067536C">
        <w:rPr>
          <w:rFonts w:ascii="Times New Roman" w:hAnsi="Times New Roman" w:cs="Times New Roman"/>
          <w:bCs/>
          <w:sz w:val="28"/>
          <w:szCs w:val="28"/>
        </w:rPr>
        <w:t xml:space="preserve"> Администрации </w:t>
      </w:r>
      <w:r w:rsidR="007B0FAA">
        <w:rPr>
          <w:rFonts w:ascii="Times New Roman" w:hAnsi="Times New Roman" w:cs="Times New Roman"/>
          <w:bCs/>
          <w:sz w:val="28"/>
          <w:szCs w:val="28"/>
        </w:rPr>
        <w:t>муниципального района</w:t>
      </w:r>
      <w:r w:rsidRPr="0067536C">
        <w:rPr>
          <w:rFonts w:ascii="Times New Roman" w:hAnsi="Times New Roman" w:cs="Times New Roman"/>
          <w:bCs/>
          <w:sz w:val="28"/>
          <w:szCs w:val="28"/>
        </w:rPr>
        <w:t>.</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4.1.2. Текущий контроль осуществляется путем проведения проверок, выявления и устранения нарушений прав заявителей, рассмотрения жалоб на действия (бездействие) уполномоченных должностных лиц при осуществлении муниципального контроля за размещением рекламных конструкций, принятии решений и подготовки ответов на обращения заявителей.</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4.2. Порядок и периодичность осуществления плановых</w:t>
      </w:r>
      <w:r w:rsidR="007B0FAA">
        <w:rPr>
          <w:rFonts w:ascii="Times New Roman" w:hAnsi="Times New Roman" w:cs="Times New Roman"/>
          <w:bCs/>
          <w:sz w:val="28"/>
          <w:szCs w:val="28"/>
        </w:rPr>
        <w:t xml:space="preserve"> </w:t>
      </w:r>
      <w:r w:rsidRPr="0067536C">
        <w:rPr>
          <w:rFonts w:ascii="Times New Roman" w:hAnsi="Times New Roman" w:cs="Times New Roman"/>
          <w:bCs/>
          <w:sz w:val="28"/>
          <w:szCs w:val="28"/>
        </w:rPr>
        <w:t>и внеплановых проверок полноты и качества исполнения</w:t>
      </w:r>
      <w:r w:rsidR="007B0FAA">
        <w:rPr>
          <w:rFonts w:ascii="Times New Roman" w:hAnsi="Times New Roman" w:cs="Times New Roman"/>
          <w:bCs/>
          <w:sz w:val="28"/>
          <w:szCs w:val="28"/>
        </w:rPr>
        <w:t xml:space="preserve"> </w:t>
      </w:r>
      <w:r w:rsidRPr="0067536C">
        <w:rPr>
          <w:rFonts w:ascii="Times New Roman" w:hAnsi="Times New Roman" w:cs="Times New Roman"/>
          <w:bCs/>
          <w:sz w:val="28"/>
          <w:szCs w:val="28"/>
        </w:rPr>
        <w:t>муниципальной функции, в том числе порядок и формы контроля</w:t>
      </w:r>
      <w:r w:rsidR="007B0FAA">
        <w:rPr>
          <w:rFonts w:ascii="Times New Roman" w:hAnsi="Times New Roman" w:cs="Times New Roman"/>
          <w:bCs/>
          <w:sz w:val="28"/>
          <w:szCs w:val="28"/>
        </w:rPr>
        <w:t xml:space="preserve"> </w:t>
      </w:r>
      <w:r w:rsidRPr="0067536C">
        <w:rPr>
          <w:rFonts w:ascii="Times New Roman" w:hAnsi="Times New Roman" w:cs="Times New Roman"/>
          <w:bCs/>
          <w:sz w:val="28"/>
          <w:szCs w:val="28"/>
        </w:rPr>
        <w:t>за полнотой и качеством исполнения муниципальной функции</w:t>
      </w:r>
    </w:p>
    <w:p w:rsidR="0067536C" w:rsidRPr="0067536C" w:rsidRDefault="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Администрация </w:t>
      </w:r>
      <w:r w:rsidR="007B0FAA">
        <w:rPr>
          <w:rFonts w:ascii="Times New Roman" w:hAnsi="Times New Roman" w:cs="Times New Roman"/>
          <w:bCs/>
          <w:sz w:val="28"/>
          <w:szCs w:val="28"/>
        </w:rPr>
        <w:t>муниципального района</w:t>
      </w:r>
      <w:r w:rsidRPr="0067536C">
        <w:rPr>
          <w:rFonts w:ascii="Times New Roman" w:hAnsi="Times New Roman" w:cs="Times New Roman"/>
          <w:bCs/>
          <w:sz w:val="28"/>
          <w:szCs w:val="28"/>
        </w:rPr>
        <w:t xml:space="preserve"> либо по ее поручению </w:t>
      </w:r>
      <w:r w:rsidR="007B0FAA">
        <w:rPr>
          <w:rFonts w:ascii="Times New Roman" w:hAnsi="Times New Roman" w:cs="Times New Roman"/>
          <w:bCs/>
          <w:sz w:val="28"/>
          <w:szCs w:val="28"/>
        </w:rPr>
        <w:t>заведующий отделом</w:t>
      </w:r>
      <w:r w:rsidR="007B0FAA" w:rsidRPr="0067536C">
        <w:rPr>
          <w:rFonts w:ascii="Times New Roman" w:hAnsi="Times New Roman" w:cs="Times New Roman"/>
          <w:bCs/>
          <w:sz w:val="28"/>
          <w:szCs w:val="28"/>
        </w:rPr>
        <w:t xml:space="preserve"> градостроительства</w:t>
      </w:r>
      <w:r w:rsidR="007B0FAA">
        <w:rPr>
          <w:rFonts w:ascii="Times New Roman" w:hAnsi="Times New Roman" w:cs="Times New Roman"/>
          <w:bCs/>
          <w:sz w:val="28"/>
          <w:szCs w:val="28"/>
        </w:rPr>
        <w:t xml:space="preserve"> и дорожного хозяйства</w:t>
      </w:r>
      <w:r w:rsidR="007B0FAA" w:rsidRPr="0067536C">
        <w:rPr>
          <w:rFonts w:ascii="Times New Roman" w:hAnsi="Times New Roman" w:cs="Times New Roman"/>
          <w:bCs/>
          <w:sz w:val="28"/>
          <w:szCs w:val="28"/>
        </w:rPr>
        <w:t xml:space="preserve"> Администрации </w:t>
      </w:r>
      <w:r w:rsidR="007B0FAA">
        <w:rPr>
          <w:rFonts w:ascii="Times New Roman" w:hAnsi="Times New Roman" w:cs="Times New Roman"/>
          <w:bCs/>
          <w:sz w:val="28"/>
          <w:szCs w:val="28"/>
        </w:rPr>
        <w:t>муниципального района</w:t>
      </w:r>
      <w:r w:rsidR="007B0FAA" w:rsidRPr="0067536C">
        <w:rPr>
          <w:rFonts w:ascii="Times New Roman" w:hAnsi="Times New Roman" w:cs="Times New Roman"/>
          <w:bCs/>
          <w:sz w:val="28"/>
          <w:szCs w:val="28"/>
        </w:rPr>
        <w:t xml:space="preserve"> </w:t>
      </w:r>
      <w:r w:rsidRPr="0067536C">
        <w:rPr>
          <w:rFonts w:ascii="Times New Roman" w:hAnsi="Times New Roman" w:cs="Times New Roman"/>
          <w:bCs/>
          <w:sz w:val="28"/>
          <w:szCs w:val="28"/>
        </w:rPr>
        <w:t>может осуществлять плановые и внеплановые проверки полноты и качества исполнения должностными лицами комитета муниципальной функции по осуществлению муниципального контроля за размещением рекламных конструкций.</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При проведении проверки могут рассматриваться все вопросы, связанные с осуществлением муниципального контроля за размещением рекламных конструкций (комплексные проверки), или по конкретному обращению заявителя.</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4.3. Порядок привлечения к ответственности должностных лиц</w:t>
      </w:r>
      <w:r w:rsidR="007B0FAA">
        <w:rPr>
          <w:rFonts w:ascii="Times New Roman" w:hAnsi="Times New Roman" w:cs="Times New Roman"/>
          <w:bCs/>
          <w:sz w:val="28"/>
          <w:szCs w:val="28"/>
        </w:rPr>
        <w:t xml:space="preserve"> </w:t>
      </w:r>
      <w:r w:rsidRPr="0067536C">
        <w:rPr>
          <w:rFonts w:ascii="Times New Roman" w:hAnsi="Times New Roman" w:cs="Times New Roman"/>
          <w:bCs/>
          <w:sz w:val="28"/>
          <w:szCs w:val="28"/>
        </w:rPr>
        <w:t>органа муниципального контроля, органа, исполняющего</w:t>
      </w:r>
      <w:r w:rsidR="007B0FAA">
        <w:rPr>
          <w:rFonts w:ascii="Times New Roman" w:hAnsi="Times New Roman" w:cs="Times New Roman"/>
          <w:bCs/>
          <w:sz w:val="28"/>
          <w:szCs w:val="28"/>
        </w:rPr>
        <w:t xml:space="preserve"> </w:t>
      </w:r>
      <w:r w:rsidRPr="0067536C">
        <w:rPr>
          <w:rFonts w:ascii="Times New Roman" w:hAnsi="Times New Roman" w:cs="Times New Roman"/>
          <w:bCs/>
          <w:sz w:val="28"/>
          <w:szCs w:val="28"/>
        </w:rPr>
        <w:t>муниципальную функцию, за решения и действия (бездействие),</w:t>
      </w:r>
      <w:r w:rsidR="007B0FAA">
        <w:rPr>
          <w:rFonts w:ascii="Times New Roman" w:hAnsi="Times New Roman" w:cs="Times New Roman"/>
          <w:bCs/>
          <w:sz w:val="28"/>
          <w:szCs w:val="28"/>
        </w:rPr>
        <w:t xml:space="preserve"> </w:t>
      </w:r>
      <w:r w:rsidRPr="0067536C">
        <w:rPr>
          <w:rFonts w:ascii="Times New Roman" w:hAnsi="Times New Roman" w:cs="Times New Roman"/>
          <w:bCs/>
          <w:sz w:val="28"/>
          <w:szCs w:val="28"/>
        </w:rPr>
        <w:t>принимаемые (осуществляемые) ими в ходе исполнения</w:t>
      </w:r>
      <w:r w:rsidR="007B0FAA">
        <w:rPr>
          <w:rFonts w:ascii="Times New Roman" w:hAnsi="Times New Roman" w:cs="Times New Roman"/>
          <w:bCs/>
          <w:sz w:val="28"/>
          <w:szCs w:val="28"/>
        </w:rPr>
        <w:t xml:space="preserve"> </w:t>
      </w:r>
      <w:r w:rsidRPr="0067536C">
        <w:rPr>
          <w:rFonts w:ascii="Times New Roman" w:hAnsi="Times New Roman" w:cs="Times New Roman"/>
          <w:bCs/>
          <w:sz w:val="28"/>
          <w:szCs w:val="28"/>
        </w:rPr>
        <w:t>муниципальной функции</w:t>
      </w:r>
    </w:p>
    <w:p w:rsidR="0067536C" w:rsidRPr="0067536C" w:rsidRDefault="007B0FAA" w:rsidP="0067536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4.3.1. </w:t>
      </w:r>
      <w:r w:rsidR="0067536C" w:rsidRPr="0067536C">
        <w:rPr>
          <w:rFonts w:ascii="Times New Roman" w:hAnsi="Times New Roman" w:cs="Times New Roman"/>
          <w:bCs/>
          <w:sz w:val="28"/>
          <w:szCs w:val="28"/>
        </w:rPr>
        <w:t xml:space="preserve">Должностные лица </w:t>
      </w:r>
      <w:r>
        <w:rPr>
          <w:rFonts w:ascii="Times New Roman" w:hAnsi="Times New Roman" w:cs="Times New Roman"/>
          <w:bCs/>
          <w:sz w:val="28"/>
          <w:szCs w:val="28"/>
        </w:rPr>
        <w:t>отдела</w:t>
      </w:r>
      <w:r w:rsidR="0067536C" w:rsidRPr="0067536C">
        <w:rPr>
          <w:rFonts w:ascii="Times New Roman" w:hAnsi="Times New Roman" w:cs="Times New Roman"/>
          <w:bCs/>
          <w:sz w:val="28"/>
          <w:szCs w:val="28"/>
        </w:rPr>
        <w:t xml:space="preserve"> несут ответственность за решения и </w:t>
      </w:r>
      <w:r w:rsidR="0067536C" w:rsidRPr="0067536C">
        <w:rPr>
          <w:rFonts w:ascii="Times New Roman" w:hAnsi="Times New Roman" w:cs="Times New Roman"/>
          <w:bCs/>
          <w:sz w:val="28"/>
          <w:szCs w:val="28"/>
        </w:rPr>
        <w:lastRenderedPageBreak/>
        <w:t xml:space="preserve">действия (бездействие), принимаемые (осуществляемые) в ходе исполнения муниципальной функции и которые нарушают права </w:t>
      </w:r>
      <w:proofErr w:type="spellStart"/>
      <w:r w:rsidR="0067536C" w:rsidRPr="0067536C">
        <w:rPr>
          <w:rFonts w:ascii="Times New Roman" w:hAnsi="Times New Roman" w:cs="Times New Roman"/>
          <w:bCs/>
          <w:sz w:val="28"/>
          <w:szCs w:val="28"/>
        </w:rPr>
        <w:t>рекламораспространителей</w:t>
      </w:r>
      <w:proofErr w:type="spellEnd"/>
      <w:r w:rsidR="0067536C" w:rsidRPr="0067536C">
        <w:rPr>
          <w:rFonts w:ascii="Times New Roman" w:hAnsi="Times New Roman" w:cs="Times New Roman"/>
          <w:bCs/>
          <w:sz w:val="28"/>
          <w:szCs w:val="28"/>
        </w:rPr>
        <w:t>, в соответствии с законодательством Российской Федерации.</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4.4. Порядок и формы контроля за исполнением муниципальной</w:t>
      </w:r>
      <w:r w:rsidR="007B0FAA">
        <w:rPr>
          <w:rFonts w:ascii="Times New Roman" w:hAnsi="Times New Roman" w:cs="Times New Roman"/>
          <w:bCs/>
          <w:sz w:val="28"/>
          <w:szCs w:val="28"/>
        </w:rPr>
        <w:t xml:space="preserve"> </w:t>
      </w:r>
      <w:r w:rsidRPr="0067536C">
        <w:rPr>
          <w:rFonts w:ascii="Times New Roman" w:hAnsi="Times New Roman" w:cs="Times New Roman"/>
          <w:bCs/>
          <w:sz w:val="28"/>
          <w:szCs w:val="28"/>
        </w:rPr>
        <w:t>функции, в том числе со стороны граждан, их объединений</w:t>
      </w:r>
      <w:r w:rsidR="007B0FAA">
        <w:rPr>
          <w:rFonts w:ascii="Times New Roman" w:hAnsi="Times New Roman" w:cs="Times New Roman"/>
          <w:bCs/>
          <w:sz w:val="28"/>
          <w:szCs w:val="28"/>
        </w:rPr>
        <w:t xml:space="preserve"> </w:t>
      </w:r>
      <w:r w:rsidRPr="0067536C">
        <w:rPr>
          <w:rFonts w:ascii="Times New Roman" w:hAnsi="Times New Roman" w:cs="Times New Roman"/>
          <w:bCs/>
          <w:sz w:val="28"/>
          <w:szCs w:val="28"/>
        </w:rPr>
        <w:t>и организаций</w:t>
      </w:r>
    </w:p>
    <w:p w:rsidR="0067536C" w:rsidRPr="0067536C" w:rsidRDefault="007B0FA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4.4.1. </w:t>
      </w:r>
      <w:r w:rsidR="0067536C" w:rsidRPr="0067536C">
        <w:rPr>
          <w:rFonts w:ascii="Times New Roman" w:hAnsi="Times New Roman" w:cs="Times New Roman"/>
          <w:bCs/>
          <w:sz w:val="28"/>
          <w:szCs w:val="28"/>
        </w:rPr>
        <w:t>Граждане, их объединения и организации могут осуществлять контроль за исполнением муниципальной функции в форме замечаний к качеству исполнения муниципальной функции, а также предложений по улучшению качества исполнения муниципальной функции.</w:t>
      </w:r>
    </w:p>
    <w:p w:rsidR="0067536C" w:rsidRPr="007B0FAA"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Предложения и замечания представляются непосредственно должностным лицам </w:t>
      </w:r>
      <w:r w:rsidR="007B0FAA">
        <w:rPr>
          <w:rFonts w:ascii="Times New Roman" w:hAnsi="Times New Roman" w:cs="Times New Roman"/>
          <w:bCs/>
          <w:sz w:val="28"/>
          <w:szCs w:val="28"/>
        </w:rPr>
        <w:t>отдела</w:t>
      </w:r>
      <w:r w:rsidRPr="0067536C">
        <w:rPr>
          <w:rFonts w:ascii="Times New Roman" w:hAnsi="Times New Roman" w:cs="Times New Roman"/>
          <w:bCs/>
          <w:sz w:val="28"/>
          <w:szCs w:val="28"/>
        </w:rPr>
        <w:t xml:space="preserve"> либо в Администрацию </w:t>
      </w:r>
      <w:r w:rsidR="007B0FAA">
        <w:rPr>
          <w:rFonts w:ascii="Times New Roman" w:hAnsi="Times New Roman" w:cs="Times New Roman"/>
          <w:bCs/>
          <w:sz w:val="28"/>
          <w:szCs w:val="28"/>
        </w:rPr>
        <w:t xml:space="preserve">муниципального района </w:t>
      </w:r>
      <w:r w:rsidRPr="0067536C">
        <w:rPr>
          <w:rFonts w:ascii="Times New Roman" w:hAnsi="Times New Roman" w:cs="Times New Roman"/>
          <w:bCs/>
          <w:sz w:val="28"/>
          <w:szCs w:val="28"/>
        </w:rPr>
        <w:t xml:space="preserve">с использованием средств телефонной и почтовой связи, а также на интернет-сайт: </w:t>
      </w:r>
      <w:proofErr w:type="spellStart"/>
      <w:r w:rsidRPr="0067536C">
        <w:rPr>
          <w:rFonts w:ascii="Times New Roman" w:hAnsi="Times New Roman" w:cs="Times New Roman"/>
          <w:bCs/>
          <w:sz w:val="28"/>
          <w:szCs w:val="28"/>
        </w:rPr>
        <w:t>www</w:t>
      </w:r>
      <w:proofErr w:type="spellEnd"/>
      <w:r w:rsidRPr="0067536C">
        <w:rPr>
          <w:rFonts w:ascii="Times New Roman" w:hAnsi="Times New Roman" w:cs="Times New Roman"/>
          <w:bCs/>
          <w:sz w:val="28"/>
          <w:szCs w:val="28"/>
        </w:rPr>
        <w:t>.</w:t>
      </w:r>
      <w:proofErr w:type="spellStart"/>
      <w:r w:rsidR="007B0FAA">
        <w:rPr>
          <w:rFonts w:ascii="Times New Roman" w:hAnsi="Times New Roman" w:cs="Times New Roman"/>
          <w:bCs/>
          <w:sz w:val="28"/>
          <w:szCs w:val="28"/>
          <w:lang w:val="en-US"/>
        </w:rPr>
        <w:t>mv</w:t>
      </w:r>
      <w:r w:rsidRPr="0067536C">
        <w:rPr>
          <w:rFonts w:ascii="Times New Roman" w:hAnsi="Times New Roman" w:cs="Times New Roman"/>
          <w:bCs/>
          <w:sz w:val="28"/>
          <w:szCs w:val="28"/>
        </w:rPr>
        <w:t>adm.ru</w:t>
      </w:r>
      <w:proofErr w:type="spellEnd"/>
      <w:r w:rsidRPr="0067536C">
        <w:rPr>
          <w:rFonts w:ascii="Times New Roman" w:hAnsi="Times New Roman" w:cs="Times New Roman"/>
          <w:bCs/>
          <w:sz w:val="28"/>
          <w:szCs w:val="28"/>
        </w:rPr>
        <w:t>.</w:t>
      </w:r>
    </w:p>
    <w:p w:rsidR="0067536C" w:rsidRPr="007B0FAA"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5. Досудебный (внесудебный) порядок обжалования решений</w:t>
      </w:r>
      <w:r w:rsidR="007B0FAA" w:rsidRPr="007B0FAA">
        <w:rPr>
          <w:rFonts w:ascii="Times New Roman" w:hAnsi="Times New Roman" w:cs="Times New Roman"/>
          <w:bCs/>
          <w:sz w:val="28"/>
          <w:szCs w:val="28"/>
        </w:rPr>
        <w:t xml:space="preserve"> </w:t>
      </w:r>
      <w:r w:rsidRPr="0067536C">
        <w:rPr>
          <w:rFonts w:ascii="Times New Roman" w:hAnsi="Times New Roman" w:cs="Times New Roman"/>
          <w:bCs/>
          <w:sz w:val="28"/>
          <w:szCs w:val="28"/>
        </w:rPr>
        <w:t>и действий (бездействия) органа муниципального контроля,</w:t>
      </w:r>
      <w:r w:rsidR="007B0FAA" w:rsidRPr="007B0FAA">
        <w:rPr>
          <w:rFonts w:ascii="Times New Roman" w:hAnsi="Times New Roman" w:cs="Times New Roman"/>
          <w:bCs/>
          <w:sz w:val="28"/>
          <w:szCs w:val="28"/>
        </w:rPr>
        <w:t xml:space="preserve"> </w:t>
      </w:r>
      <w:r w:rsidRPr="0067536C">
        <w:rPr>
          <w:rFonts w:ascii="Times New Roman" w:hAnsi="Times New Roman" w:cs="Times New Roman"/>
          <w:bCs/>
          <w:sz w:val="28"/>
          <w:szCs w:val="28"/>
        </w:rPr>
        <w:t>а также его должностных лиц</w:t>
      </w:r>
    </w:p>
    <w:p w:rsidR="0067536C" w:rsidRPr="007B0FAA" w:rsidRDefault="0067536C" w:rsidP="0067536C">
      <w:pPr>
        <w:pStyle w:val="ConsPlusNormal"/>
        <w:ind w:firstLine="540"/>
        <w:jc w:val="both"/>
        <w:rPr>
          <w:rFonts w:ascii="Times New Roman" w:hAnsi="Times New Roman" w:cs="Times New Roman"/>
          <w:bCs/>
          <w:sz w:val="28"/>
          <w:szCs w:val="28"/>
          <w:lang w:val="en-US"/>
        </w:rPr>
      </w:pPr>
      <w:r w:rsidRPr="0067536C">
        <w:rPr>
          <w:rFonts w:ascii="Times New Roman" w:hAnsi="Times New Roman" w:cs="Times New Roman"/>
          <w:bCs/>
          <w:sz w:val="28"/>
          <w:szCs w:val="28"/>
        </w:rPr>
        <w:t>5.1. Подача жалобы</w:t>
      </w:r>
    </w:p>
    <w:p w:rsidR="0067536C" w:rsidRPr="0067536C" w:rsidRDefault="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5.1.1. Лицо, в отношении которого осуществляется(</w:t>
      </w:r>
      <w:proofErr w:type="spellStart"/>
      <w:r w:rsidRPr="0067536C">
        <w:rPr>
          <w:rFonts w:ascii="Times New Roman" w:hAnsi="Times New Roman" w:cs="Times New Roman"/>
          <w:bCs/>
          <w:sz w:val="28"/>
          <w:szCs w:val="28"/>
        </w:rPr>
        <w:t>лся</w:t>
      </w:r>
      <w:proofErr w:type="spellEnd"/>
      <w:r w:rsidRPr="0067536C">
        <w:rPr>
          <w:rFonts w:ascii="Times New Roman" w:hAnsi="Times New Roman" w:cs="Times New Roman"/>
          <w:bCs/>
          <w:sz w:val="28"/>
          <w:szCs w:val="28"/>
        </w:rPr>
        <w:t xml:space="preserve">) муниципальный контроль, вправе обратиться с жалобой на действия (бездействие) </w:t>
      </w:r>
      <w:r w:rsidR="007B0FAA">
        <w:rPr>
          <w:rFonts w:ascii="Times New Roman" w:hAnsi="Times New Roman" w:cs="Times New Roman"/>
          <w:bCs/>
          <w:sz w:val="28"/>
          <w:szCs w:val="28"/>
        </w:rPr>
        <w:t>отдела</w:t>
      </w:r>
      <w:r w:rsidRPr="0067536C">
        <w:rPr>
          <w:rFonts w:ascii="Times New Roman" w:hAnsi="Times New Roman" w:cs="Times New Roman"/>
          <w:bCs/>
          <w:sz w:val="28"/>
          <w:szCs w:val="28"/>
        </w:rPr>
        <w:t xml:space="preserve">, а также должностных лиц </w:t>
      </w:r>
      <w:r w:rsidR="007B0FAA">
        <w:rPr>
          <w:rFonts w:ascii="Times New Roman" w:hAnsi="Times New Roman" w:cs="Times New Roman"/>
          <w:bCs/>
          <w:sz w:val="28"/>
          <w:szCs w:val="28"/>
        </w:rPr>
        <w:t>отдела</w:t>
      </w:r>
      <w:r w:rsidRPr="0067536C">
        <w:rPr>
          <w:rFonts w:ascii="Times New Roman" w:hAnsi="Times New Roman" w:cs="Times New Roman"/>
          <w:bCs/>
          <w:sz w:val="28"/>
          <w:szCs w:val="28"/>
        </w:rPr>
        <w:t>, и решения, принимаемые (принятые) в ходе исполнения муниципальной функции (далее - жалоба)</w:t>
      </w:r>
      <w:r w:rsidR="009D04DC">
        <w:rPr>
          <w:rFonts w:ascii="Times New Roman" w:hAnsi="Times New Roman" w:cs="Times New Roman"/>
          <w:bCs/>
          <w:sz w:val="28"/>
          <w:szCs w:val="28"/>
        </w:rPr>
        <w:t xml:space="preserve"> (</w:t>
      </w:r>
      <w:r w:rsidR="009D04DC" w:rsidRPr="0067536C">
        <w:rPr>
          <w:rFonts w:ascii="Times New Roman" w:hAnsi="Times New Roman" w:cs="Times New Roman"/>
          <w:bCs/>
          <w:sz w:val="28"/>
          <w:szCs w:val="28"/>
        </w:rPr>
        <w:t xml:space="preserve">приложение N </w:t>
      </w:r>
      <w:r w:rsidR="009D04DC">
        <w:rPr>
          <w:rFonts w:ascii="Times New Roman" w:hAnsi="Times New Roman" w:cs="Times New Roman"/>
          <w:bCs/>
          <w:sz w:val="28"/>
          <w:szCs w:val="28"/>
        </w:rPr>
        <w:t>10</w:t>
      </w:r>
      <w:r w:rsidR="009D04DC" w:rsidRPr="0067536C">
        <w:rPr>
          <w:rFonts w:ascii="Times New Roman" w:hAnsi="Times New Roman" w:cs="Times New Roman"/>
          <w:bCs/>
          <w:sz w:val="28"/>
          <w:szCs w:val="28"/>
        </w:rPr>
        <w:t xml:space="preserve"> к настоящему Административному регламенту</w:t>
      </w:r>
      <w:r w:rsidR="009D04DC">
        <w:rPr>
          <w:rFonts w:ascii="Times New Roman" w:hAnsi="Times New Roman" w:cs="Times New Roman"/>
          <w:bCs/>
          <w:sz w:val="28"/>
          <w:szCs w:val="28"/>
        </w:rPr>
        <w:t>)</w:t>
      </w:r>
      <w:r w:rsidRPr="0067536C">
        <w:rPr>
          <w:rFonts w:ascii="Times New Roman" w:hAnsi="Times New Roman" w:cs="Times New Roman"/>
          <w:bCs/>
          <w:sz w:val="28"/>
          <w:szCs w:val="28"/>
        </w:rPr>
        <w:t>.</w:t>
      </w:r>
    </w:p>
    <w:p w:rsidR="0067536C" w:rsidRPr="0067536C" w:rsidRDefault="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5.1.2. Предметом досудебного (внесудебного) обжалования являются действия (бездействие) </w:t>
      </w:r>
      <w:r w:rsidR="007B0FAA">
        <w:rPr>
          <w:rFonts w:ascii="Times New Roman" w:hAnsi="Times New Roman" w:cs="Times New Roman"/>
          <w:bCs/>
          <w:sz w:val="28"/>
          <w:szCs w:val="28"/>
        </w:rPr>
        <w:t>отдела</w:t>
      </w:r>
      <w:r w:rsidRPr="0067536C">
        <w:rPr>
          <w:rFonts w:ascii="Times New Roman" w:hAnsi="Times New Roman" w:cs="Times New Roman"/>
          <w:bCs/>
          <w:sz w:val="28"/>
          <w:szCs w:val="28"/>
        </w:rPr>
        <w:t>, а также должностных лиц</w:t>
      </w:r>
      <w:r w:rsidR="007B0FAA">
        <w:rPr>
          <w:rFonts w:ascii="Times New Roman" w:hAnsi="Times New Roman" w:cs="Times New Roman"/>
          <w:bCs/>
          <w:sz w:val="28"/>
          <w:szCs w:val="28"/>
        </w:rPr>
        <w:t xml:space="preserve"> отдела</w:t>
      </w:r>
      <w:r w:rsidRPr="0067536C">
        <w:rPr>
          <w:rFonts w:ascii="Times New Roman" w:hAnsi="Times New Roman" w:cs="Times New Roman"/>
          <w:bCs/>
          <w:sz w:val="28"/>
          <w:szCs w:val="28"/>
        </w:rPr>
        <w:t>, осуществляющих муниципальный контроль за размещением рекламных конструкций, и решения, принятые в ходе исполнения муниципальной функции.</w:t>
      </w:r>
    </w:p>
    <w:p w:rsidR="0067536C" w:rsidRPr="0067536C" w:rsidRDefault="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5.1.3. Основанием для начала процедуры досудебного (внесудебного) обжалования является поступление жалобы и отсутствие случаев, в которых ответ на жалобу не дается.</w:t>
      </w:r>
    </w:p>
    <w:p w:rsidR="0067536C" w:rsidRPr="0067536C" w:rsidRDefault="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5.1.4. 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по письменному обращению лица, намеревающегося подать жалобу.</w:t>
      </w:r>
    </w:p>
    <w:p w:rsidR="0067536C" w:rsidRPr="0067536C" w:rsidRDefault="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5.1.5. Жалоба может быть подана в </w:t>
      </w:r>
      <w:r w:rsidR="007B0FAA">
        <w:rPr>
          <w:rFonts w:ascii="Times New Roman" w:hAnsi="Times New Roman" w:cs="Times New Roman"/>
          <w:bCs/>
          <w:sz w:val="28"/>
          <w:szCs w:val="28"/>
        </w:rPr>
        <w:t>отдел</w:t>
      </w:r>
      <w:r w:rsidRPr="0067536C">
        <w:rPr>
          <w:rFonts w:ascii="Times New Roman" w:hAnsi="Times New Roman" w:cs="Times New Roman"/>
          <w:bCs/>
          <w:sz w:val="28"/>
          <w:szCs w:val="28"/>
        </w:rPr>
        <w:t xml:space="preserve"> в письменной форме на бумажном носителе, а также в электронном виде на официальный сайт Администрации </w:t>
      </w:r>
      <w:r w:rsidR="007B0FAA">
        <w:rPr>
          <w:rFonts w:ascii="Times New Roman" w:hAnsi="Times New Roman" w:cs="Times New Roman"/>
          <w:bCs/>
          <w:sz w:val="28"/>
          <w:szCs w:val="28"/>
        </w:rPr>
        <w:t>муниципального района</w:t>
      </w:r>
      <w:r w:rsidRPr="0067536C">
        <w:rPr>
          <w:rFonts w:ascii="Times New Roman" w:hAnsi="Times New Roman" w:cs="Times New Roman"/>
          <w:bCs/>
          <w:sz w:val="28"/>
          <w:szCs w:val="28"/>
        </w:rPr>
        <w:t xml:space="preserve"> в</w:t>
      </w:r>
      <w:r w:rsidR="007B0FAA">
        <w:rPr>
          <w:rFonts w:ascii="Times New Roman" w:hAnsi="Times New Roman" w:cs="Times New Roman"/>
          <w:bCs/>
          <w:sz w:val="28"/>
          <w:szCs w:val="28"/>
        </w:rPr>
        <w:t xml:space="preserve"> информационно-телекоммуникационной</w:t>
      </w:r>
      <w:r w:rsidRPr="0067536C">
        <w:rPr>
          <w:rFonts w:ascii="Times New Roman" w:hAnsi="Times New Roman" w:cs="Times New Roman"/>
          <w:bCs/>
          <w:sz w:val="28"/>
          <w:szCs w:val="28"/>
        </w:rPr>
        <w:t xml:space="preserve"> сети Интернет либо по электронной почте: </w:t>
      </w:r>
      <w:proofErr w:type="spellStart"/>
      <w:r w:rsidR="007B0FAA">
        <w:rPr>
          <w:rFonts w:ascii="Times New Roman" w:hAnsi="Times New Roman" w:cs="Times New Roman"/>
          <w:bCs/>
          <w:sz w:val="28"/>
          <w:szCs w:val="28"/>
          <w:lang w:val="en-US"/>
        </w:rPr>
        <w:t>mvadm</w:t>
      </w:r>
      <w:proofErr w:type="spellEnd"/>
      <w:r w:rsidR="007B0FAA" w:rsidRPr="007B0FAA">
        <w:rPr>
          <w:rFonts w:ascii="Times New Roman" w:hAnsi="Times New Roman" w:cs="Times New Roman"/>
          <w:bCs/>
          <w:sz w:val="28"/>
          <w:szCs w:val="28"/>
        </w:rPr>
        <w:t>@</w:t>
      </w:r>
      <w:proofErr w:type="spellStart"/>
      <w:r w:rsidR="007B0FAA">
        <w:rPr>
          <w:rFonts w:ascii="Times New Roman" w:hAnsi="Times New Roman" w:cs="Times New Roman"/>
          <w:bCs/>
          <w:sz w:val="28"/>
          <w:szCs w:val="28"/>
          <w:lang w:val="en-US"/>
        </w:rPr>
        <w:t>yandex</w:t>
      </w:r>
      <w:proofErr w:type="spellEnd"/>
      <w:r w:rsidRPr="0067536C">
        <w:rPr>
          <w:rFonts w:ascii="Times New Roman" w:hAnsi="Times New Roman" w:cs="Times New Roman"/>
          <w:bCs/>
          <w:sz w:val="28"/>
          <w:szCs w:val="28"/>
        </w:rPr>
        <w:t>.</w:t>
      </w:r>
      <w:proofErr w:type="spellStart"/>
      <w:r w:rsidRPr="0067536C">
        <w:rPr>
          <w:rFonts w:ascii="Times New Roman" w:hAnsi="Times New Roman" w:cs="Times New Roman"/>
          <w:bCs/>
          <w:sz w:val="28"/>
          <w:szCs w:val="28"/>
        </w:rPr>
        <w:t>ru</w:t>
      </w:r>
      <w:proofErr w:type="spellEnd"/>
      <w:r w:rsidRPr="0067536C">
        <w:rPr>
          <w:rFonts w:ascii="Times New Roman" w:hAnsi="Times New Roman" w:cs="Times New Roman"/>
          <w:bCs/>
          <w:sz w:val="28"/>
          <w:szCs w:val="28"/>
        </w:rPr>
        <w:t>.</w:t>
      </w:r>
    </w:p>
    <w:p w:rsidR="0067536C" w:rsidRPr="0067536C" w:rsidRDefault="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Жалоба на решения, принятые </w:t>
      </w:r>
      <w:r w:rsidR="007B0FAA">
        <w:rPr>
          <w:rFonts w:ascii="Times New Roman" w:hAnsi="Times New Roman" w:cs="Times New Roman"/>
          <w:bCs/>
          <w:sz w:val="28"/>
          <w:szCs w:val="28"/>
        </w:rPr>
        <w:t>заведующим отделом</w:t>
      </w:r>
      <w:r w:rsidRPr="0067536C">
        <w:rPr>
          <w:rFonts w:ascii="Times New Roman" w:hAnsi="Times New Roman" w:cs="Times New Roman"/>
          <w:bCs/>
          <w:sz w:val="28"/>
          <w:szCs w:val="28"/>
        </w:rPr>
        <w:t xml:space="preserve">, может быть направлена заявителем в Администрацию </w:t>
      </w:r>
      <w:r w:rsidR="007B0FAA">
        <w:rPr>
          <w:rFonts w:ascii="Times New Roman" w:hAnsi="Times New Roman" w:cs="Times New Roman"/>
          <w:bCs/>
          <w:sz w:val="28"/>
          <w:szCs w:val="28"/>
        </w:rPr>
        <w:t>муниципального района</w:t>
      </w:r>
      <w:r w:rsidRPr="0067536C">
        <w:rPr>
          <w:rFonts w:ascii="Times New Roman" w:hAnsi="Times New Roman" w:cs="Times New Roman"/>
          <w:bCs/>
          <w:sz w:val="28"/>
          <w:szCs w:val="28"/>
        </w:rPr>
        <w:t xml:space="preserve">, а также в электронном виде на официальный сайт Администрации </w:t>
      </w:r>
      <w:r w:rsidR="007B0FAA">
        <w:rPr>
          <w:rFonts w:ascii="Times New Roman" w:hAnsi="Times New Roman" w:cs="Times New Roman"/>
          <w:bCs/>
          <w:sz w:val="28"/>
          <w:szCs w:val="28"/>
        </w:rPr>
        <w:t>муниципального района</w:t>
      </w:r>
      <w:r w:rsidRPr="0067536C">
        <w:rPr>
          <w:rFonts w:ascii="Times New Roman" w:hAnsi="Times New Roman" w:cs="Times New Roman"/>
          <w:bCs/>
          <w:sz w:val="28"/>
          <w:szCs w:val="28"/>
        </w:rPr>
        <w:t xml:space="preserve"> в сети </w:t>
      </w:r>
      <w:r w:rsidR="007B0FAA">
        <w:rPr>
          <w:rFonts w:ascii="Times New Roman" w:hAnsi="Times New Roman" w:cs="Times New Roman"/>
          <w:bCs/>
          <w:sz w:val="28"/>
          <w:szCs w:val="28"/>
        </w:rPr>
        <w:t xml:space="preserve">информационно-телекоммуникационной сети </w:t>
      </w:r>
      <w:r w:rsidRPr="0067536C">
        <w:rPr>
          <w:rFonts w:ascii="Times New Roman" w:hAnsi="Times New Roman" w:cs="Times New Roman"/>
          <w:bCs/>
          <w:sz w:val="28"/>
          <w:szCs w:val="28"/>
        </w:rPr>
        <w:t xml:space="preserve">Интернет либо по электронной почте: </w:t>
      </w:r>
      <w:proofErr w:type="spellStart"/>
      <w:r w:rsidR="007B0FAA">
        <w:rPr>
          <w:rFonts w:ascii="Times New Roman" w:hAnsi="Times New Roman" w:cs="Times New Roman"/>
          <w:bCs/>
          <w:sz w:val="28"/>
          <w:szCs w:val="28"/>
          <w:lang w:val="en-US"/>
        </w:rPr>
        <w:t>mvadm</w:t>
      </w:r>
      <w:proofErr w:type="spellEnd"/>
      <w:r w:rsidR="007B0FAA" w:rsidRPr="007B0FAA">
        <w:rPr>
          <w:rFonts w:ascii="Times New Roman" w:hAnsi="Times New Roman" w:cs="Times New Roman"/>
          <w:bCs/>
          <w:sz w:val="28"/>
          <w:szCs w:val="28"/>
        </w:rPr>
        <w:t>@</w:t>
      </w:r>
      <w:proofErr w:type="spellStart"/>
      <w:r w:rsidR="007B0FAA">
        <w:rPr>
          <w:rFonts w:ascii="Times New Roman" w:hAnsi="Times New Roman" w:cs="Times New Roman"/>
          <w:bCs/>
          <w:sz w:val="28"/>
          <w:szCs w:val="28"/>
          <w:lang w:val="en-US"/>
        </w:rPr>
        <w:t>yandex</w:t>
      </w:r>
      <w:proofErr w:type="spellEnd"/>
      <w:r w:rsidR="007B0FAA" w:rsidRPr="0067536C">
        <w:rPr>
          <w:rFonts w:ascii="Times New Roman" w:hAnsi="Times New Roman" w:cs="Times New Roman"/>
          <w:bCs/>
          <w:sz w:val="28"/>
          <w:szCs w:val="28"/>
        </w:rPr>
        <w:t>.</w:t>
      </w:r>
      <w:proofErr w:type="spellStart"/>
      <w:r w:rsidR="007B0FAA" w:rsidRPr="0067536C">
        <w:rPr>
          <w:rFonts w:ascii="Times New Roman" w:hAnsi="Times New Roman" w:cs="Times New Roman"/>
          <w:bCs/>
          <w:sz w:val="28"/>
          <w:szCs w:val="28"/>
        </w:rPr>
        <w:t>ru</w:t>
      </w:r>
      <w:proofErr w:type="spellEnd"/>
      <w:r w:rsidR="007B0FAA" w:rsidRPr="0067536C">
        <w:rPr>
          <w:rFonts w:ascii="Times New Roman" w:hAnsi="Times New Roman" w:cs="Times New Roman"/>
          <w:bCs/>
          <w:sz w:val="28"/>
          <w:szCs w:val="28"/>
        </w:rPr>
        <w:t>.</w:t>
      </w:r>
    </w:p>
    <w:p w:rsidR="0067536C" w:rsidRPr="0067536C" w:rsidRDefault="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lastRenderedPageBreak/>
        <w:t>Жалоба может быть принята при личном приеме заявителя.</w:t>
      </w:r>
    </w:p>
    <w:p w:rsidR="0067536C" w:rsidRPr="0067536C" w:rsidRDefault="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Личный прием проводится </w:t>
      </w:r>
      <w:r w:rsidR="007B0FAA">
        <w:rPr>
          <w:rFonts w:ascii="Times New Roman" w:hAnsi="Times New Roman" w:cs="Times New Roman"/>
          <w:bCs/>
          <w:sz w:val="28"/>
          <w:szCs w:val="28"/>
        </w:rPr>
        <w:t>Главой Маловишерского муниципального района</w:t>
      </w:r>
      <w:r w:rsidRPr="0067536C">
        <w:rPr>
          <w:rFonts w:ascii="Times New Roman" w:hAnsi="Times New Roman" w:cs="Times New Roman"/>
          <w:bCs/>
          <w:sz w:val="28"/>
          <w:szCs w:val="28"/>
        </w:rPr>
        <w:t xml:space="preserve"> по адресу: </w:t>
      </w:r>
      <w:r w:rsidR="007B0FAA">
        <w:rPr>
          <w:rFonts w:ascii="Times New Roman" w:hAnsi="Times New Roman" w:cs="Times New Roman"/>
          <w:bCs/>
          <w:sz w:val="28"/>
          <w:szCs w:val="28"/>
        </w:rPr>
        <w:t>Новгородская область, г. Малая Вишера, ул. Володарского, д. 14</w:t>
      </w:r>
      <w:r w:rsidRPr="0067536C">
        <w:rPr>
          <w:rFonts w:ascii="Times New Roman" w:hAnsi="Times New Roman" w:cs="Times New Roman"/>
          <w:bCs/>
          <w:sz w:val="28"/>
          <w:szCs w:val="28"/>
        </w:rPr>
        <w:t xml:space="preserve"> запись осуществляется по телефону: 8(816</w:t>
      </w:r>
      <w:r w:rsidR="007B0FAA">
        <w:rPr>
          <w:rFonts w:ascii="Times New Roman" w:hAnsi="Times New Roman" w:cs="Times New Roman"/>
          <w:bCs/>
          <w:sz w:val="28"/>
          <w:szCs w:val="28"/>
        </w:rPr>
        <w:t xml:space="preserve">60 </w:t>
      </w:r>
      <w:r w:rsidRPr="0067536C">
        <w:rPr>
          <w:rFonts w:ascii="Times New Roman" w:hAnsi="Times New Roman" w:cs="Times New Roman"/>
          <w:bCs/>
          <w:sz w:val="28"/>
          <w:szCs w:val="28"/>
        </w:rPr>
        <w:t>)</w:t>
      </w:r>
      <w:r w:rsidR="007B0FAA">
        <w:rPr>
          <w:rFonts w:ascii="Times New Roman" w:hAnsi="Times New Roman" w:cs="Times New Roman"/>
          <w:bCs/>
          <w:sz w:val="28"/>
          <w:szCs w:val="28"/>
        </w:rPr>
        <w:t>33601.</w:t>
      </w:r>
    </w:p>
    <w:p w:rsidR="0067536C" w:rsidRPr="0067536C" w:rsidRDefault="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5.1.6. Жалоба подается в Администрацию </w:t>
      </w:r>
      <w:r w:rsidR="007B0FAA">
        <w:rPr>
          <w:rFonts w:ascii="Times New Roman" w:hAnsi="Times New Roman" w:cs="Times New Roman"/>
          <w:bCs/>
          <w:sz w:val="28"/>
          <w:szCs w:val="28"/>
        </w:rPr>
        <w:t>муниципального района</w:t>
      </w:r>
      <w:r w:rsidRPr="0067536C">
        <w:rPr>
          <w:rFonts w:ascii="Times New Roman" w:hAnsi="Times New Roman" w:cs="Times New Roman"/>
          <w:bCs/>
          <w:sz w:val="28"/>
          <w:szCs w:val="28"/>
        </w:rPr>
        <w:t xml:space="preserve"> в письменной форме, в том числе при личном приеме заявителя, или в электронном виде.</w:t>
      </w:r>
    </w:p>
    <w:p w:rsidR="0067536C" w:rsidRPr="0067536C" w:rsidRDefault="0067536C">
      <w:pPr>
        <w:pStyle w:val="ConsPlusNormal"/>
        <w:ind w:firstLine="540"/>
        <w:jc w:val="both"/>
        <w:rPr>
          <w:rFonts w:ascii="Times New Roman" w:hAnsi="Times New Roman" w:cs="Times New Roman"/>
          <w:bCs/>
          <w:sz w:val="28"/>
          <w:szCs w:val="28"/>
        </w:rPr>
      </w:pPr>
      <w:bookmarkStart w:id="6" w:name="P376"/>
      <w:bookmarkEnd w:id="6"/>
      <w:r w:rsidRPr="0067536C">
        <w:rPr>
          <w:rFonts w:ascii="Times New Roman" w:hAnsi="Times New Roman" w:cs="Times New Roman"/>
          <w:bCs/>
          <w:sz w:val="28"/>
          <w:szCs w:val="28"/>
        </w:rPr>
        <w:t>5.1.7. Жалоба заявителя - физического лица должна содержать следующую информацию:</w:t>
      </w:r>
    </w:p>
    <w:p w:rsidR="0067536C" w:rsidRPr="0067536C" w:rsidRDefault="007B0FA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а) </w:t>
      </w:r>
      <w:r w:rsidR="0067536C" w:rsidRPr="0067536C">
        <w:rPr>
          <w:rFonts w:ascii="Times New Roman" w:hAnsi="Times New Roman" w:cs="Times New Roman"/>
          <w:bCs/>
          <w:sz w:val="28"/>
          <w:szCs w:val="28"/>
        </w:rPr>
        <w:t>фамилию, имя, отчество гражданина, которым подается жалоба, его место жительства или пребывания;</w:t>
      </w:r>
    </w:p>
    <w:p w:rsidR="0067536C" w:rsidRPr="0067536C" w:rsidRDefault="007B0FA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б) </w:t>
      </w:r>
      <w:r w:rsidR="0067536C" w:rsidRPr="0067536C">
        <w:rPr>
          <w:rFonts w:ascii="Times New Roman" w:hAnsi="Times New Roman" w:cs="Times New Roman"/>
          <w:bCs/>
          <w:sz w:val="28"/>
          <w:szCs w:val="28"/>
        </w:rPr>
        <w:t>должность, фамилию, имя и отчество должностного лица (при наличии информации), действия (бездействие) которого нарушают права и законные интересы заявителя;</w:t>
      </w:r>
    </w:p>
    <w:p w:rsidR="0067536C" w:rsidRPr="0067536C" w:rsidRDefault="007B0FA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в) </w:t>
      </w:r>
      <w:r w:rsidR="0067536C" w:rsidRPr="0067536C">
        <w:rPr>
          <w:rFonts w:ascii="Times New Roman" w:hAnsi="Times New Roman" w:cs="Times New Roman"/>
          <w:bCs/>
          <w:sz w:val="28"/>
          <w:szCs w:val="28"/>
        </w:rPr>
        <w:t>суть нарушения прав и законных интересов, противоправного действия (бездействия);</w:t>
      </w:r>
    </w:p>
    <w:p w:rsidR="0067536C" w:rsidRPr="0067536C" w:rsidRDefault="007B0FA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г) </w:t>
      </w:r>
      <w:r w:rsidR="0067536C" w:rsidRPr="0067536C">
        <w:rPr>
          <w:rFonts w:ascii="Times New Roman" w:hAnsi="Times New Roman" w:cs="Times New Roman"/>
          <w:bCs/>
          <w:sz w:val="28"/>
          <w:szCs w:val="28"/>
        </w:rPr>
        <w:t>сведения о способе информирования заявителя о принятых мерах по результатам рассмотрения его обращения.</w:t>
      </w:r>
    </w:p>
    <w:p w:rsidR="0067536C" w:rsidRPr="0067536C" w:rsidRDefault="0067536C">
      <w:pPr>
        <w:pStyle w:val="ConsPlusNormal"/>
        <w:ind w:firstLine="540"/>
        <w:jc w:val="both"/>
        <w:rPr>
          <w:rFonts w:ascii="Times New Roman" w:hAnsi="Times New Roman" w:cs="Times New Roman"/>
          <w:bCs/>
          <w:sz w:val="28"/>
          <w:szCs w:val="28"/>
        </w:rPr>
      </w:pPr>
      <w:bookmarkStart w:id="7" w:name="P381"/>
      <w:bookmarkEnd w:id="7"/>
      <w:r w:rsidRPr="0067536C">
        <w:rPr>
          <w:rFonts w:ascii="Times New Roman" w:hAnsi="Times New Roman" w:cs="Times New Roman"/>
          <w:bCs/>
          <w:sz w:val="28"/>
          <w:szCs w:val="28"/>
        </w:rPr>
        <w:t>5.1.8. Жалоба заявителя - юридического лица должна содержать следующую информацию:</w:t>
      </w:r>
    </w:p>
    <w:p w:rsidR="0067536C" w:rsidRPr="0067536C" w:rsidRDefault="007B0FA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а) </w:t>
      </w:r>
      <w:r w:rsidR="0067536C" w:rsidRPr="0067536C">
        <w:rPr>
          <w:rFonts w:ascii="Times New Roman" w:hAnsi="Times New Roman" w:cs="Times New Roman"/>
          <w:bCs/>
          <w:sz w:val="28"/>
          <w:szCs w:val="28"/>
        </w:rPr>
        <w:t>наименование юридического лица, которым подается жалоба, адрес его места нахождения;</w:t>
      </w:r>
    </w:p>
    <w:p w:rsidR="0067536C" w:rsidRPr="0067536C" w:rsidRDefault="007B0FA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б) </w:t>
      </w:r>
      <w:r w:rsidR="0067536C" w:rsidRPr="0067536C">
        <w:rPr>
          <w:rFonts w:ascii="Times New Roman" w:hAnsi="Times New Roman" w:cs="Times New Roman"/>
          <w:bCs/>
          <w:sz w:val="28"/>
          <w:szCs w:val="28"/>
        </w:rPr>
        <w:t>должность, фамилию, имя и отчество должностного лица (при наличии информации), действия (бездействие) которого обжалуются;</w:t>
      </w:r>
    </w:p>
    <w:p w:rsidR="0067536C" w:rsidRPr="0067536C" w:rsidRDefault="007B0FA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в) </w:t>
      </w:r>
      <w:r w:rsidR="0067536C" w:rsidRPr="0067536C">
        <w:rPr>
          <w:rFonts w:ascii="Times New Roman" w:hAnsi="Times New Roman" w:cs="Times New Roman"/>
          <w:bCs/>
          <w:sz w:val="28"/>
          <w:szCs w:val="28"/>
        </w:rPr>
        <w:t>суть нарушения прав и законных интересов, противоправного действия (бездействия);</w:t>
      </w:r>
    </w:p>
    <w:p w:rsidR="0067536C" w:rsidRPr="0067536C" w:rsidRDefault="007B0FAA" w:rsidP="0067536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г) </w:t>
      </w:r>
      <w:r w:rsidR="0067536C" w:rsidRPr="0067536C">
        <w:rPr>
          <w:rFonts w:ascii="Times New Roman" w:hAnsi="Times New Roman" w:cs="Times New Roman"/>
          <w:bCs/>
          <w:sz w:val="28"/>
          <w:szCs w:val="28"/>
        </w:rPr>
        <w:t>сведения о способе информирования юридического лица о принятых мерах по результатам рассмотрения его жалобы.</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5.2. Рассмотрение жалобы</w:t>
      </w:r>
    </w:p>
    <w:p w:rsidR="0067536C" w:rsidRPr="0067536C" w:rsidRDefault="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5.2.1. Срок рассмотрения жалобы не должен превышать 30 дней с момента ее регистрации.</w:t>
      </w:r>
    </w:p>
    <w:p w:rsidR="0067536C" w:rsidRPr="0067536C" w:rsidRDefault="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5.2.2. Рассмотрение жалобы прекращается в случае поступления от лица, подавшего жалобу, ходатайства о прекращении рассмотрения жалобы.</w:t>
      </w:r>
    </w:p>
    <w:p w:rsidR="0067536C" w:rsidRPr="0067536C" w:rsidRDefault="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5.2.3. Основание для приостановления рассмотрения жалобы отсутствует.</w:t>
      </w:r>
    </w:p>
    <w:p w:rsidR="0067536C" w:rsidRPr="0067536C" w:rsidRDefault="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5.2.4. Ответ на жалобу не дается в случаях, если:</w:t>
      </w:r>
    </w:p>
    <w:p w:rsidR="0067536C" w:rsidRPr="0067536C" w:rsidRDefault="007B0FA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а) </w:t>
      </w:r>
      <w:r w:rsidR="0067536C" w:rsidRPr="0067536C">
        <w:rPr>
          <w:rFonts w:ascii="Times New Roman" w:hAnsi="Times New Roman" w:cs="Times New Roman"/>
          <w:bCs/>
          <w:sz w:val="28"/>
          <w:szCs w:val="28"/>
        </w:rPr>
        <w:t>не указаны фамилия гражданина, направившего жалобу, и почтовый адрес, по которому должен быть направлен ответ;</w:t>
      </w:r>
    </w:p>
    <w:p w:rsidR="0067536C" w:rsidRPr="0067536C" w:rsidRDefault="007B0FA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б) </w:t>
      </w:r>
      <w:r w:rsidR="0067536C" w:rsidRPr="0067536C">
        <w:rPr>
          <w:rFonts w:ascii="Times New Roman" w:hAnsi="Times New Roman" w:cs="Times New Roman"/>
          <w:bCs/>
          <w:sz w:val="28"/>
          <w:szCs w:val="28"/>
        </w:rPr>
        <w:t xml:space="preserve">жалоба не содержит сведений, указанных в </w:t>
      </w:r>
      <w:hyperlink w:anchor="P376" w:history="1">
        <w:r w:rsidR="0067536C" w:rsidRPr="0067536C">
          <w:rPr>
            <w:rFonts w:ascii="Times New Roman" w:hAnsi="Times New Roman" w:cs="Times New Roman"/>
            <w:bCs/>
            <w:sz w:val="28"/>
            <w:szCs w:val="28"/>
          </w:rPr>
          <w:t>пункте 5.1.7</w:t>
        </w:r>
      </w:hyperlink>
      <w:r w:rsidR="0067536C" w:rsidRPr="0067536C">
        <w:rPr>
          <w:rFonts w:ascii="Times New Roman" w:hAnsi="Times New Roman" w:cs="Times New Roman"/>
          <w:bCs/>
          <w:sz w:val="28"/>
          <w:szCs w:val="28"/>
        </w:rPr>
        <w:t xml:space="preserve"> или </w:t>
      </w:r>
      <w:hyperlink w:anchor="P381" w:history="1">
        <w:r w:rsidR="0067536C" w:rsidRPr="0067536C">
          <w:rPr>
            <w:rFonts w:ascii="Times New Roman" w:hAnsi="Times New Roman" w:cs="Times New Roman"/>
            <w:bCs/>
            <w:sz w:val="28"/>
            <w:szCs w:val="28"/>
          </w:rPr>
          <w:t>5.1.8</w:t>
        </w:r>
      </w:hyperlink>
      <w:r w:rsidR="0067536C" w:rsidRPr="0067536C">
        <w:rPr>
          <w:rFonts w:ascii="Times New Roman" w:hAnsi="Times New Roman" w:cs="Times New Roman"/>
          <w:bCs/>
          <w:sz w:val="28"/>
          <w:szCs w:val="28"/>
        </w:rPr>
        <w:t xml:space="preserve"> настоящего Административного регламента;</w:t>
      </w:r>
    </w:p>
    <w:p w:rsidR="0067536C" w:rsidRPr="0067536C" w:rsidRDefault="007B0FA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в) </w:t>
      </w:r>
      <w:r w:rsidR="0067536C" w:rsidRPr="0067536C">
        <w:rPr>
          <w:rFonts w:ascii="Times New Roman" w:hAnsi="Times New Roman" w:cs="Times New Roman"/>
          <w:bCs/>
          <w:sz w:val="28"/>
          <w:szCs w:val="28"/>
        </w:rPr>
        <w:t>изложенные в жалобе факты уже были предметом рассмотрения и лицу, подавшему жалобу, направлялось решение о результатах досудебного (внесудебного) обжалования;</w:t>
      </w:r>
    </w:p>
    <w:p w:rsidR="0067536C" w:rsidRPr="0067536C" w:rsidRDefault="007B0FA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г) </w:t>
      </w:r>
      <w:r w:rsidR="0067536C" w:rsidRPr="0067536C">
        <w:rPr>
          <w:rFonts w:ascii="Times New Roman" w:hAnsi="Times New Roman" w:cs="Times New Roman"/>
          <w:bCs/>
          <w:sz w:val="28"/>
          <w:szCs w:val="28"/>
        </w:rPr>
        <w:t xml:space="preserve">в жалобе содержатся нецензурные либо оскорбительные выражения, угрозы жизни, здоровью и имуществу должностного лица, а также членам </w:t>
      </w:r>
      <w:r w:rsidR="0067536C" w:rsidRPr="0067536C">
        <w:rPr>
          <w:rFonts w:ascii="Times New Roman" w:hAnsi="Times New Roman" w:cs="Times New Roman"/>
          <w:bCs/>
          <w:sz w:val="28"/>
          <w:szCs w:val="28"/>
        </w:rPr>
        <w:lastRenderedPageBreak/>
        <w:t>его семьи;</w:t>
      </w:r>
    </w:p>
    <w:p w:rsidR="0067536C" w:rsidRPr="0067536C" w:rsidRDefault="007B0FAA">
      <w:pPr>
        <w:pStyle w:val="ConsPlusNormal"/>
        <w:ind w:firstLine="540"/>
        <w:jc w:val="both"/>
        <w:rPr>
          <w:rFonts w:ascii="Times New Roman" w:hAnsi="Times New Roman" w:cs="Times New Roman"/>
          <w:bCs/>
          <w:sz w:val="28"/>
          <w:szCs w:val="28"/>
        </w:rPr>
      </w:pPr>
      <w:proofErr w:type="spellStart"/>
      <w:r>
        <w:rPr>
          <w:rFonts w:ascii="Times New Roman" w:hAnsi="Times New Roman" w:cs="Times New Roman"/>
          <w:bCs/>
          <w:sz w:val="28"/>
          <w:szCs w:val="28"/>
        </w:rPr>
        <w:t>д</w:t>
      </w:r>
      <w:proofErr w:type="spellEnd"/>
      <w:r>
        <w:rPr>
          <w:rFonts w:ascii="Times New Roman" w:hAnsi="Times New Roman" w:cs="Times New Roman"/>
          <w:bCs/>
          <w:sz w:val="28"/>
          <w:szCs w:val="28"/>
        </w:rPr>
        <w:t xml:space="preserve">) </w:t>
      </w:r>
      <w:r w:rsidR="0067536C" w:rsidRPr="0067536C">
        <w:rPr>
          <w:rFonts w:ascii="Times New Roman" w:hAnsi="Times New Roman" w:cs="Times New Roman"/>
          <w:bCs/>
          <w:sz w:val="28"/>
          <w:szCs w:val="28"/>
        </w:rPr>
        <w:t>текст жалобы не поддается прочтению.</w:t>
      </w:r>
    </w:p>
    <w:p w:rsidR="0067536C" w:rsidRPr="0067536C" w:rsidRDefault="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5.2.5. По результатам рассмотрения жалобы принимается одно из следующих решений</w:t>
      </w:r>
      <w:r w:rsidR="009D04DC">
        <w:rPr>
          <w:rFonts w:ascii="Times New Roman" w:hAnsi="Times New Roman" w:cs="Times New Roman"/>
          <w:bCs/>
          <w:sz w:val="28"/>
          <w:szCs w:val="28"/>
        </w:rPr>
        <w:t xml:space="preserve"> (</w:t>
      </w:r>
      <w:r w:rsidR="009D04DC" w:rsidRPr="0067536C">
        <w:rPr>
          <w:rFonts w:ascii="Times New Roman" w:hAnsi="Times New Roman" w:cs="Times New Roman"/>
          <w:bCs/>
          <w:sz w:val="28"/>
          <w:szCs w:val="28"/>
        </w:rPr>
        <w:t xml:space="preserve">приложение N </w:t>
      </w:r>
      <w:r w:rsidR="009D04DC">
        <w:rPr>
          <w:rFonts w:ascii="Times New Roman" w:hAnsi="Times New Roman" w:cs="Times New Roman"/>
          <w:bCs/>
          <w:sz w:val="28"/>
          <w:szCs w:val="28"/>
        </w:rPr>
        <w:t>11</w:t>
      </w:r>
      <w:r w:rsidR="009D04DC" w:rsidRPr="0067536C">
        <w:rPr>
          <w:rFonts w:ascii="Times New Roman" w:hAnsi="Times New Roman" w:cs="Times New Roman"/>
          <w:bCs/>
          <w:sz w:val="28"/>
          <w:szCs w:val="28"/>
        </w:rPr>
        <w:t xml:space="preserve"> к настоящему Административному регламенту</w:t>
      </w:r>
      <w:r w:rsidR="009D04DC">
        <w:rPr>
          <w:rFonts w:ascii="Times New Roman" w:hAnsi="Times New Roman" w:cs="Times New Roman"/>
          <w:bCs/>
          <w:sz w:val="28"/>
          <w:szCs w:val="28"/>
        </w:rPr>
        <w:t>)</w:t>
      </w:r>
      <w:r w:rsidRPr="0067536C">
        <w:rPr>
          <w:rFonts w:ascii="Times New Roman" w:hAnsi="Times New Roman" w:cs="Times New Roman"/>
          <w:bCs/>
          <w:sz w:val="28"/>
          <w:szCs w:val="28"/>
        </w:rPr>
        <w:t>:</w:t>
      </w:r>
    </w:p>
    <w:p w:rsidR="0067536C" w:rsidRPr="0067536C" w:rsidRDefault="007B0FA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а) </w:t>
      </w:r>
      <w:r w:rsidR="0067536C" w:rsidRPr="0067536C">
        <w:rPr>
          <w:rFonts w:ascii="Times New Roman" w:hAnsi="Times New Roman" w:cs="Times New Roman"/>
          <w:bCs/>
          <w:sz w:val="28"/>
          <w:szCs w:val="28"/>
        </w:rPr>
        <w:t>удовлетворить жалобу;</w:t>
      </w:r>
    </w:p>
    <w:p w:rsidR="0067536C" w:rsidRPr="0067536C" w:rsidRDefault="007B0FA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б) </w:t>
      </w:r>
      <w:r w:rsidR="0067536C" w:rsidRPr="0067536C">
        <w:rPr>
          <w:rFonts w:ascii="Times New Roman" w:hAnsi="Times New Roman" w:cs="Times New Roman"/>
          <w:bCs/>
          <w:sz w:val="28"/>
          <w:szCs w:val="28"/>
        </w:rPr>
        <w:t>отказать в удовлетворении жалобы в случае, если доводы, изложенные в жалобе, не нашли своего подтверждения в ходе проведенной проверки.</w:t>
      </w:r>
    </w:p>
    <w:p w:rsidR="0067536C" w:rsidRPr="0067536C" w:rsidRDefault="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5.2.6.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7B0FAA" w:rsidP="0067536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67536C" w:rsidRPr="0067536C">
        <w:rPr>
          <w:rFonts w:ascii="Times New Roman" w:hAnsi="Times New Roman" w:cs="Times New Roman"/>
          <w:bCs/>
          <w:sz w:val="28"/>
          <w:szCs w:val="28"/>
        </w:rPr>
        <w:t>Приложение N 1</w:t>
      </w:r>
    </w:p>
    <w:p w:rsidR="0067536C" w:rsidRPr="0067536C" w:rsidRDefault="007B0FAA" w:rsidP="0067536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67536C" w:rsidRPr="0067536C">
        <w:rPr>
          <w:rFonts w:ascii="Times New Roman" w:hAnsi="Times New Roman" w:cs="Times New Roman"/>
          <w:bCs/>
          <w:sz w:val="28"/>
          <w:szCs w:val="28"/>
        </w:rPr>
        <w:t>к Административному регламенту</w:t>
      </w: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Форма</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w:t>
      </w:r>
      <w:r w:rsidR="007B0FAA">
        <w:rPr>
          <w:rFonts w:ascii="Times New Roman" w:hAnsi="Times New Roman" w:cs="Times New Roman"/>
          <w:bCs/>
          <w:sz w:val="28"/>
          <w:szCs w:val="28"/>
        </w:rPr>
        <w:t>___________________</w:t>
      </w:r>
    </w:p>
    <w:p w:rsidR="0067536C" w:rsidRPr="007B0FAA" w:rsidRDefault="0067536C" w:rsidP="007B0FAA">
      <w:pPr>
        <w:pStyle w:val="ConsPlusNormal"/>
        <w:ind w:firstLine="540"/>
        <w:jc w:val="center"/>
        <w:rPr>
          <w:rFonts w:ascii="Times New Roman" w:hAnsi="Times New Roman" w:cs="Times New Roman"/>
          <w:bCs/>
          <w:szCs w:val="22"/>
        </w:rPr>
      </w:pPr>
      <w:r w:rsidRPr="007B0FAA">
        <w:rPr>
          <w:rFonts w:ascii="Times New Roman" w:hAnsi="Times New Roman" w:cs="Times New Roman"/>
          <w:bCs/>
          <w:szCs w:val="22"/>
        </w:rPr>
        <w:t>(наименование органа муниципального контроля за размещением рекламных</w:t>
      </w:r>
      <w:r w:rsidR="007B0FAA">
        <w:rPr>
          <w:rFonts w:ascii="Times New Roman" w:hAnsi="Times New Roman" w:cs="Times New Roman"/>
          <w:bCs/>
          <w:szCs w:val="22"/>
        </w:rPr>
        <w:t xml:space="preserve"> </w:t>
      </w:r>
      <w:r w:rsidRPr="007B0FAA">
        <w:rPr>
          <w:rFonts w:ascii="Times New Roman" w:hAnsi="Times New Roman" w:cs="Times New Roman"/>
          <w:bCs/>
          <w:szCs w:val="22"/>
        </w:rPr>
        <w:t>конструкций)</w:t>
      </w: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bookmarkStart w:id="8" w:name="P419"/>
      <w:bookmarkEnd w:id="8"/>
      <w:r w:rsidRPr="0067536C">
        <w:rPr>
          <w:rFonts w:ascii="Times New Roman" w:hAnsi="Times New Roman" w:cs="Times New Roman"/>
          <w:bCs/>
          <w:sz w:val="28"/>
          <w:szCs w:val="28"/>
        </w:rPr>
        <w:t xml:space="preserve">                                ПРЕДПИСАНИЕ</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об устранении нарушений</w:t>
      </w: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от "____" ___________ 20___ г. N _____</w:t>
      </w: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Выдано ________________________________</w:t>
      </w:r>
      <w:r w:rsidR="007B0FAA">
        <w:rPr>
          <w:rFonts w:ascii="Times New Roman" w:hAnsi="Times New Roman" w:cs="Times New Roman"/>
          <w:bCs/>
          <w:sz w:val="28"/>
          <w:szCs w:val="28"/>
        </w:rPr>
        <w:t>_____________________</w:t>
      </w:r>
    </w:p>
    <w:p w:rsidR="0067536C" w:rsidRPr="007B0FAA" w:rsidRDefault="0067536C" w:rsidP="007B0FAA">
      <w:pPr>
        <w:pStyle w:val="ConsPlusNormal"/>
        <w:ind w:firstLine="540"/>
        <w:jc w:val="center"/>
        <w:rPr>
          <w:rFonts w:ascii="Times New Roman" w:hAnsi="Times New Roman" w:cs="Times New Roman"/>
          <w:bCs/>
          <w:szCs w:val="22"/>
        </w:rPr>
      </w:pPr>
      <w:r w:rsidRPr="007B0FAA">
        <w:rPr>
          <w:rFonts w:ascii="Times New Roman" w:hAnsi="Times New Roman" w:cs="Times New Roman"/>
          <w:bCs/>
          <w:szCs w:val="22"/>
        </w:rPr>
        <w:t xml:space="preserve">              (наименование юридического лица, ФИО должностного лица,</w:t>
      </w:r>
      <w:r w:rsidR="007B0FAA">
        <w:rPr>
          <w:rFonts w:ascii="Times New Roman" w:hAnsi="Times New Roman" w:cs="Times New Roman"/>
          <w:bCs/>
          <w:szCs w:val="22"/>
        </w:rPr>
        <w:t xml:space="preserve"> </w:t>
      </w:r>
      <w:r w:rsidRPr="007B0FAA">
        <w:rPr>
          <w:rFonts w:ascii="Times New Roman" w:hAnsi="Times New Roman" w:cs="Times New Roman"/>
          <w:bCs/>
          <w:szCs w:val="22"/>
        </w:rPr>
        <w:t>ФИО гражданина)</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______________________________________________________________</w:t>
      </w:r>
    </w:p>
    <w:p w:rsidR="0067536C" w:rsidRPr="007B0FAA" w:rsidRDefault="0067536C" w:rsidP="007B0FAA">
      <w:pPr>
        <w:pStyle w:val="ConsPlusNormal"/>
        <w:ind w:firstLine="540"/>
        <w:jc w:val="center"/>
        <w:rPr>
          <w:rFonts w:ascii="Times New Roman" w:hAnsi="Times New Roman" w:cs="Times New Roman"/>
          <w:bCs/>
          <w:szCs w:val="22"/>
        </w:rPr>
      </w:pPr>
      <w:r w:rsidRPr="007B0FAA">
        <w:rPr>
          <w:rFonts w:ascii="Times New Roman" w:hAnsi="Times New Roman" w:cs="Times New Roman"/>
          <w:bCs/>
          <w:szCs w:val="22"/>
        </w:rPr>
        <w:t xml:space="preserve">    (адрес регистрации/места жительства, телефон, сведения о документе,</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______________________________________________________________.</w:t>
      </w:r>
    </w:p>
    <w:p w:rsidR="0067536C" w:rsidRPr="007B0FAA" w:rsidRDefault="0067536C" w:rsidP="007B0FAA">
      <w:pPr>
        <w:pStyle w:val="ConsPlusNormal"/>
        <w:ind w:firstLine="540"/>
        <w:jc w:val="center"/>
        <w:rPr>
          <w:rFonts w:ascii="Times New Roman" w:hAnsi="Times New Roman" w:cs="Times New Roman"/>
          <w:bCs/>
          <w:szCs w:val="22"/>
        </w:rPr>
      </w:pPr>
      <w:r w:rsidRPr="0067536C">
        <w:rPr>
          <w:rFonts w:ascii="Times New Roman" w:hAnsi="Times New Roman" w:cs="Times New Roman"/>
          <w:bCs/>
          <w:sz w:val="28"/>
          <w:szCs w:val="28"/>
        </w:rPr>
        <w:t xml:space="preserve">                         </w:t>
      </w:r>
      <w:r w:rsidRPr="007B0FAA">
        <w:rPr>
          <w:rFonts w:ascii="Times New Roman" w:hAnsi="Times New Roman" w:cs="Times New Roman"/>
          <w:bCs/>
          <w:szCs w:val="22"/>
        </w:rPr>
        <w:t>удостоверяющем личность)</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По результатам проведения _____________</w:t>
      </w:r>
      <w:r w:rsidR="006521D2">
        <w:rPr>
          <w:rFonts w:ascii="Times New Roman" w:hAnsi="Times New Roman" w:cs="Times New Roman"/>
          <w:bCs/>
          <w:sz w:val="28"/>
          <w:szCs w:val="28"/>
        </w:rPr>
        <w:t>_______________________</w:t>
      </w:r>
    </w:p>
    <w:p w:rsidR="0067536C" w:rsidRPr="006521D2" w:rsidRDefault="0067536C" w:rsidP="0067536C">
      <w:pPr>
        <w:pStyle w:val="ConsPlusNormal"/>
        <w:ind w:firstLine="540"/>
        <w:jc w:val="both"/>
        <w:rPr>
          <w:rFonts w:ascii="Times New Roman" w:hAnsi="Times New Roman" w:cs="Times New Roman"/>
          <w:bCs/>
          <w:sz w:val="20"/>
        </w:rPr>
      </w:pPr>
      <w:r w:rsidRPr="0067536C">
        <w:rPr>
          <w:rFonts w:ascii="Times New Roman" w:hAnsi="Times New Roman" w:cs="Times New Roman"/>
          <w:bCs/>
          <w:sz w:val="28"/>
          <w:szCs w:val="28"/>
        </w:rPr>
        <w:t xml:space="preserve">                              </w:t>
      </w:r>
      <w:r w:rsidRPr="006521D2">
        <w:rPr>
          <w:rFonts w:ascii="Times New Roman" w:hAnsi="Times New Roman" w:cs="Times New Roman"/>
          <w:bCs/>
          <w:sz w:val="20"/>
        </w:rPr>
        <w:t>(плановой/внеплановой, документарной/выездной</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w:t>
      </w:r>
      <w:r w:rsidR="006521D2">
        <w:rPr>
          <w:rFonts w:ascii="Times New Roman" w:hAnsi="Times New Roman" w:cs="Times New Roman"/>
          <w:bCs/>
          <w:sz w:val="28"/>
          <w:szCs w:val="28"/>
        </w:rPr>
        <w:t>___________________</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проверки, реквизиты </w:t>
      </w:r>
      <w:r w:rsidR="006521D2">
        <w:rPr>
          <w:rFonts w:ascii="Times New Roman" w:hAnsi="Times New Roman" w:cs="Times New Roman"/>
          <w:bCs/>
          <w:sz w:val="28"/>
          <w:szCs w:val="28"/>
        </w:rPr>
        <w:t>постановления</w:t>
      </w:r>
      <w:r w:rsidRPr="0067536C">
        <w:rPr>
          <w:rFonts w:ascii="Times New Roman" w:hAnsi="Times New Roman" w:cs="Times New Roman"/>
          <w:bCs/>
          <w:sz w:val="28"/>
          <w:szCs w:val="28"/>
        </w:rPr>
        <w:t xml:space="preserve"> о проведении проверки, мероприятий</w:t>
      </w:r>
      <w:r w:rsidR="006521D2">
        <w:rPr>
          <w:rFonts w:ascii="Times New Roman" w:hAnsi="Times New Roman" w:cs="Times New Roman"/>
          <w:bCs/>
          <w:sz w:val="28"/>
          <w:szCs w:val="28"/>
        </w:rPr>
        <w:t xml:space="preserve">  </w:t>
      </w:r>
      <w:r w:rsidRPr="0067536C">
        <w:rPr>
          <w:rFonts w:ascii="Times New Roman" w:hAnsi="Times New Roman" w:cs="Times New Roman"/>
          <w:bCs/>
          <w:sz w:val="28"/>
          <w:szCs w:val="28"/>
        </w:rPr>
        <w:t>по контролю)</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______________________________________________________________</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по адресу: _______________________________</w:t>
      </w:r>
      <w:r w:rsidR="006521D2">
        <w:rPr>
          <w:rFonts w:ascii="Times New Roman" w:hAnsi="Times New Roman" w:cs="Times New Roman"/>
          <w:bCs/>
          <w:sz w:val="28"/>
          <w:szCs w:val="28"/>
        </w:rPr>
        <w:t>______________________</w:t>
      </w:r>
      <w:r w:rsidRPr="0067536C">
        <w:rPr>
          <w:rFonts w:ascii="Times New Roman" w:hAnsi="Times New Roman" w:cs="Times New Roman"/>
          <w:bCs/>
          <w:sz w:val="28"/>
          <w:szCs w:val="28"/>
        </w:rPr>
        <w:t>,</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на основании акта от "___" ____________ 20___ г. N _____ выявлены следующие</w:t>
      </w:r>
      <w:r w:rsidR="006521D2">
        <w:rPr>
          <w:rFonts w:ascii="Times New Roman" w:hAnsi="Times New Roman" w:cs="Times New Roman"/>
          <w:bCs/>
          <w:sz w:val="28"/>
          <w:szCs w:val="28"/>
        </w:rPr>
        <w:t xml:space="preserve"> нарушения: </w:t>
      </w:r>
      <w:r w:rsidRPr="0067536C">
        <w:rPr>
          <w:rFonts w:ascii="Times New Roman" w:hAnsi="Times New Roman" w:cs="Times New Roman"/>
          <w:bCs/>
          <w:sz w:val="28"/>
          <w:szCs w:val="28"/>
        </w:rPr>
        <w:t>________________________________</w:t>
      </w:r>
      <w:r w:rsidR="006521D2">
        <w:rPr>
          <w:rFonts w:ascii="Times New Roman" w:hAnsi="Times New Roman" w:cs="Times New Roman"/>
          <w:bCs/>
          <w:sz w:val="28"/>
          <w:szCs w:val="28"/>
        </w:rPr>
        <w:t>_____________</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w:t>
      </w:r>
      <w:r w:rsidR="006521D2">
        <w:rPr>
          <w:rFonts w:ascii="Times New Roman" w:hAnsi="Times New Roman" w:cs="Times New Roman"/>
          <w:bCs/>
          <w:sz w:val="28"/>
          <w:szCs w:val="28"/>
        </w:rPr>
        <w:t>____________________</w:t>
      </w:r>
      <w:r w:rsidRPr="0067536C">
        <w:rPr>
          <w:rFonts w:ascii="Times New Roman" w:hAnsi="Times New Roman" w:cs="Times New Roman"/>
          <w:bCs/>
          <w:sz w:val="28"/>
          <w:szCs w:val="28"/>
        </w:rPr>
        <w:t>.</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lastRenderedPageBreak/>
        <w:t xml:space="preserve">    В   целях   устранения  выявленных  нарушений  требований  действующего</w:t>
      </w:r>
      <w:r w:rsidR="006521D2">
        <w:rPr>
          <w:rFonts w:ascii="Times New Roman" w:hAnsi="Times New Roman" w:cs="Times New Roman"/>
          <w:bCs/>
          <w:sz w:val="28"/>
          <w:szCs w:val="28"/>
        </w:rPr>
        <w:t xml:space="preserve"> </w:t>
      </w:r>
      <w:r w:rsidRPr="0067536C">
        <w:rPr>
          <w:rFonts w:ascii="Times New Roman" w:hAnsi="Times New Roman" w:cs="Times New Roman"/>
          <w:bCs/>
          <w:sz w:val="28"/>
          <w:szCs w:val="28"/>
        </w:rPr>
        <w:t>законодательства Российской Федерации</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ПРЕДПИСЫВАЮ:</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в срок до "____" _______ 20__ г. ______</w:t>
      </w:r>
      <w:r w:rsidR="006521D2">
        <w:rPr>
          <w:rFonts w:ascii="Times New Roman" w:hAnsi="Times New Roman" w:cs="Times New Roman"/>
          <w:bCs/>
          <w:sz w:val="28"/>
          <w:szCs w:val="28"/>
        </w:rPr>
        <w:t>__________________________</w:t>
      </w:r>
    </w:p>
    <w:p w:rsidR="0067536C" w:rsidRPr="0067536C" w:rsidRDefault="0067536C" w:rsidP="0067536C">
      <w:pPr>
        <w:pStyle w:val="ConsPlusNormal"/>
        <w:ind w:firstLine="540"/>
        <w:jc w:val="both"/>
        <w:rPr>
          <w:rFonts w:ascii="Times New Roman" w:hAnsi="Times New Roman" w:cs="Times New Roman"/>
          <w:bCs/>
          <w:sz w:val="28"/>
          <w:szCs w:val="28"/>
        </w:rPr>
      </w:pPr>
      <w:r w:rsidRPr="006521D2">
        <w:rPr>
          <w:rFonts w:ascii="Times New Roman" w:hAnsi="Times New Roman" w:cs="Times New Roman"/>
          <w:bCs/>
          <w:sz w:val="20"/>
        </w:rPr>
        <w:t xml:space="preserve">                                         (указать конкретные мероприятия)</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w:t>
      </w:r>
      <w:r w:rsidR="006521D2">
        <w:rPr>
          <w:rFonts w:ascii="Times New Roman" w:hAnsi="Times New Roman" w:cs="Times New Roman"/>
          <w:bCs/>
          <w:sz w:val="28"/>
          <w:szCs w:val="28"/>
        </w:rPr>
        <w:t>___________________</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w:t>
      </w:r>
      <w:r w:rsidR="006521D2">
        <w:rPr>
          <w:rFonts w:ascii="Times New Roman" w:hAnsi="Times New Roman" w:cs="Times New Roman"/>
          <w:bCs/>
          <w:sz w:val="28"/>
          <w:szCs w:val="28"/>
        </w:rPr>
        <w:t>___________________</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w:t>
      </w:r>
      <w:r w:rsidR="006521D2">
        <w:rPr>
          <w:rFonts w:ascii="Times New Roman" w:hAnsi="Times New Roman" w:cs="Times New Roman"/>
          <w:bCs/>
          <w:sz w:val="28"/>
          <w:szCs w:val="28"/>
        </w:rPr>
        <w:t>____________________</w:t>
      </w:r>
      <w:r w:rsidRPr="0067536C">
        <w:rPr>
          <w:rFonts w:ascii="Times New Roman" w:hAnsi="Times New Roman" w:cs="Times New Roman"/>
          <w:bCs/>
          <w:sz w:val="28"/>
          <w:szCs w:val="28"/>
        </w:rPr>
        <w:t>.</w:t>
      </w:r>
    </w:p>
    <w:p w:rsidR="0042061A" w:rsidRDefault="0067536C" w:rsidP="0042061A">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Информацию   об   исполнении   настоящего   предписания  с  приложением</w:t>
      </w:r>
      <w:r w:rsidR="006521D2">
        <w:rPr>
          <w:rFonts w:ascii="Times New Roman" w:hAnsi="Times New Roman" w:cs="Times New Roman"/>
          <w:bCs/>
          <w:sz w:val="28"/>
          <w:szCs w:val="28"/>
        </w:rPr>
        <w:t xml:space="preserve"> </w:t>
      </w:r>
      <w:r w:rsidRPr="0067536C">
        <w:rPr>
          <w:rFonts w:ascii="Times New Roman" w:hAnsi="Times New Roman" w:cs="Times New Roman"/>
          <w:bCs/>
          <w:sz w:val="28"/>
          <w:szCs w:val="28"/>
        </w:rPr>
        <w:t>документов,  подтверждающих  устранение выявленных нарушений, представить в</w:t>
      </w:r>
      <w:r w:rsidR="006521D2">
        <w:rPr>
          <w:rFonts w:ascii="Times New Roman" w:hAnsi="Times New Roman" w:cs="Times New Roman"/>
          <w:bCs/>
          <w:sz w:val="28"/>
          <w:szCs w:val="28"/>
        </w:rPr>
        <w:t xml:space="preserve"> </w:t>
      </w:r>
      <w:r w:rsidRPr="0067536C">
        <w:rPr>
          <w:rFonts w:ascii="Times New Roman" w:hAnsi="Times New Roman" w:cs="Times New Roman"/>
          <w:bCs/>
          <w:sz w:val="28"/>
          <w:szCs w:val="28"/>
        </w:rPr>
        <w:t>указанный  срок  или  ходатайство  о  продлении срока исполнения настоящего</w:t>
      </w:r>
      <w:r w:rsidR="006521D2">
        <w:rPr>
          <w:rFonts w:ascii="Times New Roman" w:hAnsi="Times New Roman" w:cs="Times New Roman"/>
          <w:bCs/>
          <w:sz w:val="28"/>
          <w:szCs w:val="28"/>
        </w:rPr>
        <w:t xml:space="preserve"> </w:t>
      </w:r>
      <w:r w:rsidRPr="0067536C">
        <w:rPr>
          <w:rFonts w:ascii="Times New Roman" w:hAnsi="Times New Roman" w:cs="Times New Roman"/>
          <w:bCs/>
          <w:sz w:val="28"/>
          <w:szCs w:val="28"/>
        </w:rPr>
        <w:t>предписания  с  указанием  причин  и  принятых мер по устранению выявленных</w:t>
      </w:r>
      <w:r w:rsidR="006521D2">
        <w:rPr>
          <w:rFonts w:ascii="Times New Roman" w:hAnsi="Times New Roman" w:cs="Times New Roman"/>
          <w:bCs/>
          <w:sz w:val="28"/>
          <w:szCs w:val="28"/>
        </w:rPr>
        <w:t xml:space="preserve"> </w:t>
      </w:r>
      <w:r w:rsidRPr="0067536C">
        <w:rPr>
          <w:rFonts w:ascii="Times New Roman" w:hAnsi="Times New Roman" w:cs="Times New Roman"/>
          <w:bCs/>
          <w:sz w:val="28"/>
          <w:szCs w:val="28"/>
        </w:rPr>
        <w:t>нарушений,   подтвержденных  соответствующими  документами  и  материалами,</w:t>
      </w:r>
      <w:r w:rsidR="006521D2">
        <w:rPr>
          <w:rFonts w:ascii="Times New Roman" w:hAnsi="Times New Roman" w:cs="Times New Roman"/>
          <w:bCs/>
          <w:sz w:val="28"/>
          <w:szCs w:val="28"/>
        </w:rPr>
        <w:t xml:space="preserve"> </w:t>
      </w:r>
      <w:r w:rsidRPr="0067536C">
        <w:rPr>
          <w:rFonts w:ascii="Times New Roman" w:hAnsi="Times New Roman" w:cs="Times New Roman"/>
          <w:bCs/>
          <w:sz w:val="28"/>
          <w:szCs w:val="28"/>
        </w:rPr>
        <w:t>представить  до  истечения  указанного  срока  должностному лицу, выдавшему</w:t>
      </w:r>
      <w:r w:rsidR="006521D2">
        <w:rPr>
          <w:rFonts w:ascii="Times New Roman" w:hAnsi="Times New Roman" w:cs="Times New Roman"/>
          <w:bCs/>
          <w:sz w:val="28"/>
          <w:szCs w:val="28"/>
        </w:rPr>
        <w:t xml:space="preserve"> </w:t>
      </w:r>
      <w:r w:rsidRPr="0067536C">
        <w:rPr>
          <w:rFonts w:ascii="Times New Roman" w:hAnsi="Times New Roman" w:cs="Times New Roman"/>
          <w:bCs/>
          <w:sz w:val="28"/>
          <w:szCs w:val="28"/>
        </w:rPr>
        <w:t xml:space="preserve">настоящее  предписание, по адресу: </w:t>
      </w:r>
      <w:r w:rsidR="0042061A">
        <w:rPr>
          <w:rFonts w:ascii="Times New Roman" w:hAnsi="Times New Roman" w:cs="Times New Roman"/>
          <w:bCs/>
          <w:sz w:val="28"/>
          <w:szCs w:val="28"/>
        </w:rPr>
        <w:t>174260,</w:t>
      </w:r>
      <w:r w:rsidR="0042061A" w:rsidRPr="0067536C">
        <w:rPr>
          <w:rFonts w:ascii="Times New Roman" w:hAnsi="Times New Roman" w:cs="Times New Roman"/>
          <w:bCs/>
          <w:sz w:val="28"/>
          <w:szCs w:val="28"/>
        </w:rPr>
        <w:t xml:space="preserve"> </w:t>
      </w:r>
      <w:r w:rsidR="0042061A">
        <w:rPr>
          <w:rFonts w:ascii="Times New Roman" w:hAnsi="Times New Roman" w:cs="Times New Roman"/>
          <w:bCs/>
          <w:sz w:val="28"/>
          <w:szCs w:val="28"/>
        </w:rPr>
        <w:t xml:space="preserve">Российская Федерация, Новгородская область, Маловишерский муниципальный район, </w:t>
      </w:r>
      <w:proofErr w:type="spellStart"/>
      <w:r w:rsidR="0042061A">
        <w:rPr>
          <w:rFonts w:ascii="Times New Roman" w:hAnsi="Times New Roman" w:cs="Times New Roman"/>
          <w:bCs/>
          <w:sz w:val="28"/>
          <w:szCs w:val="28"/>
        </w:rPr>
        <w:t>Маловишерское</w:t>
      </w:r>
      <w:proofErr w:type="spellEnd"/>
      <w:r w:rsidR="0042061A">
        <w:rPr>
          <w:rFonts w:ascii="Times New Roman" w:hAnsi="Times New Roman" w:cs="Times New Roman"/>
          <w:bCs/>
          <w:sz w:val="28"/>
          <w:szCs w:val="28"/>
        </w:rPr>
        <w:t xml:space="preserve"> городское поселение, г. Малая Вишера, ул. Володарского, д. 14;</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Невыполнение   в   установленный  срок  настоящего  предписания  влечет</w:t>
      </w:r>
      <w:r w:rsidR="0042061A">
        <w:rPr>
          <w:rFonts w:ascii="Times New Roman" w:hAnsi="Times New Roman" w:cs="Times New Roman"/>
          <w:bCs/>
          <w:sz w:val="28"/>
          <w:szCs w:val="28"/>
        </w:rPr>
        <w:t xml:space="preserve"> </w:t>
      </w:r>
      <w:r w:rsidRPr="0067536C">
        <w:rPr>
          <w:rFonts w:ascii="Times New Roman" w:hAnsi="Times New Roman" w:cs="Times New Roman"/>
          <w:bCs/>
          <w:sz w:val="28"/>
          <w:szCs w:val="28"/>
        </w:rPr>
        <w:t>наложение административного штрафа на физическое, должностное и юридическое</w:t>
      </w:r>
      <w:r w:rsidR="0042061A">
        <w:rPr>
          <w:rFonts w:ascii="Times New Roman" w:hAnsi="Times New Roman" w:cs="Times New Roman"/>
          <w:bCs/>
          <w:sz w:val="28"/>
          <w:szCs w:val="28"/>
        </w:rPr>
        <w:t xml:space="preserve"> </w:t>
      </w:r>
      <w:r w:rsidRPr="0067536C">
        <w:rPr>
          <w:rFonts w:ascii="Times New Roman" w:hAnsi="Times New Roman" w:cs="Times New Roman"/>
          <w:bCs/>
          <w:sz w:val="28"/>
          <w:szCs w:val="28"/>
        </w:rPr>
        <w:t xml:space="preserve">лицо  в  соответствии  с  </w:t>
      </w:r>
      <w:hyperlink r:id="rId38" w:history="1">
        <w:r w:rsidRPr="0067536C">
          <w:rPr>
            <w:rFonts w:ascii="Times New Roman" w:hAnsi="Times New Roman" w:cs="Times New Roman"/>
            <w:bCs/>
            <w:sz w:val="28"/>
            <w:szCs w:val="28"/>
          </w:rPr>
          <w:t>пунктом 1 статьи 19.5</w:t>
        </w:r>
      </w:hyperlink>
      <w:r w:rsidRPr="0067536C">
        <w:rPr>
          <w:rFonts w:ascii="Times New Roman" w:hAnsi="Times New Roman" w:cs="Times New Roman"/>
          <w:bCs/>
          <w:sz w:val="28"/>
          <w:szCs w:val="28"/>
        </w:rPr>
        <w:t xml:space="preserve"> Кодекса об административных</w:t>
      </w:r>
      <w:r w:rsidR="0042061A">
        <w:rPr>
          <w:rFonts w:ascii="Times New Roman" w:hAnsi="Times New Roman" w:cs="Times New Roman"/>
          <w:bCs/>
          <w:sz w:val="28"/>
          <w:szCs w:val="28"/>
        </w:rPr>
        <w:t xml:space="preserve"> </w:t>
      </w:r>
      <w:r w:rsidRPr="0067536C">
        <w:rPr>
          <w:rFonts w:ascii="Times New Roman" w:hAnsi="Times New Roman" w:cs="Times New Roman"/>
          <w:bCs/>
          <w:sz w:val="28"/>
          <w:szCs w:val="28"/>
        </w:rPr>
        <w:t>правонарушениях Российской Федерации.</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Должностное лицо, выдавшее предписание об устранении нарушения:</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 _____________</w:t>
      </w:r>
      <w:r w:rsidR="0042061A">
        <w:rPr>
          <w:rFonts w:ascii="Times New Roman" w:hAnsi="Times New Roman" w:cs="Times New Roman"/>
          <w:bCs/>
          <w:sz w:val="28"/>
          <w:szCs w:val="28"/>
        </w:rPr>
        <w:t>__ ________________</w:t>
      </w:r>
    </w:p>
    <w:p w:rsidR="0067536C" w:rsidRPr="0042061A" w:rsidRDefault="0067536C" w:rsidP="0067536C">
      <w:pPr>
        <w:pStyle w:val="ConsPlusNormal"/>
        <w:ind w:firstLine="540"/>
        <w:jc w:val="both"/>
        <w:rPr>
          <w:rFonts w:ascii="Times New Roman" w:hAnsi="Times New Roman" w:cs="Times New Roman"/>
          <w:bCs/>
          <w:sz w:val="20"/>
        </w:rPr>
      </w:pPr>
      <w:r w:rsidRPr="0042061A">
        <w:rPr>
          <w:rFonts w:ascii="Times New Roman" w:hAnsi="Times New Roman" w:cs="Times New Roman"/>
          <w:bCs/>
          <w:sz w:val="20"/>
        </w:rPr>
        <w:t xml:space="preserve">       (должность)           </w:t>
      </w:r>
      <w:r w:rsidR="0042061A">
        <w:rPr>
          <w:rFonts w:ascii="Times New Roman" w:hAnsi="Times New Roman" w:cs="Times New Roman"/>
          <w:bCs/>
          <w:sz w:val="20"/>
        </w:rPr>
        <w:t xml:space="preserve">                                          </w:t>
      </w:r>
      <w:r w:rsidRPr="0042061A">
        <w:rPr>
          <w:rFonts w:ascii="Times New Roman" w:hAnsi="Times New Roman" w:cs="Times New Roman"/>
          <w:bCs/>
          <w:sz w:val="20"/>
        </w:rPr>
        <w:t xml:space="preserve">  </w:t>
      </w:r>
      <w:r w:rsidR="0042061A" w:rsidRPr="0042061A">
        <w:rPr>
          <w:rFonts w:ascii="Times New Roman" w:hAnsi="Times New Roman" w:cs="Times New Roman"/>
          <w:bCs/>
          <w:sz w:val="20"/>
        </w:rPr>
        <w:t xml:space="preserve">    </w:t>
      </w:r>
      <w:r w:rsidRPr="0042061A">
        <w:rPr>
          <w:rFonts w:ascii="Times New Roman" w:hAnsi="Times New Roman" w:cs="Times New Roman"/>
          <w:bCs/>
          <w:sz w:val="20"/>
        </w:rPr>
        <w:t xml:space="preserve">  (подпись)        </w:t>
      </w:r>
      <w:r w:rsidR="0042061A">
        <w:rPr>
          <w:rFonts w:ascii="Times New Roman" w:hAnsi="Times New Roman" w:cs="Times New Roman"/>
          <w:bCs/>
          <w:sz w:val="20"/>
        </w:rPr>
        <w:t xml:space="preserve">                </w:t>
      </w:r>
      <w:r w:rsidRPr="0042061A">
        <w:rPr>
          <w:rFonts w:ascii="Times New Roman" w:hAnsi="Times New Roman" w:cs="Times New Roman"/>
          <w:bCs/>
          <w:sz w:val="20"/>
        </w:rPr>
        <w:t>(расшифровка подписи)</w:t>
      </w:r>
    </w:p>
    <w:p w:rsidR="0042061A"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w:t>
      </w:r>
    </w:p>
    <w:p w:rsidR="0042061A" w:rsidRDefault="0042061A"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С предписанием ознакомлен(а), копии приложений получил(а) на руки:</w:t>
      </w:r>
    </w:p>
    <w:p w:rsidR="0042061A" w:rsidRDefault="0042061A" w:rsidP="0042061A">
      <w:pPr>
        <w:pStyle w:val="ConsPlusNormal"/>
        <w:ind w:firstLine="540"/>
        <w:jc w:val="both"/>
        <w:rPr>
          <w:rFonts w:ascii="Times New Roman" w:hAnsi="Times New Roman" w:cs="Times New Roman"/>
          <w:bCs/>
          <w:sz w:val="28"/>
          <w:szCs w:val="28"/>
        </w:rPr>
      </w:pPr>
    </w:p>
    <w:p w:rsidR="0042061A" w:rsidRDefault="0042061A" w:rsidP="0042061A">
      <w:pPr>
        <w:pStyle w:val="ConsPlusNormal"/>
        <w:ind w:firstLine="540"/>
        <w:jc w:val="both"/>
        <w:rPr>
          <w:rFonts w:ascii="Times New Roman" w:hAnsi="Times New Roman" w:cs="Times New Roman"/>
          <w:bCs/>
          <w:sz w:val="28"/>
          <w:szCs w:val="28"/>
        </w:rPr>
      </w:pPr>
    </w:p>
    <w:p w:rsidR="0042061A" w:rsidRPr="0067536C" w:rsidRDefault="0042061A" w:rsidP="0042061A">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 _____________</w:t>
      </w:r>
      <w:r>
        <w:rPr>
          <w:rFonts w:ascii="Times New Roman" w:hAnsi="Times New Roman" w:cs="Times New Roman"/>
          <w:bCs/>
          <w:sz w:val="28"/>
          <w:szCs w:val="28"/>
        </w:rPr>
        <w:t>__ ________________</w:t>
      </w:r>
    </w:p>
    <w:p w:rsidR="0042061A" w:rsidRPr="0042061A" w:rsidRDefault="0042061A" w:rsidP="0042061A">
      <w:pPr>
        <w:pStyle w:val="ConsPlusNormal"/>
        <w:ind w:firstLine="540"/>
        <w:jc w:val="both"/>
        <w:rPr>
          <w:rFonts w:ascii="Times New Roman" w:hAnsi="Times New Roman" w:cs="Times New Roman"/>
          <w:bCs/>
          <w:sz w:val="20"/>
        </w:rPr>
      </w:pPr>
      <w:r w:rsidRPr="0042061A">
        <w:rPr>
          <w:rFonts w:ascii="Times New Roman" w:hAnsi="Times New Roman" w:cs="Times New Roman"/>
          <w:bCs/>
          <w:sz w:val="20"/>
        </w:rPr>
        <w:t xml:space="preserve">       (должность)           </w:t>
      </w:r>
      <w:r>
        <w:rPr>
          <w:rFonts w:ascii="Times New Roman" w:hAnsi="Times New Roman" w:cs="Times New Roman"/>
          <w:bCs/>
          <w:sz w:val="20"/>
        </w:rPr>
        <w:t xml:space="preserve">                                          </w:t>
      </w:r>
      <w:r w:rsidRPr="0042061A">
        <w:rPr>
          <w:rFonts w:ascii="Times New Roman" w:hAnsi="Times New Roman" w:cs="Times New Roman"/>
          <w:bCs/>
          <w:sz w:val="20"/>
        </w:rPr>
        <w:t xml:space="preserve">        (подпись)        </w:t>
      </w:r>
      <w:r>
        <w:rPr>
          <w:rFonts w:ascii="Times New Roman" w:hAnsi="Times New Roman" w:cs="Times New Roman"/>
          <w:bCs/>
          <w:sz w:val="20"/>
        </w:rPr>
        <w:t xml:space="preserve">                </w:t>
      </w:r>
      <w:r w:rsidRPr="0042061A">
        <w:rPr>
          <w:rFonts w:ascii="Times New Roman" w:hAnsi="Times New Roman" w:cs="Times New Roman"/>
          <w:bCs/>
          <w:sz w:val="20"/>
        </w:rPr>
        <w:t>(расшифровка подписи)</w:t>
      </w: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sectPr w:rsidR="0067536C" w:rsidRPr="0067536C" w:rsidSect="0067536C">
          <w:pgSz w:w="11906" w:h="16838"/>
          <w:pgMar w:top="1134" w:right="850" w:bottom="1134" w:left="1701" w:header="708" w:footer="708" w:gutter="0"/>
          <w:cols w:space="708"/>
          <w:docGrid w:linePitch="360"/>
        </w:sectPr>
      </w:pPr>
    </w:p>
    <w:p w:rsidR="0067536C" w:rsidRPr="0067536C" w:rsidRDefault="00D81923" w:rsidP="0067536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67536C" w:rsidRPr="0067536C">
        <w:rPr>
          <w:rFonts w:ascii="Times New Roman" w:hAnsi="Times New Roman" w:cs="Times New Roman"/>
          <w:bCs/>
          <w:sz w:val="28"/>
          <w:szCs w:val="28"/>
        </w:rPr>
        <w:t>Приложение N 2</w:t>
      </w:r>
    </w:p>
    <w:p w:rsidR="0067536C" w:rsidRPr="0067536C" w:rsidRDefault="00D81923" w:rsidP="0067536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админист</w:t>
      </w:r>
      <w:r w:rsidR="0067536C" w:rsidRPr="0067536C">
        <w:rPr>
          <w:rFonts w:ascii="Times New Roman" w:hAnsi="Times New Roman" w:cs="Times New Roman"/>
          <w:bCs/>
          <w:sz w:val="28"/>
          <w:szCs w:val="28"/>
        </w:rPr>
        <w:t>ративному регламенту</w:t>
      </w: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D81923">
      <w:pPr>
        <w:pStyle w:val="ConsPlusNormal"/>
        <w:ind w:firstLine="540"/>
        <w:jc w:val="center"/>
        <w:rPr>
          <w:rFonts w:ascii="Times New Roman" w:hAnsi="Times New Roman" w:cs="Times New Roman"/>
          <w:bCs/>
          <w:sz w:val="28"/>
          <w:szCs w:val="28"/>
        </w:rPr>
      </w:pPr>
      <w:bookmarkStart w:id="9" w:name="P481"/>
      <w:bookmarkEnd w:id="9"/>
      <w:r w:rsidRPr="0067536C">
        <w:rPr>
          <w:rFonts w:ascii="Times New Roman" w:hAnsi="Times New Roman" w:cs="Times New Roman"/>
          <w:bCs/>
          <w:sz w:val="28"/>
          <w:szCs w:val="28"/>
        </w:rPr>
        <w:t>ЖУРНАЛ</w:t>
      </w:r>
    </w:p>
    <w:p w:rsidR="0067536C" w:rsidRPr="0067536C" w:rsidRDefault="0067536C" w:rsidP="00D81923">
      <w:pPr>
        <w:pStyle w:val="ConsPlusNormal"/>
        <w:ind w:firstLine="540"/>
        <w:jc w:val="center"/>
        <w:rPr>
          <w:rFonts w:ascii="Times New Roman" w:hAnsi="Times New Roman" w:cs="Times New Roman"/>
          <w:bCs/>
          <w:sz w:val="28"/>
          <w:szCs w:val="28"/>
        </w:rPr>
      </w:pPr>
      <w:r w:rsidRPr="0067536C">
        <w:rPr>
          <w:rFonts w:ascii="Times New Roman" w:hAnsi="Times New Roman" w:cs="Times New Roman"/>
          <w:bCs/>
          <w:sz w:val="28"/>
          <w:szCs w:val="28"/>
        </w:rPr>
        <w:t>регистрации ходатайств о продлении</w:t>
      </w:r>
    </w:p>
    <w:p w:rsidR="0067536C" w:rsidRPr="0067536C" w:rsidRDefault="0067536C" w:rsidP="00D81923">
      <w:pPr>
        <w:pStyle w:val="ConsPlusNormal"/>
        <w:ind w:firstLine="540"/>
        <w:jc w:val="center"/>
        <w:rPr>
          <w:rFonts w:ascii="Times New Roman" w:hAnsi="Times New Roman" w:cs="Times New Roman"/>
          <w:bCs/>
          <w:sz w:val="28"/>
          <w:szCs w:val="28"/>
        </w:rPr>
      </w:pPr>
      <w:r w:rsidRPr="0067536C">
        <w:rPr>
          <w:rFonts w:ascii="Times New Roman" w:hAnsi="Times New Roman" w:cs="Times New Roman"/>
          <w:bCs/>
          <w:sz w:val="28"/>
          <w:szCs w:val="28"/>
        </w:rPr>
        <w:t>сроков исполнения предписаний</w:t>
      </w:r>
    </w:p>
    <w:p w:rsidR="0067536C" w:rsidRPr="0067536C" w:rsidRDefault="0067536C" w:rsidP="0067536C">
      <w:pPr>
        <w:pStyle w:val="ConsPlusNormal"/>
        <w:ind w:firstLine="540"/>
        <w:jc w:val="both"/>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620"/>
        <w:gridCol w:w="2551"/>
        <w:gridCol w:w="1587"/>
        <w:gridCol w:w="1814"/>
        <w:gridCol w:w="1489"/>
      </w:tblGrid>
      <w:tr w:rsidR="0067536C" w:rsidRPr="0067536C">
        <w:tc>
          <w:tcPr>
            <w:tcW w:w="567" w:type="dxa"/>
          </w:tcPr>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N </w:t>
            </w:r>
            <w:proofErr w:type="spellStart"/>
            <w:r w:rsidRPr="0067536C">
              <w:rPr>
                <w:rFonts w:ascii="Times New Roman" w:hAnsi="Times New Roman" w:cs="Times New Roman"/>
                <w:bCs/>
                <w:sz w:val="28"/>
                <w:szCs w:val="28"/>
              </w:rPr>
              <w:t>п</w:t>
            </w:r>
            <w:proofErr w:type="spellEnd"/>
            <w:r w:rsidRPr="0067536C">
              <w:rPr>
                <w:rFonts w:ascii="Times New Roman" w:hAnsi="Times New Roman" w:cs="Times New Roman"/>
                <w:bCs/>
                <w:sz w:val="28"/>
                <w:szCs w:val="28"/>
              </w:rPr>
              <w:t>/</w:t>
            </w:r>
            <w:proofErr w:type="spellStart"/>
            <w:r w:rsidRPr="0067536C">
              <w:rPr>
                <w:rFonts w:ascii="Times New Roman" w:hAnsi="Times New Roman" w:cs="Times New Roman"/>
                <w:bCs/>
                <w:sz w:val="28"/>
                <w:szCs w:val="28"/>
              </w:rPr>
              <w:t>п</w:t>
            </w:r>
            <w:proofErr w:type="spellEnd"/>
          </w:p>
        </w:tc>
        <w:tc>
          <w:tcPr>
            <w:tcW w:w="1620" w:type="dxa"/>
          </w:tcPr>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Дата</w:t>
            </w:r>
          </w:p>
        </w:tc>
        <w:tc>
          <w:tcPr>
            <w:tcW w:w="2551" w:type="dxa"/>
          </w:tcPr>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Наименование юридического лица, ФИО обратившегося лица, адрес, контактный телефон</w:t>
            </w:r>
          </w:p>
        </w:tc>
        <w:tc>
          <w:tcPr>
            <w:tcW w:w="1587" w:type="dxa"/>
          </w:tcPr>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Содержание ходатайства (кратко)</w:t>
            </w:r>
          </w:p>
        </w:tc>
        <w:tc>
          <w:tcPr>
            <w:tcW w:w="1814" w:type="dxa"/>
          </w:tcPr>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Наименование должности, ФИО должностного лица</w:t>
            </w:r>
          </w:p>
        </w:tc>
        <w:tc>
          <w:tcPr>
            <w:tcW w:w="1489" w:type="dxa"/>
          </w:tcPr>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Примечание</w:t>
            </w:r>
          </w:p>
        </w:tc>
      </w:tr>
      <w:tr w:rsidR="0067536C" w:rsidRPr="0067536C">
        <w:tc>
          <w:tcPr>
            <w:tcW w:w="567" w:type="dxa"/>
          </w:tcPr>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1</w:t>
            </w:r>
          </w:p>
        </w:tc>
        <w:tc>
          <w:tcPr>
            <w:tcW w:w="1620" w:type="dxa"/>
          </w:tcPr>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2</w:t>
            </w:r>
          </w:p>
        </w:tc>
        <w:tc>
          <w:tcPr>
            <w:tcW w:w="2551" w:type="dxa"/>
          </w:tcPr>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3</w:t>
            </w:r>
          </w:p>
        </w:tc>
        <w:tc>
          <w:tcPr>
            <w:tcW w:w="1587" w:type="dxa"/>
          </w:tcPr>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4</w:t>
            </w:r>
          </w:p>
        </w:tc>
        <w:tc>
          <w:tcPr>
            <w:tcW w:w="1814" w:type="dxa"/>
          </w:tcPr>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5</w:t>
            </w:r>
          </w:p>
        </w:tc>
        <w:tc>
          <w:tcPr>
            <w:tcW w:w="1489" w:type="dxa"/>
          </w:tcPr>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6</w:t>
            </w:r>
          </w:p>
        </w:tc>
      </w:tr>
      <w:tr w:rsidR="0067536C" w:rsidRPr="0067536C">
        <w:tc>
          <w:tcPr>
            <w:tcW w:w="567"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1620"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2551"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1587"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1814"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1489" w:type="dxa"/>
          </w:tcPr>
          <w:p w:rsidR="0067536C" w:rsidRPr="0067536C" w:rsidRDefault="0067536C" w:rsidP="0067536C">
            <w:pPr>
              <w:pStyle w:val="ConsPlusNormal"/>
              <w:ind w:firstLine="540"/>
              <w:jc w:val="both"/>
              <w:rPr>
                <w:rFonts w:ascii="Times New Roman" w:hAnsi="Times New Roman" w:cs="Times New Roman"/>
                <w:bCs/>
                <w:sz w:val="28"/>
                <w:szCs w:val="28"/>
              </w:rPr>
            </w:pPr>
          </w:p>
        </w:tc>
      </w:tr>
      <w:tr w:rsidR="0067536C" w:rsidRPr="0067536C">
        <w:tc>
          <w:tcPr>
            <w:tcW w:w="567"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1620"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2551"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1587"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1814"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1489" w:type="dxa"/>
          </w:tcPr>
          <w:p w:rsidR="0067536C" w:rsidRPr="0067536C" w:rsidRDefault="0067536C" w:rsidP="0067536C">
            <w:pPr>
              <w:pStyle w:val="ConsPlusNormal"/>
              <w:ind w:firstLine="540"/>
              <w:jc w:val="both"/>
              <w:rPr>
                <w:rFonts w:ascii="Times New Roman" w:hAnsi="Times New Roman" w:cs="Times New Roman"/>
                <w:bCs/>
                <w:sz w:val="28"/>
                <w:szCs w:val="28"/>
              </w:rPr>
            </w:pPr>
          </w:p>
        </w:tc>
      </w:tr>
    </w:tbl>
    <w:p w:rsidR="0067536C" w:rsidRPr="0067536C" w:rsidRDefault="0067536C" w:rsidP="0067536C">
      <w:pPr>
        <w:pStyle w:val="ConsPlusNormal"/>
        <w:ind w:firstLine="540"/>
        <w:jc w:val="both"/>
        <w:rPr>
          <w:rFonts w:ascii="Times New Roman" w:hAnsi="Times New Roman" w:cs="Times New Roman"/>
          <w:bCs/>
          <w:sz w:val="28"/>
          <w:szCs w:val="28"/>
        </w:rPr>
        <w:sectPr w:rsidR="0067536C" w:rsidRPr="0067536C" w:rsidSect="00D81923">
          <w:pgSz w:w="11905" w:h="16838"/>
          <w:pgMar w:top="1134" w:right="851" w:bottom="1134" w:left="1701" w:header="0" w:footer="0" w:gutter="0"/>
          <w:cols w:space="720"/>
        </w:sectPr>
      </w:pP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D81923" w:rsidP="0067536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67536C" w:rsidRPr="0067536C">
        <w:rPr>
          <w:rFonts w:ascii="Times New Roman" w:hAnsi="Times New Roman" w:cs="Times New Roman"/>
          <w:bCs/>
          <w:sz w:val="28"/>
          <w:szCs w:val="28"/>
        </w:rPr>
        <w:t>Приложение N 3</w:t>
      </w:r>
    </w:p>
    <w:p w:rsidR="0067536C" w:rsidRPr="0067536C" w:rsidRDefault="00D81923" w:rsidP="0067536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67536C" w:rsidRPr="0067536C">
        <w:rPr>
          <w:rFonts w:ascii="Times New Roman" w:hAnsi="Times New Roman" w:cs="Times New Roman"/>
          <w:bCs/>
          <w:sz w:val="28"/>
          <w:szCs w:val="28"/>
        </w:rPr>
        <w:t>к Административному регламенту</w:t>
      </w: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______________________________________________________________</w:t>
      </w:r>
    </w:p>
    <w:p w:rsidR="0067536C" w:rsidRPr="00D81923" w:rsidRDefault="0067536C" w:rsidP="00D81923">
      <w:pPr>
        <w:pStyle w:val="ConsPlusNormal"/>
        <w:ind w:firstLine="540"/>
        <w:jc w:val="center"/>
        <w:rPr>
          <w:rFonts w:ascii="Times New Roman" w:hAnsi="Times New Roman" w:cs="Times New Roman"/>
          <w:bCs/>
          <w:sz w:val="20"/>
        </w:rPr>
      </w:pPr>
      <w:r w:rsidRPr="00D81923">
        <w:rPr>
          <w:rFonts w:ascii="Times New Roman" w:hAnsi="Times New Roman" w:cs="Times New Roman"/>
          <w:bCs/>
          <w:sz w:val="20"/>
        </w:rPr>
        <w:t>(наименование органа муниципального контроля)</w:t>
      </w: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bookmarkStart w:id="10" w:name="P526"/>
      <w:bookmarkEnd w:id="10"/>
      <w:r w:rsidRPr="0067536C">
        <w:rPr>
          <w:rFonts w:ascii="Times New Roman" w:hAnsi="Times New Roman" w:cs="Times New Roman"/>
          <w:bCs/>
          <w:sz w:val="28"/>
          <w:szCs w:val="28"/>
        </w:rPr>
        <w:t xml:space="preserve">                                  РЕШЕНИЕ</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о продлении срока исполнения предписания</w:t>
      </w: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 ___________ 20___ г.</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w:t>
      </w:r>
      <w:r w:rsidR="00D81923">
        <w:rPr>
          <w:rFonts w:ascii="Times New Roman" w:hAnsi="Times New Roman" w:cs="Times New Roman"/>
          <w:bCs/>
          <w:sz w:val="28"/>
          <w:szCs w:val="28"/>
        </w:rPr>
        <w:t>___________________</w:t>
      </w:r>
    </w:p>
    <w:p w:rsidR="0067536C" w:rsidRPr="00D81923" w:rsidRDefault="0067536C" w:rsidP="0067536C">
      <w:pPr>
        <w:pStyle w:val="ConsPlusNormal"/>
        <w:ind w:firstLine="540"/>
        <w:jc w:val="both"/>
        <w:rPr>
          <w:rFonts w:ascii="Times New Roman" w:hAnsi="Times New Roman" w:cs="Times New Roman"/>
          <w:bCs/>
          <w:sz w:val="20"/>
        </w:rPr>
      </w:pPr>
      <w:r w:rsidRPr="00D81923">
        <w:rPr>
          <w:rFonts w:ascii="Times New Roman" w:hAnsi="Times New Roman" w:cs="Times New Roman"/>
          <w:bCs/>
          <w:sz w:val="20"/>
        </w:rPr>
        <w:t xml:space="preserve">    (ФИО, должность лица, рассмотревшего ходатайство о продлении срока</w:t>
      </w:r>
      <w:r w:rsidR="00D81923">
        <w:rPr>
          <w:rFonts w:ascii="Times New Roman" w:hAnsi="Times New Roman" w:cs="Times New Roman"/>
          <w:bCs/>
          <w:sz w:val="20"/>
        </w:rPr>
        <w:t xml:space="preserve"> </w:t>
      </w:r>
      <w:r w:rsidRPr="00D81923">
        <w:rPr>
          <w:rFonts w:ascii="Times New Roman" w:hAnsi="Times New Roman" w:cs="Times New Roman"/>
          <w:bCs/>
          <w:sz w:val="20"/>
        </w:rPr>
        <w:t>исполнения предписания)</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______________________________________________________________</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______________________________________________________________,</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рассмотрев ходатайство ______________</w:t>
      </w:r>
      <w:r w:rsidR="00D81923">
        <w:rPr>
          <w:rFonts w:ascii="Times New Roman" w:hAnsi="Times New Roman" w:cs="Times New Roman"/>
          <w:bCs/>
          <w:sz w:val="28"/>
          <w:szCs w:val="28"/>
        </w:rPr>
        <w:t>__________________________</w:t>
      </w:r>
    </w:p>
    <w:p w:rsidR="0067536C" w:rsidRPr="00D81923" w:rsidRDefault="0067536C" w:rsidP="0067536C">
      <w:pPr>
        <w:pStyle w:val="ConsPlusNormal"/>
        <w:ind w:firstLine="540"/>
        <w:jc w:val="both"/>
        <w:rPr>
          <w:rFonts w:ascii="Times New Roman" w:hAnsi="Times New Roman" w:cs="Times New Roman"/>
          <w:bCs/>
          <w:sz w:val="20"/>
        </w:rPr>
      </w:pPr>
      <w:r w:rsidRPr="00D81923">
        <w:rPr>
          <w:rFonts w:ascii="Times New Roman" w:hAnsi="Times New Roman" w:cs="Times New Roman"/>
          <w:bCs/>
          <w:sz w:val="20"/>
        </w:rPr>
        <w:t xml:space="preserve">                       </w:t>
      </w:r>
      <w:r w:rsidR="00D81923">
        <w:rPr>
          <w:rFonts w:ascii="Times New Roman" w:hAnsi="Times New Roman" w:cs="Times New Roman"/>
          <w:bCs/>
          <w:sz w:val="20"/>
        </w:rPr>
        <w:tab/>
      </w:r>
      <w:r w:rsidR="00D81923">
        <w:rPr>
          <w:rFonts w:ascii="Times New Roman" w:hAnsi="Times New Roman" w:cs="Times New Roman"/>
          <w:bCs/>
          <w:sz w:val="20"/>
        </w:rPr>
        <w:tab/>
      </w:r>
      <w:r w:rsidR="00D81923">
        <w:rPr>
          <w:rFonts w:ascii="Times New Roman" w:hAnsi="Times New Roman" w:cs="Times New Roman"/>
          <w:bCs/>
          <w:sz w:val="20"/>
        </w:rPr>
        <w:tab/>
      </w:r>
      <w:r w:rsidRPr="00D81923">
        <w:rPr>
          <w:rFonts w:ascii="Times New Roman" w:hAnsi="Times New Roman" w:cs="Times New Roman"/>
          <w:bCs/>
          <w:sz w:val="20"/>
        </w:rPr>
        <w:t xml:space="preserve"> (наименование юридического лица, ФИО должностного</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______________________________________________________________</w:t>
      </w:r>
    </w:p>
    <w:p w:rsidR="0067536C" w:rsidRPr="00D81923" w:rsidRDefault="0067536C" w:rsidP="0067536C">
      <w:pPr>
        <w:pStyle w:val="ConsPlusNormal"/>
        <w:ind w:firstLine="540"/>
        <w:jc w:val="both"/>
        <w:rPr>
          <w:rFonts w:ascii="Times New Roman" w:hAnsi="Times New Roman" w:cs="Times New Roman"/>
          <w:bCs/>
          <w:sz w:val="20"/>
        </w:rPr>
      </w:pPr>
      <w:r w:rsidRPr="00D81923">
        <w:rPr>
          <w:rFonts w:ascii="Times New Roman" w:hAnsi="Times New Roman" w:cs="Times New Roman"/>
          <w:bCs/>
          <w:sz w:val="20"/>
        </w:rPr>
        <w:t xml:space="preserve">       лица, ФИО гражданина, входящий номер и дата ходатайства)</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______________________________________________________________</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о продлении срока исполнения предписания от "___" ________ 20___ г. N ____,</w:t>
      </w:r>
      <w:r w:rsidR="00D81923">
        <w:rPr>
          <w:rFonts w:ascii="Times New Roman" w:hAnsi="Times New Roman" w:cs="Times New Roman"/>
          <w:bCs/>
          <w:sz w:val="28"/>
          <w:szCs w:val="28"/>
        </w:rPr>
        <w:t xml:space="preserve"> </w:t>
      </w:r>
      <w:r w:rsidRPr="0067536C">
        <w:rPr>
          <w:rFonts w:ascii="Times New Roman" w:hAnsi="Times New Roman" w:cs="Times New Roman"/>
          <w:bCs/>
          <w:sz w:val="28"/>
          <w:szCs w:val="28"/>
        </w:rPr>
        <w:t>установил(а) ______________________________________________</w:t>
      </w:r>
      <w:r w:rsidR="00D81923">
        <w:rPr>
          <w:rFonts w:ascii="Times New Roman" w:hAnsi="Times New Roman" w:cs="Times New Roman"/>
          <w:bCs/>
          <w:sz w:val="28"/>
          <w:szCs w:val="28"/>
        </w:rPr>
        <w:t>__</w:t>
      </w:r>
    </w:p>
    <w:p w:rsidR="0067536C" w:rsidRPr="00D81923" w:rsidRDefault="0067536C" w:rsidP="0067536C">
      <w:pPr>
        <w:pStyle w:val="ConsPlusNormal"/>
        <w:ind w:firstLine="540"/>
        <w:jc w:val="both"/>
        <w:rPr>
          <w:rFonts w:ascii="Times New Roman" w:hAnsi="Times New Roman" w:cs="Times New Roman"/>
          <w:bCs/>
          <w:sz w:val="20"/>
        </w:rPr>
      </w:pPr>
      <w:r w:rsidRPr="0067536C">
        <w:rPr>
          <w:rFonts w:ascii="Times New Roman" w:hAnsi="Times New Roman" w:cs="Times New Roman"/>
          <w:bCs/>
          <w:sz w:val="28"/>
          <w:szCs w:val="28"/>
        </w:rPr>
        <w:t xml:space="preserve">              </w:t>
      </w:r>
      <w:r w:rsidR="00D81923">
        <w:rPr>
          <w:rFonts w:ascii="Times New Roman" w:hAnsi="Times New Roman" w:cs="Times New Roman"/>
          <w:bCs/>
          <w:sz w:val="28"/>
          <w:szCs w:val="28"/>
        </w:rPr>
        <w:t xml:space="preserve">                      </w:t>
      </w:r>
      <w:r w:rsidRPr="0067536C">
        <w:rPr>
          <w:rFonts w:ascii="Times New Roman" w:hAnsi="Times New Roman" w:cs="Times New Roman"/>
          <w:bCs/>
          <w:sz w:val="28"/>
          <w:szCs w:val="28"/>
        </w:rPr>
        <w:t xml:space="preserve"> </w:t>
      </w:r>
      <w:r w:rsidRPr="00D81923">
        <w:rPr>
          <w:rFonts w:ascii="Times New Roman" w:hAnsi="Times New Roman" w:cs="Times New Roman"/>
          <w:bCs/>
          <w:sz w:val="20"/>
        </w:rPr>
        <w:t>(излагаются обстоятельства, установленные при рассмотрении</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______________________________________________________________</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w:t>
      </w:r>
      <w:r w:rsidRPr="00D81923">
        <w:rPr>
          <w:rFonts w:ascii="Times New Roman" w:hAnsi="Times New Roman" w:cs="Times New Roman"/>
          <w:bCs/>
          <w:sz w:val="20"/>
        </w:rPr>
        <w:t xml:space="preserve">ходатайства: обстоятельства, не позволяющие исполнить предписание </w:t>
      </w:r>
      <w:r w:rsidRPr="0067536C">
        <w:rPr>
          <w:rFonts w:ascii="Times New Roman" w:hAnsi="Times New Roman" w:cs="Times New Roman"/>
          <w:bCs/>
          <w:sz w:val="28"/>
          <w:szCs w:val="28"/>
        </w:rPr>
        <w:t>в</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______________________________________________________________</w:t>
      </w:r>
    </w:p>
    <w:p w:rsidR="0067536C" w:rsidRPr="00D81923" w:rsidRDefault="0067536C" w:rsidP="0067536C">
      <w:pPr>
        <w:pStyle w:val="ConsPlusNormal"/>
        <w:ind w:firstLine="540"/>
        <w:jc w:val="both"/>
        <w:rPr>
          <w:rFonts w:ascii="Times New Roman" w:hAnsi="Times New Roman" w:cs="Times New Roman"/>
          <w:bCs/>
          <w:sz w:val="20"/>
        </w:rPr>
      </w:pPr>
      <w:r w:rsidRPr="0067536C">
        <w:rPr>
          <w:rFonts w:ascii="Times New Roman" w:hAnsi="Times New Roman" w:cs="Times New Roman"/>
          <w:bCs/>
          <w:sz w:val="28"/>
          <w:szCs w:val="28"/>
        </w:rPr>
        <w:t xml:space="preserve">    </w:t>
      </w:r>
      <w:r w:rsidRPr="00D81923">
        <w:rPr>
          <w:rFonts w:ascii="Times New Roman" w:hAnsi="Times New Roman" w:cs="Times New Roman"/>
          <w:bCs/>
          <w:sz w:val="20"/>
        </w:rPr>
        <w:t>установленный срок, уважительность причин переноса срока исполнения</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______________________________________________________________</w:t>
      </w:r>
    </w:p>
    <w:p w:rsidR="0067536C" w:rsidRPr="00D81923" w:rsidRDefault="0067536C" w:rsidP="0067536C">
      <w:pPr>
        <w:pStyle w:val="ConsPlusNormal"/>
        <w:ind w:firstLine="540"/>
        <w:jc w:val="both"/>
        <w:rPr>
          <w:rFonts w:ascii="Times New Roman" w:hAnsi="Times New Roman" w:cs="Times New Roman"/>
          <w:bCs/>
          <w:sz w:val="20"/>
        </w:rPr>
      </w:pPr>
      <w:r w:rsidRPr="0067536C">
        <w:rPr>
          <w:rFonts w:ascii="Times New Roman" w:hAnsi="Times New Roman" w:cs="Times New Roman"/>
          <w:bCs/>
          <w:sz w:val="28"/>
          <w:szCs w:val="28"/>
        </w:rPr>
        <w:t xml:space="preserve"> </w:t>
      </w:r>
      <w:r w:rsidRPr="00D81923">
        <w:rPr>
          <w:rFonts w:ascii="Times New Roman" w:hAnsi="Times New Roman" w:cs="Times New Roman"/>
          <w:bCs/>
          <w:sz w:val="20"/>
        </w:rPr>
        <w:t>предписания, другие сведения, необходимые для принятия решения о переносе</w:t>
      </w:r>
      <w:r w:rsidR="00D81923">
        <w:rPr>
          <w:rFonts w:ascii="Times New Roman" w:hAnsi="Times New Roman" w:cs="Times New Roman"/>
          <w:bCs/>
          <w:sz w:val="20"/>
        </w:rPr>
        <w:t xml:space="preserve"> </w:t>
      </w:r>
      <w:r w:rsidRPr="00D81923">
        <w:rPr>
          <w:rFonts w:ascii="Times New Roman" w:hAnsi="Times New Roman" w:cs="Times New Roman"/>
          <w:bCs/>
          <w:sz w:val="20"/>
        </w:rPr>
        <w:t>срока исполнения предписания)</w:t>
      </w: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На основании вышеизложенного вынес(</w:t>
      </w:r>
      <w:proofErr w:type="spellStart"/>
      <w:r w:rsidRPr="0067536C">
        <w:rPr>
          <w:rFonts w:ascii="Times New Roman" w:hAnsi="Times New Roman" w:cs="Times New Roman"/>
          <w:bCs/>
          <w:sz w:val="28"/>
          <w:szCs w:val="28"/>
        </w:rPr>
        <w:t>ла</w:t>
      </w:r>
      <w:proofErr w:type="spellEnd"/>
      <w:r w:rsidRPr="0067536C">
        <w:rPr>
          <w:rFonts w:ascii="Times New Roman" w:hAnsi="Times New Roman" w:cs="Times New Roman"/>
          <w:bCs/>
          <w:sz w:val="28"/>
          <w:szCs w:val="28"/>
        </w:rPr>
        <w:t xml:space="preserve">) </w:t>
      </w:r>
      <w:r w:rsidR="00D81923">
        <w:rPr>
          <w:rFonts w:ascii="Times New Roman" w:hAnsi="Times New Roman" w:cs="Times New Roman"/>
          <w:bCs/>
          <w:sz w:val="28"/>
          <w:szCs w:val="28"/>
        </w:rPr>
        <w:t>решение: _______________</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w:t>
      </w:r>
      <w:r w:rsidR="00D81923">
        <w:rPr>
          <w:rFonts w:ascii="Times New Roman" w:hAnsi="Times New Roman" w:cs="Times New Roman"/>
          <w:bCs/>
          <w:sz w:val="28"/>
          <w:szCs w:val="28"/>
        </w:rPr>
        <w:tab/>
      </w:r>
      <w:r w:rsidR="00D81923">
        <w:rPr>
          <w:rFonts w:ascii="Times New Roman" w:hAnsi="Times New Roman" w:cs="Times New Roman"/>
          <w:bCs/>
          <w:sz w:val="28"/>
          <w:szCs w:val="28"/>
        </w:rPr>
        <w:tab/>
      </w:r>
      <w:r w:rsidR="00D81923">
        <w:rPr>
          <w:rFonts w:ascii="Times New Roman" w:hAnsi="Times New Roman" w:cs="Times New Roman"/>
          <w:bCs/>
          <w:sz w:val="28"/>
          <w:szCs w:val="28"/>
        </w:rPr>
        <w:tab/>
      </w:r>
      <w:r w:rsidR="00D81923">
        <w:rPr>
          <w:rFonts w:ascii="Times New Roman" w:hAnsi="Times New Roman" w:cs="Times New Roman"/>
          <w:bCs/>
          <w:sz w:val="28"/>
          <w:szCs w:val="28"/>
        </w:rPr>
        <w:tab/>
      </w:r>
      <w:r w:rsidR="00D81923">
        <w:rPr>
          <w:rFonts w:ascii="Times New Roman" w:hAnsi="Times New Roman" w:cs="Times New Roman"/>
          <w:bCs/>
          <w:sz w:val="28"/>
          <w:szCs w:val="28"/>
        </w:rPr>
        <w:tab/>
      </w:r>
      <w:r w:rsidRPr="00D81923">
        <w:rPr>
          <w:rFonts w:ascii="Times New Roman" w:hAnsi="Times New Roman" w:cs="Times New Roman"/>
          <w:bCs/>
          <w:sz w:val="20"/>
        </w:rPr>
        <w:t xml:space="preserve"> (суть принятого решения)</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______________________________________________________________.</w:t>
      </w:r>
    </w:p>
    <w:p w:rsidR="00D81923"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Должностное   лицо,  вынесшее  решение  о  продлении  срока  исполнения</w:t>
      </w:r>
      <w:r w:rsidR="00D81923">
        <w:rPr>
          <w:rFonts w:ascii="Times New Roman" w:hAnsi="Times New Roman" w:cs="Times New Roman"/>
          <w:bCs/>
          <w:sz w:val="28"/>
          <w:szCs w:val="28"/>
        </w:rPr>
        <w:t xml:space="preserve"> </w:t>
      </w:r>
      <w:r w:rsidRPr="0067536C">
        <w:rPr>
          <w:rFonts w:ascii="Times New Roman" w:hAnsi="Times New Roman" w:cs="Times New Roman"/>
          <w:bCs/>
          <w:sz w:val="28"/>
          <w:szCs w:val="28"/>
        </w:rPr>
        <w:t>предписания:</w:t>
      </w:r>
    </w:p>
    <w:p w:rsidR="00D81923" w:rsidRPr="0067536C" w:rsidRDefault="00D81923" w:rsidP="00D81923">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 _____________</w:t>
      </w:r>
      <w:r>
        <w:rPr>
          <w:rFonts w:ascii="Times New Roman" w:hAnsi="Times New Roman" w:cs="Times New Roman"/>
          <w:bCs/>
          <w:sz w:val="28"/>
          <w:szCs w:val="28"/>
        </w:rPr>
        <w:t>__ ________________</w:t>
      </w:r>
    </w:p>
    <w:p w:rsidR="00D81923" w:rsidRPr="0042061A" w:rsidRDefault="00D81923" w:rsidP="00D81923">
      <w:pPr>
        <w:pStyle w:val="ConsPlusNormal"/>
        <w:ind w:firstLine="540"/>
        <w:jc w:val="both"/>
        <w:rPr>
          <w:rFonts w:ascii="Times New Roman" w:hAnsi="Times New Roman" w:cs="Times New Roman"/>
          <w:bCs/>
          <w:sz w:val="20"/>
        </w:rPr>
      </w:pPr>
      <w:r w:rsidRPr="0042061A">
        <w:rPr>
          <w:rFonts w:ascii="Times New Roman" w:hAnsi="Times New Roman" w:cs="Times New Roman"/>
          <w:bCs/>
          <w:sz w:val="20"/>
        </w:rPr>
        <w:t xml:space="preserve">       (должность)           </w:t>
      </w:r>
      <w:r>
        <w:rPr>
          <w:rFonts w:ascii="Times New Roman" w:hAnsi="Times New Roman" w:cs="Times New Roman"/>
          <w:bCs/>
          <w:sz w:val="20"/>
        </w:rPr>
        <w:t xml:space="preserve">                                          </w:t>
      </w:r>
      <w:r w:rsidRPr="0042061A">
        <w:rPr>
          <w:rFonts w:ascii="Times New Roman" w:hAnsi="Times New Roman" w:cs="Times New Roman"/>
          <w:bCs/>
          <w:sz w:val="20"/>
        </w:rPr>
        <w:t xml:space="preserve">        (подпись)        </w:t>
      </w:r>
      <w:r>
        <w:rPr>
          <w:rFonts w:ascii="Times New Roman" w:hAnsi="Times New Roman" w:cs="Times New Roman"/>
          <w:bCs/>
          <w:sz w:val="20"/>
        </w:rPr>
        <w:t xml:space="preserve">                </w:t>
      </w:r>
      <w:r w:rsidRPr="0042061A">
        <w:rPr>
          <w:rFonts w:ascii="Times New Roman" w:hAnsi="Times New Roman" w:cs="Times New Roman"/>
          <w:bCs/>
          <w:sz w:val="20"/>
        </w:rPr>
        <w:t>(расшифровка подписи)</w:t>
      </w:r>
    </w:p>
    <w:p w:rsidR="00D81923" w:rsidRPr="0067536C" w:rsidRDefault="00D81923" w:rsidP="00D81923">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w:t>
      </w:r>
      <w:r w:rsidR="00D81923">
        <w:rPr>
          <w:rFonts w:ascii="Times New Roman" w:hAnsi="Times New Roman" w:cs="Times New Roman"/>
          <w:bCs/>
          <w:sz w:val="28"/>
          <w:szCs w:val="28"/>
        </w:rPr>
        <w:t>___________________</w:t>
      </w:r>
    </w:p>
    <w:p w:rsidR="0067536C" w:rsidRPr="00D81923" w:rsidRDefault="0067536C" w:rsidP="00D81923">
      <w:pPr>
        <w:pStyle w:val="ConsPlusNormal"/>
        <w:ind w:firstLine="540"/>
        <w:jc w:val="center"/>
        <w:rPr>
          <w:rFonts w:ascii="Times New Roman" w:hAnsi="Times New Roman" w:cs="Times New Roman"/>
          <w:bCs/>
          <w:sz w:val="20"/>
        </w:rPr>
      </w:pPr>
      <w:r w:rsidRPr="00D81923">
        <w:rPr>
          <w:rFonts w:ascii="Times New Roman" w:hAnsi="Times New Roman" w:cs="Times New Roman"/>
          <w:bCs/>
          <w:sz w:val="20"/>
        </w:rPr>
        <w:t>(отметка о вручении решения)</w:t>
      </w:r>
    </w:p>
    <w:p w:rsidR="0067536C" w:rsidRPr="00D81923" w:rsidRDefault="0067536C" w:rsidP="0067536C">
      <w:pPr>
        <w:pStyle w:val="ConsPlusNormal"/>
        <w:ind w:firstLine="540"/>
        <w:jc w:val="both"/>
        <w:rPr>
          <w:rFonts w:ascii="Times New Roman" w:hAnsi="Times New Roman" w:cs="Times New Roman"/>
          <w:bCs/>
          <w:sz w:val="20"/>
        </w:rPr>
      </w:pP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Default="0067536C" w:rsidP="0067536C">
      <w:pPr>
        <w:pStyle w:val="ConsPlusNormal"/>
        <w:ind w:firstLine="540"/>
        <w:jc w:val="both"/>
        <w:rPr>
          <w:rFonts w:ascii="Times New Roman" w:hAnsi="Times New Roman" w:cs="Times New Roman"/>
          <w:bCs/>
          <w:sz w:val="28"/>
          <w:szCs w:val="28"/>
        </w:rPr>
      </w:pPr>
    </w:p>
    <w:p w:rsidR="00DC370A" w:rsidRDefault="00DC370A" w:rsidP="0067536C">
      <w:pPr>
        <w:pStyle w:val="ConsPlusNormal"/>
        <w:ind w:firstLine="540"/>
        <w:jc w:val="both"/>
        <w:rPr>
          <w:rFonts w:ascii="Times New Roman" w:hAnsi="Times New Roman" w:cs="Times New Roman"/>
          <w:bCs/>
          <w:sz w:val="28"/>
          <w:szCs w:val="28"/>
        </w:rPr>
      </w:pPr>
    </w:p>
    <w:p w:rsidR="00DC370A" w:rsidRDefault="00DC370A" w:rsidP="0067536C">
      <w:pPr>
        <w:pStyle w:val="ConsPlusNormal"/>
        <w:ind w:firstLine="540"/>
        <w:jc w:val="both"/>
        <w:rPr>
          <w:rFonts w:ascii="Times New Roman" w:hAnsi="Times New Roman" w:cs="Times New Roman"/>
          <w:bCs/>
          <w:sz w:val="28"/>
          <w:szCs w:val="28"/>
        </w:rPr>
      </w:pPr>
    </w:p>
    <w:p w:rsidR="00DC370A" w:rsidRPr="0067536C" w:rsidRDefault="00DC370A"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DC370A" w:rsidP="0067536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67536C" w:rsidRPr="0067536C">
        <w:rPr>
          <w:rFonts w:ascii="Times New Roman" w:hAnsi="Times New Roman" w:cs="Times New Roman"/>
          <w:bCs/>
          <w:sz w:val="28"/>
          <w:szCs w:val="28"/>
        </w:rPr>
        <w:t>Приложение N 4</w:t>
      </w:r>
    </w:p>
    <w:p w:rsidR="0067536C" w:rsidRPr="0067536C" w:rsidRDefault="00DC370A" w:rsidP="0067536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67536C" w:rsidRPr="0067536C">
        <w:rPr>
          <w:rFonts w:ascii="Times New Roman" w:hAnsi="Times New Roman" w:cs="Times New Roman"/>
          <w:bCs/>
          <w:sz w:val="28"/>
          <w:szCs w:val="28"/>
        </w:rPr>
        <w:t>к Административному регламенту</w:t>
      </w:r>
    </w:p>
    <w:p w:rsidR="0067536C" w:rsidRPr="0067536C" w:rsidRDefault="0067536C" w:rsidP="0067536C">
      <w:pPr>
        <w:pStyle w:val="ConsPlusNormal"/>
        <w:ind w:firstLine="540"/>
        <w:jc w:val="both"/>
        <w:rPr>
          <w:rFonts w:ascii="Times New Roman" w:hAnsi="Times New Roman" w:cs="Times New Roman"/>
          <w:bCs/>
          <w:sz w:val="28"/>
          <w:szCs w:val="28"/>
        </w:rPr>
      </w:pPr>
      <w:bookmarkStart w:id="11" w:name="P572"/>
      <w:bookmarkEnd w:id="11"/>
    </w:p>
    <w:p w:rsidR="00DC370A" w:rsidRDefault="00DC370A" w:rsidP="00DC370A">
      <w:pPr>
        <w:jc w:val="center"/>
        <w:rPr>
          <w:b/>
          <w:sz w:val="24"/>
        </w:rPr>
      </w:pPr>
      <w:r>
        <w:rPr>
          <w:b/>
          <w:sz w:val="24"/>
        </w:rPr>
        <w:t>Блок - схема</w:t>
      </w:r>
    </w:p>
    <w:p w:rsidR="00DC370A" w:rsidRDefault="00DC370A" w:rsidP="00DC370A">
      <w:pPr>
        <w:jc w:val="center"/>
        <w:rPr>
          <w:sz w:val="24"/>
        </w:rPr>
      </w:pPr>
      <w:r>
        <w:rPr>
          <w:sz w:val="24"/>
        </w:rPr>
        <w:t>исполнения муниципальной функции</w:t>
      </w:r>
    </w:p>
    <w:p w:rsidR="00DC370A" w:rsidRDefault="00DC370A" w:rsidP="00DC370A">
      <w:pPr>
        <w:jc w:val="center"/>
        <w:rPr>
          <w:sz w:val="24"/>
        </w:rPr>
      </w:pPr>
    </w:p>
    <w:p w:rsidR="00DC370A" w:rsidRDefault="00DC370A" w:rsidP="00DC370A">
      <w:pPr>
        <w:autoSpaceDE w:val="0"/>
        <w:autoSpaceDN w:val="0"/>
        <w:adjustRightInd w:val="0"/>
        <w:ind w:firstLine="540"/>
        <w:jc w:val="right"/>
        <w:rPr>
          <w:sz w:val="24"/>
        </w:rPr>
      </w:pPr>
      <w:r w:rsidRPr="001E38C4">
        <w:pict>
          <v:rect id="_x0000_s1026" style="position:absolute;left:0;text-align:left;margin-left:235.2pt;margin-top:5.9pt;width:236.75pt;height:34.2pt;flip:y;z-index:251660288">
            <v:textbox style="mso-next-textbox:#_x0000_s1026">
              <w:txbxContent>
                <w:p w:rsidR="00943A16" w:rsidRDefault="00943A16" w:rsidP="00DC370A">
                  <w:pPr>
                    <w:jc w:val="center"/>
                    <w:rPr>
                      <w:bCs/>
                      <w:sz w:val="20"/>
                      <w:szCs w:val="20"/>
                    </w:rPr>
                  </w:pPr>
                  <w:r>
                    <w:rPr>
                      <w:bCs/>
                      <w:sz w:val="20"/>
                      <w:szCs w:val="20"/>
                    </w:rPr>
                    <w:t>Обращения, заявления о фактах возникновения угрозы причинения вреда</w:t>
                  </w:r>
                  <w:r>
                    <w:rPr>
                      <w:b/>
                      <w:bCs/>
                      <w:sz w:val="20"/>
                      <w:szCs w:val="20"/>
                    </w:rPr>
                    <w:t xml:space="preserve"> </w:t>
                  </w:r>
                  <w:r>
                    <w:rPr>
                      <w:bCs/>
                      <w:sz w:val="20"/>
                      <w:szCs w:val="20"/>
                    </w:rPr>
                    <w:t>окружающей среде</w:t>
                  </w:r>
                </w:p>
                <w:p w:rsidR="00943A16" w:rsidRDefault="00943A16" w:rsidP="00DC370A">
                  <w:pPr>
                    <w:jc w:val="center"/>
                    <w:rPr>
                      <w:b/>
                      <w:bCs/>
                    </w:rPr>
                  </w:pPr>
                </w:p>
              </w:txbxContent>
            </v:textbox>
          </v:rect>
        </w:pict>
      </w:r>
      <w:r w:rsidRPr="001E38C4">
        <w:pict>
          <v:rect id="_x0000_s1027" style="position:absolute;left:0;text-align:left;margin-left:245.25pt;margin-top:55.7pt;width:219.5pt;height:17.05pt;z-index:251661312">
            <v:textbox style="mso-next-textbox:#_x0000_s1027">
              <w:txbxContent>
                <w:p w:rsidR="00943A16" w:rsidRDefault="00943A16" w:rsidP="00DC370A">
                  <w:pPr>
                    <w:jc w:val="center"/>
                    <w:rPr>
                      <w:bCs/>
                      <w:sz w:val="20"/>
                      <w:szCs w:val="20"/>
                    </w:rPr>
                  </w:pPr>
                  <w:r>
                    <w:rPr>
                      <w:bCs/>
                      <w:sz w:val="20"/>
                      <w:szCs w:val="20"/>
                    </w:rPr>
                    <w:t xml:space="preserve">Поручение </w:t>
                  </w:r>
                </w:p>
                <w:p w:rsidR="00943A16" w:rsidRDefault="00943A16" w:rsidP="00DC370A">
                  <w:pPr>
                    <w:jc w:val="center"/>
                    <w:rPr>
                      <w:b/>
                      <w:bCs/>
                    </w:rPr>
                  </w:pPr>
                </w:p>
              </w:txbxContent>
            </v:textbox>
          </v:rect>
        </w:pict>
      </w:r>
      <w:r w:rsidRPr="001E38C4">
        <w:pict>
          <v:rect id="_x0000_s1028" style="position:absolute;left:0;text-align:left;margin-left:15.25pt;margin-top:52.65pt;width:199.8pt;height:28.9pt;z-index:251662336">
            <v:textbox style="mso-next-textbox:#_x0000_s1028">
              <w:txbxContent>
                <w:p w:rsidR="00943A16" w:rsidRDefault="00943A16" w:rsidP="00DC370A">
                  <w:pPr>
                    <w:jc w:val="center"/>
                    <w:rPr>
                      <w:bCs/>
                      <w:sz w:val="20"/>
                      <w:szCs w:val="20"/>
                    </w:rPr>
                  </w:pPr>
                  <w:r>
                    <w:rPr>
                      <w:bCs/>
                      <w:sz w:val="20"/>
                      <w:szCs w:val="20"/>
                    </w:rPr>
                    <w:t>Постановление об утверждении плана проведения  проверок</w:t>
                  </w:r>
                </w:p>
              </w:txbxContent>
            </v:textbox>
          </v:rect>
        </w:pict>
      </w:r>
      <w:r w:rsidRPr="001E38C4">
        <w:pict>
          <v:rect id="_x0000_s1029" style="position:absolute;left:0;text-align:left;margin-left:15.25pt;margin-top:189.3pt;width:456.7pt;height:19.65pt;z-index:251663360">
            <v:textbox style="mso-next-textbox:#_x0000_s1029">
              <w:txbxContent>
                <w:p w:rsidR="00943A16" w:rsidRDefault="00943A16" w:rsidP="00DC370A">
                  <w:pPr>
                    <w:jc w:val="center"/>
                    <w:rPr>
                      <w:bCs/>
                      <w:sz w:val="20"/>
                      <w:szCs w:val="20"/>
                    </w:rPr>
                  </w:pPr>
                  <w:r>
                    <w:rPr>
                      <w:bCs/>
                      <w:sz w:val="20"/>
                      <w:szCs w:val="20"/>
                    </w:rPr>
                    <w:t>Подготовка постановления о проведении проверки</w:t>
                  </w:r>
                </w:p>
              </w:txbxContent>
            </v:textbox>
          </v:rect>
        </w:pict>
      </w:r>
      <w:r w:rsidRPr="001E38C4">
        <w:pict>
          <v:rect id="_x0000_s1030" style="position:absolute;left:0;text-align:left;margin-left:15.25pt;margin-top:97.15pt;width:199.8pt;height:27.15pt;z-index:251664384">
            <v:textbox style="mso-next-textbox:#_x0000_s1030">
              <w:txbxContent>
                <w:p w:rsidR="00943A16" w:rsidRDefault="00943A16" w:rsidP="00DC370A">
                  <w:pPr>
                    <w:jc w:val="center"/>
                    <w:rPr>
                      <w:bCs/>
                      <w:sz w:val="20"/>
                      <w:szCs w:val="20"/>
                    </w:rPr>
                  </w:pPr>
                  <w:r>
                    <w:rPr>
                      <w:bCs/>
                      <w:sz w:val="20"/>
                      <w:szCs w:val="20"/>
                    </w:rPr>
                    <w:t>Согласование плана проверок с органами прокуратуры</w:t>
                  </w:r>
                </w:p>
              </w:txbxContent>
            </v:textbox>
          </v:rect>
        </w:pict>
      </w:r>
      <w:r w:rsidRPr="001E38C4">
        <w:pict>
          <v:rect id="_x0000_s1031" style="position:absolute;left:0;text-align:left;margin-left:15.25pt;margin-top:140.5pt;width:199.8pt;height:19.55pt;z-index:251665408">
            <v:textbox style="mso-next-textbox:#_x0000_s1031">
              <w:txbxContent>
                <w:p w:rsidR="00943A16" w:rsidRDefault="00943A16" w:rsidP="00DC370A">
                  <w:pPr>
                    <w:jc w:val="center"/>
                    <w:rPr>
                      <w:bCs/>
                      <w:sz w:val="20"/>
                      <w:szCs w:val="20"/>
                    </w:rPr>
                  </w:pPr>
                  <w:r>
                    <w:rPr>
                      <w:bCs/>
                      <w:sz w:val="20"/>
                      <w:szCs w:val="20"/>
                    </w:rPr>
                    <w:t xml:space="preserve">Размещение плана проверок на сайте </w:t>
                  </w:r>
                </w:p>
              </w:txbxContent>
            </v:textbox>
          </v:rect>
        </w:pict>
      </w:r>
      <w:r w:rsidRPr="001E38C4">
        <w:pict>
          <v:rect id="_x0000_s1032" style="position:absolute;left:0;text-align:left;margin-left:15.25pt;margin-top:5.05pt;width:199.8pt;height:29.85pt;z-index:251666432">
            <v:textbox style="mso-next-textbox:#_x0000_s1032">
              <w:txbxContent>
                <w:p w:rsidR="00943A16" w:rsidRDefault="00943A16" w:rsidP="00DC370A">
                  <w:pPr>
                    <w:jc w:val="center"/>
                    <w:rPr>
                      <w:bCs/>
                      <w:sz w:val="20"/>
                      <w:szCs w:val="20"/>
                    </w:rPr>
                  </w:pPr>
                  <w:r>
                    <w:rPr>
                      <w:bCs/>
                      <w:sz w:val="20"/>
                      <w:szCs w:val="20"/>
                    </w:rPr>
                    <w:t xml:space="preserve">Составление ежегодного плана </w:t>
                  </w:r>
                </w:p>
                <w:p w:rsidR="00943A16" w:rsidRDefault="00943A16" w:rsidP="00DC370A">
                  <w:pPr>
                    <w:jc w:val="center"/>
                    <w:rPr>
                      <w:bCs/>
                      <w:sz w:val="20"/>
                      <w:szCs w:val="20"/>
                    </w:rPr>
                  </w:pPr>
                  <w:r>
                    <w:rPr>
                      <w:bCs/>
                      <w:sz w:val="20"/>
                      <w:szCs w:val="20"/>
                    </w:rPr>
                    <w:t>проведения проверок</w:t>
                  </w:r>
                </w:p>
              </w:txbxContent>
            </v:textbox>
          </v:rect>
        </w:pict>
      </w:r>
      <w:r w:rsidRPr="001E38C4">
        <w:pict>
          <v:rect id="_x0000_s1033" style="position:absolute;left:0;text-align:left;margin-left:0;margin-top:312.5pt;width:468pt;height:27pt;z-index:251667456">
            <v:textbox style="mso-next-textbox:#_x0000_s1033">
              <w:txbxContent>
                <w:p w:rsidR="00943A16" w:rsidRDefault="00943A16" w:rsidP="00DC370A">
                  <w:pPr>
                    <w:jc w:val="center"/>
                    <w:rPr>
                      <w:bCs/>
                      <w:sz w:val="20"/>
                      <w:szCs w:val="20"/>
                    </w:rPr>
                  </w:pPr>
                  <w:r>
                    <w:rPr>
                      <w:bCs/>
                      <w:sz w:val="20"/>
                      <w:szCs w:val="20"/>
                    </w:rPr>
                    <w:t>Постановление о проведении проверки</w:t>
                  </w:r>
                </w:p>
              </w:txbxContent>
            </v:textbox>
          </v:rect>
        </w:pict>
      </w:r>
      <w:r w:rsidRPr="001E38C4">
        <w:pict>
          <v:rect id="_x0000_s1034" style="position:absolute;left:0;text-align:left;margin-left:231.25pt;margin-top:355.65pt;width:236.75pt;height:27.95pt;z-index:251668480">
            <v:textbox style="mso-next-textbox:#_x0000_s1034">
              <w:txbxContent>
                <w:p w:rsidR="00943A16" w:rsidRDefault="00943A16" w:rsidP="00DC370A">
                  <w:pPr>
                    <w:jc w:val="center"/>
                    <w:rPr>
                      <w:bCs/>
                      <w:sz w:val="20"/>
                      <w:szCs w:val="20"/>
                    </w:rPr>
                  </w:pPr>
                  <w:r>
                    <w:rPr>
                      <w:bCs/>
                      <w:sz w:val="20"/>
                      <w:szCs w:val="20"/>
                    </w:rPr>
                    <w:t>Заявление о согласовании проведения внеплановой выездной проверки с органами прокуратуры</w:t>
                  </w:r>
                </w:p>
              </w:txbxContent>
            </v:textbox>
          </v:rect>
        </w:pict>
      </w:r>
      <w:r w:rsidRPr="001E38C4">
        <w:pict>
          <v:rect id="_x0000_s1035" style="position:absolute;left:0;text-align:left;margin-left:185.95pt;margin-top:408.2pt;width:175.25pt;height:40.75pt;z-index:251669504">
            <v:textbox style="mso-next-textbox:#_x0000_s1035">
              <w:txbxContent>
                <w:p w:rsidR="00943A16" w:rsidRDefault="00943A16" w:rsidP="00DC370A">
                  <w:pPr>
                    <w:ind w:left="-142" w:right="-99"/>
                    <w:jc w:val="center"/>
                    <w:rPr>
                      <w:bCs/>
                      <w:sz w:val="20"/>
                      <w:szCs w:val="20"/>
                    </w:rPr>
                  </w:pPr>
                  <w:r>
                    <w:rPr>
                      <w:bCs/>
                      <w:sz w:val="20"/>
                      <w:szCs w:val="20"/>
                    </w:rPr>
                    <w:t>Разрешение органов прокуратуры о проведении внеплановой выездной</w:t>
                  </w:r>
                  <w:r>
                    <w:rPr>
                      <w:bCs/>
                      <w:sz w:val="24"/>
                    </w:rPr>
                    <w:t xml:space="preserve"> </w:t>
                  </w:r>
                  <w:r>
                    <w:rPr>
                      <w:bCs/>
                      <w:sz w:val="20"/>
                      <w:szCs w:val="20"/>
                    </w:rPr>
                    <w:t>проверки</w:t>
                  </w:r>
                </w:p>
              </w:txbxContent>
            </v:textbox>
          </v:rect>
        </w:pict>
      </w:r>
      <w:r w:rsidRPr="001E38C4">
        <w:pict>
          <v:rect id="_x0000_s1036" style="position:absolute;left:0;text-align:left;margin-left:0;margin-top:465.6pt;width:345.95pt;height:17pt;z-index:251670528">
            <v:textbox style="mso-next-textbox:#_x0000_s1036">
              <w:txbxContent>
                <w:p w:rsidR="00943A16" w:rsidRDefault="00943A16" w:rsidP="00DC370A">
                  <w:pPr>
                    <w:jc w:val="center"/>
                    <w:rPr>
                      <w:bCs/>
                      <w:sz w:val="20"/>
                      <w:szCs w:val="20"/>
                    </w:rPr>
                  </w:pPr>
                  <w:r>
                    <w:rPr>
                      <w:bCs/>
                      <w:sz w:val="20"/>
                      <w:szCs w:val="20"/>
                    </w:rPr>
                    <w:t>Проведение проверки</w:t>
                  </w:r>
                </w:p>
              </w:txbxContent>
            </v:textbox>
          </v:rect>
        </w:pict>
      </w:r>
      <w:r w:rsidRPr="001E38C4">
        <w:pict>
          <v:rect id="_x0000_s1037" style="position:absolute;left:0;text-align:left;margin-left:-7.5pt;margin-top:501.65pt;width:182.15pt;height:17.7pt;z-index:251671552">
            <v:textbox style="mso-next-textbox:#_x0000_s1037">
              <w:txbxContent>
                <w:p w:rsidR="00943A16" w:rsidRDefault="00943A16" w:rsidP="00DC370A">
                  <w:pPr>
                    <w:jc w:val="center"/>
                    <w:rPr>
                      <w:bCs/>
                      <w:sz w:val="20"/>
                      <w:szCs w:val="20"/>
                    </w:rPr>
                  </w:pPr>
                  <w:r>
                    <w:rPr>
                      <w:bCs/>
                      <w:sz w:val="20"/>
                      <w:szCs w:val="20"/>
                    </w:rPr>
                    <w:t>Проведение документарной</w:t>
                  </w:r>
                  <w:r>
                    <w:rPr>
                      <w:bCs/>
                      <w:sz w:val="24"/>
                    </w:rPr>
                    <w:t xml:space="preserve"> </w:t>
                  </w:r>
                  <w:r>
                    <w:rPr>
                      <w:bCs/>
                      <w:sz w:val="20"/>
                      <w:szCs w:val="20"/>
                    </w:rPr>
                    <w:t>проверки</w:t>
                  </w:r>
                </w:p>
              </w:txbxContent>
            </v:textbox>
          </v:rect>
        </w:pict>
      </w:r>
      <w:r w:rsidRPr="001E38C4">
        <w:pict>
          <v:rect id="_x0000_s1038" style="position:absolute;left:0;text-align:left;margin-left:10.7pt;margin-top:543.55pt;width:331.3pt;height:27pt;z-index:251672576">
            <v:textbox style="mso-next-textbox:#_x0000_s1038">
              <w:txbxContent>
                <w:p w:rsidR="00943A16" w:rsidRDefault="00943A16" w:rsidP="00DC370A">
                  <w:pPr>
                    <w:jc w:val="center"/>
                    <w:rPr>
                      <w:bCs/>
                      <w:sz w:val="20"/>
                      <w:szCs w:val="20"/>
                    </w:rPr>
                  </w:pPr>
                  <w:r>
                    <w:rPr>
                      <w:bCs/>
                      <w:sz w:val="20"/>
                      <w:szCs w:val="20"/>
                    </w:rPr>
                    <w:t>Оформление результатов проверки</w:t>
                  </w:r>
                </w:p>
              </w:txbxContent>
            </v:textbox>
          </v:rect>
        </w:pict>
      </w:r>
      <w:r w:rsidRPr="001E38C4">
        <w:pict>
          <v:line id="_x0000_s1042" style="position:absolute;left:0;text-align:left;z-index:251676672" from="114.8pt,40.1pt" to="114.8pt,55.05pt">
            <v:stroke endarrow="block"/>
          </v:line>
        </w:pict>
      </w:r>
      <w:r w:rsidRPr="001E38C4">
        <w:pict>
          <v:line id="_x0000_s1043" style="position:absolute;left:0;text-align:left;z-index:251677696" from="114.8pt,79.75pt" to="114.8pt,97.75pt">
            <v:stroke endarrow="block"/>
          </v:line>
        </w:pict>
      </w:r>
      <w:r w:rsidRPr="001E38C4">
        <w:pict>
          <v:line id="_x0000_s1044" style="position:absolute;left:0;text-align:left;z-index:251678720" from="114.8pt,123.1pt" to="114.8pt,141.1pt">
            <v:stroke endarrow="block"/>
          </v:line>
        </w:pict>
      </w:r>
      <w:r w:rsidRPr="001E38C4">
        <w:pict>
          <v:line id="_x0000_s1045" style="position:absolute;left:0;text-align:left;z-index:251679744" from="114.8pt,160.7pt" to="114.8pt,183pt">
            <v:stroke endarrow="block"/>
          </v:line>
        </w:pict>
      </w:r>
      <w:r w:rsidRPr="001E38C4">
        <w:pict>
          <v:line id="_x0000_s1046" style="position:absolute;left:0;text-align:left;z-index:251680768" from="356.3pt,38.9pt" to="356.3pt,56.9pt">
            <v:stroke endarrow="block"/>
          </v:line>
        </w:pict>
      </w:r>
      <w:r w:rsidRPr="001E38C4">
        <w:pict>
          <v:rect id="_x0000_s1048" style="position:absolute;left:0;text-align:left;margin-left:15.25pt;margin-top:225.25pt;width:199.8pt;height:19.15pt;z-index:251682816">
            <v:textbox style="mso-next-textbox:#_x0000_s1048">
              <w:txbxContent>
                <w:p w:rsidR="00943A16" w:rsidRDefault="00943A16" w:rsidP="00DC370A">
                  <w:pPr>
                    <w:jc w:val="center"/>
                    <w:rPr>
                      <w:sz w:val="20"/>
                      <w:szCs w:val="20"/>
                    </w:rPr>
                  </w:pPr>
                  <w:r>
                    <w:rPr>
                      <w:sz w:val="20"/>
                      <w:szCs w:val="20"/>
                    </w:rPr>
                    <w:t>о проведении плановой проверки</w:t>
                  </w:r>
                </w:p>
              </w:txbxContent>
            </v:textbox>
          </v:rect>
        </w:pict>
      </w:r>
      <w:r w:rsidRPr="001E38C4">
        <w:pict>
          <v:rect id="_x0000_s1049" style="position:absolute;left:0;text-align:left;margin-left:252.45pt;margin-top:225.25pt;width:210.15pt;height:16.85pt;z-index:251683840">
            <v:textbox style="mso-next-textbox:#_x0000_s1049">
              <w:txbxContent>
                <w:p w:rsidR="00943A16" w:rsidRDefault="00943A16" w:rsidP="00DC370A">
                  <w:pPr>
                    <w:jc w:val="center"/>
                    <w:rPr>
                      <w:sz w:val="20"/>
                      <w:szCs w:val="20"/>
                    </w:rPr>
                  </w:pPr>
                  <w:r>
                    <w:rPr>
                      <w:sz w:val="20"/>
                      <w:szCs w:val="20"/>
                    </w:rPr>
                    <w:t>о проведении внеплановой проверки</w:t>
                  </w:r>
                </w:p>
              </w:txbxContent>
            </v:textbox>
          </v:rect>
        </w:pict>
      </w:r>
      <w:r w:rsidRPr="001E38C4">
        <w:pict>
          <v:line id="_x0000_s1050" style="position:absolute;left:0;text-align:left;z-index:251684864" from="114.8pt,208.4pt" to="114.8pt,226.4pt">
            <v:stroke endarrow="block"/>
          </v:line>
        </w:pict>
      </w:r>
      <w:r w:rsidRPr="001E38C4">
        <w:pict>
          <v:line id="_x0000_s1051" style="position:absolute;left:0;text-align:left;z-index:251685888" from="356.3pt,208.4pt" to="356.3pt,226.4pt">
            <v:stroke endarrow="block"/>
          </v:line>
        </w:pict>
      </w:r>
      <w:r w:rsidRPr="001E38C4">
        <w:pict>
          <v:rect id="_x0000_s1052" style="position:absolute;left:0;text-align:left;margin-left:241.3pt;margin-top:261.2pt;width:100.7pt;height:28pt;z-index:251686912">
            <v:textbox style="mso-next-textbox:#_x0000_s1052">
              <w:txbxContent>
                <w:p w:rsidR="00943A16" w:rsidRDefault="00943A16" w:rsidP="00DC370A">
                  <w:pPr>
                    <w:ind w:right="-128" w:hanging="142"/>
                    <w:jc w:val="center"/>
                    <w:rPr>
                      <w:sz w:val="20"/>
                      <w:szCs w:val="20"/>
                    </w:rPr>
                  </w:pPr>
                  <w:r>
                    <w:rPr>
                      <w:sz w:val="20"/>
                      <w:szCs w:val="20"/>
                    </w:rPr>
                    <w:t>Проверка исполнения предписания</w:t>
                  </w:r>
                </w:p>
              </w:txbxContent>
            </v:textbox>
          </v:rect>
        </w:pict>
      </w:r>
      <w:r w:rsidRPr="001E38C4">
        <w:pict>
          <v:rect id="_x0000_s1053" style="position:absolute;left:0;text-align:left;margin-left:349.1pt;margin-top:261.2pt;width:115.65pt;height:32.95pt;z-index:251687936">
            <v:textbox style="mso-next-textbox:#_x0000_s1053">
              <w:txbxContent>
                <w:p w:rsidR="00943A16" w:rsidRDefault="00943A16" w:rsidP="00DC370A">
                  <w:pPr>
                    <w:ind w:left="-142"/>
                    <w:jc w:val="center"/>
                    <w:rPr>
                      <w:sz w:val="20"/>
                      <w:szCs w:val="20"/>
                    </w:rPr>
                  </w:pPr>
                  <w:r>
                    <w:rPr>
                      <w:sz w:val="20"/>
                      <w:szCs w:val="20"/>
                    </w:rPr>
                    <w:t>проверка по обращению, заявлению граждан</w:t>
                  </w:r>
                </w:p>
              </w:txbxContent>
            </v:textbox>
          </v:rect>
        </w:pict>
      </w:r>
      <w:r w:rsidRPr="001E38C4">
        <w:pict>
          <v:line id="_x0000_s1054" style="position:absolute;left:0;text-align:left;z-index:251688960" from="297.4pt,243.8pt" to="297.4pt,261.8pt">
            <v:stroke endarrow="block"/>
          </v:line>
        </w:pict>
      </w:r>
      <w:r w:rsidRPr="001E38C4">
        <w:pict>
          <v:line id="_x0000_s1055" style="position:absolute;left:0;text-align:left;z-index:251689984" from="406.5pt,243.8pt" to="406.5pt,261.8pt">
            <v:stroke endarrow="block"/>
          </v:line>
        </w:pict>
      </w:r>
      <w:r w:rsidRPr="001E38C4">
        <w:pict>
          <v:line id="_x0000_s1056" style="position:absolute;left:0;text-align:left;z-index:251691008" from="114.8pt,243.8pt" to="114.8pt,310.55pt">
            <v:stroke endarrow="block"/>
          </v:line>
        </w:pict>
      </w:r>
      <w:r w:rsidRPr="001E38C4">
        <w:pict>
          <v:line id="_x0000_s1057" style="position:absolute;left:0;text-align:left;z-index:251692032" from="297.4pt,4in" to="297.4pt,308.75pt">
            <v:stroke endarrow="block"/>
          </v:line>
        </w:pict>
      </w:r>
      <w:r w:rsidRPr="001E38C4">
        <w:pict>
          <v:line id="_x0000_s1058" style="position:absolute;left:0;text-align:left;z-index:251693056" from="406.5pt,292.35pt" to="406.5pt,313.1pt">
            <v:stroke endarrow="block"/>
          </v:line>
        </w:pict>
      </w:r>
      <w:r w:rsidRPr="001E38C4">
        <w:pict>
          <v:rect id="_x0000_s1059" style="position:absolute;left:0;text-align:left;margin-left:-7.5pt;margin-top:355.65pt;width:211.95pt;height:18.8pt;z-index:251694080">
            <v:textbox style="mso-next-textbox:#_x0000_s1059">
              <w:txbxContent>
                <w:p w:rsidR="00943A16" w:rsidRDefault="00943A16" w:rsidP="00DC370A">
                  <w:pPr>
                    <w:jc w:val="center"/>
                    <w:rPr>
                      <w:sz w:val="20"/>
                      <w:szCs w:val="20"/>
                    </w:rPr>
                  </w:pPr>
                  <w:r>
                    <w:rPr>
                      <w:sz w:val="20"/>
                      <w:szCs w:val="20"/>
                    </w:rPr>
                    <w:t>уведомление о проведении проверки</w:t>
                  </w:r>
                </w:p>
              </w:txbxContent>
            </v:textbox>
          </v:rect>
        </w:pict>
      </w:r>
      <w:r w:rsidRPr="001E38C4">
        <w:pict>
          <v:line id="_x0000_s1060" style="position:absolute;left:0;text-align:left;z-index:251695104" from="114.8pt,338.3pt" to="114.8pt,356.25pt">
            <v:stroke endarrow="block"/>
          </v:line>
        </w:pict>
      </w:r>
      <w:r w:rsidRPr="001E38C4">
        <w:pict>
          <v:line id="_x0000_s1061" style="position:absolute;left:0;text-align:left;z-index:251696128" from="387.85pt,338.3pt" to="387.85pt,356.25pt">
            <v:stroke endarrow="block"/>
          </v:line>
        </w:pict>
      </w:r>
      <w:r w:rsidRPr="001E38C4">
        <w:pict>
          <v:rect id="_x0000_s1062" style="position:absolute;left:0;text-align:left;margin-left:367.3pt;margin-top:408.2pt;width:133.95pt;height:41.4pt;z-index:251697152">
            <v:textbox style="mso-next-textbox:#_x0000_s1062">
              <w:txbxContent>
                <w:p w:rsidR="00943A16" w:rsidRDefault="00943A16" w:rsidP="00DC370A">
                  <w:pPr>
                    <w:jc w:val="center"/>
                    <w:rPr>
                      <w:sz w:val="20"/>
                      <w:szCs w:val="20"/>
                    </w:rPr>
                  </w:pPr>
                  <w:r>
                    <w:rPr>
                      <w:sz w:val="20"/>
                      <w:szCs w:val="20"/>
                    </w:rPr>
                    <w:t>Решение об отказе в проведении внеплановой выездной проверки</w:t>
                  </w:r>
                </w:p>
              </w:txbxContent>
            </v:textbox>
          </v:rect>
        </w:pict>
      </w:r>
      <w:r w:rsidRPr="001E38C4">
        <w:pict>
          <v:line id="_x0000_s1063" style="position:absolute;left:0;text-align:left;z-index:251698176" from="293.3pt,382.4pt" to="293.3pt,409.4pt">
            <v:stroke endarrow="block"/>
          </v:line>
        </w:pict>
      </w:r>
      <w:r w:rsidRPr="001E38C4">
        <w:pict>
          <v:line id="_x0000_s1064" style="position:absolute;left:0;text-align:left;z-index:251699200" from="427.6pt,382.4pt" to="427.6pt,409.4pt">
            <v:stroke endarrow="block"/>
          </v:line>
        </w:pict>
      </w:r>
      <w:r w:rsidRPr="001E38C4">
        <w:pict>
          <v:rect id="_x0000_s1065" style="position:absolute;left:0;text-align:left;margin-left:367.3pt;margin-top:465.6pt;width:121.55pt;height:17.7pt;z-index:251700224">
            <v:textbox style="mso-next-textbox:#_x0000_s1065">
              <w:txbxContent>
                <w:p w:rsidR="00943A16" w:rsidRDefault="00943A16" w:rsidP="00DC370A">
                  <w:pPr>
                    <w:jc w:val="center"/>
                    <w:rPr>
                      <w:sz w:val="20"/>
                      <w:szCs w:val="20"/>
                    </w:rPr>
                  </w:pPr>
                  <w:r>
                    <w:rPr>
                      <w:sz w:val="20"/>
                      <w:szCs w:val="20"/>
                    </w:rPr>
                    <w:t>Проверка не проводится</w:t>
                  </w:r>
                </w:p>
              </w:txbxContent>
            </v:textbox>
          </v:rect>
        </w:pict>
      </w:r>
      <w:r w:rsidRPr="001E38C4">
        <w:pict>
          <v:line id="_x0000_s1066" style="position:absolute;left:0;text-align:left;z-index:251701248" from="114.8pt,373.25pt" to="114.8pt,461.25pt">
            <v:stroke endarrow="block"/>
          </v:line>
        </w:pict>
      </w:r>
      <w:r w:rsidRPr="001E38C4">
        <w:pict>
          <v:line id="_x0000_s1067" style="position:absolute;left:0;text-align:left;z-index:251702272" from="287.35pt,447.8pt" to="287.35pt,463.5pt">
            <v:stroke endarrow="block"/>
          </v:line>
        </w:pict>
      </w:r>
      <w:r w:rsidRPr="001E38C4">
        <w:pict>
          <v:line id="_x0000_s1068" style="position:absolute;left:0;text-align:left;z-index:251703296" from="431.4pt,447.15pt" to="431.4pt,463.5pt">
            <v:stroke endarrow="block"/>
          </v:line>
        </w:pict>
      </w:r>
      <w:r w:rsidRPr="001E38C4">
        <w:pict>
          <v:rect id="_x0000_s1069" style="position:absolute;left:0;text-align:left;margin-left:196.35pt;margin-top:506.35pt;width:170.95pt;height:21.7pt;z-index:251704320">
            <v:textbox style="mso-next-textbox:#_x0000_s1069">
              <w:txbxContent>
                <w:p w:rsidR="00943A16" w:rsidRDefault="00943A16" w:rsidP="00DC370A">
                  <w:pPr>
                    <w:jc w:val="center"/>
                    <w:rPr>
                      <w:sz w:val="20"/>
                      <w:szCs w:val="20"/>
                    </w:rPr>
                  </w:pPr>
                  <w:r>
                    <w:rPr>
                      <w:sz w:val="20"/>
                      <w:szCs w:val="20"/>
                    </w:rPr>
                    <w:t>Проведение выездной проверки</w:t>
                  </w:r>
                </w:p>
              </w:txbxContent>
            </v:textbox>
          </v:rect>
        </w:pict>
      </w:r>
      <w:r w:rsidRPr="001E38C4">
        <w:pict>
          <v:line id="_x0000_s1070" style="position:absolute;left:0;text-align:left;z-index:251705344" from="114.8pt,482pt" to="114.8pt,502.25pt">
            <v:stroke endarrow="block"/>
          </v:line>
        </w:pict>
      </w:r>
      <w:r w:rsidRPr="001E38C4">
        <w:pict>
          <v:line id="_x0000_s1071" style="position:absolute;left:0;text-align:left;z-index:251706368" from="284.1pt,482.7pt" to="284.1pt,507.55pt">
            <v:stroke endarrow="block"/>
          </v:line>
        </w:pict>
      </w:r>
      <w:r w:rsidRPr="001E38C4">
        <w:pict>
          <v:line id="_x0000_s1072" style="position:absolute;left:0;text-align:left;z-index:251707392" from="174.65pt,514.9pt" to="196.35pt,514.9pt">
            <v:stroke endarrow="block"/>
          </v:line>
        </w:pict>
      </w:r>
      <w:r w:rsidRPr="001E38C4">
        <w:pict>
          <v:line id="_x0000_s1073" style="position:absolute;left:0;text-align:left;z-index:251708416" from="94.95pt,518.15pt" to="94.95pt,534.75pt">
            <v:stroke endarrow="block"/>
          </v:line>
        </w:pict>
      </w:r>
      <w:r w:rsidRPr="001E38C4">
        <w:pict>
          <v:line id="_x0000_s1074" style="position:absolute;left:0;text-align:left;z-index:251709440" from="284.1pt,527.45pt" to="284.1pt,544.75pt">
            <v:stroke endarrow="block"/>
          </v:line>
        </w:pict>
      </w:r>
      <w:r w:rsidRPr="001E38C4">
        <w:pict>
          <v:rect id="_x0000_s1039" style="position:absolute;left:0;text-align:left;margin-left:102.85pt;margin-top:808.8pt;width:324.75pt;height:21.25pt;z-index:251673600">
            <v:textbox style="mso-next-textbox:#_x0000_s1039">
              <w:txbxContent>
                <w:p w:rsidR="00943A16" w:rsidRDefault="00943A16" w:rsidP="00DC370A">
                  <w:pPr>
                    <w:jc w:val="center"/>
                    <w:rPr>
                      <w:bCs/>
                      <w:sz w:val="24"/>
                    </w:rPr>
                  </w:pPr>
                  <w:r>
                    <w:rPr>
                      <w:bCs/>
                      <w:sz w:val="24"/>
                    </w:rPr>
                    <w:t>Уведомление субъекта проверки о проведенной проверке</w:t>
                  </w:r>
                </w:p>
              </w:txbxContent>
            </v:textbox>
          </v:rect>
        </w:pict>
      </w:r>
      <w:r w:rsidRPr="001E38C4">
        <w:pict>
          <v:rect id="_x0000_s1040" style="position:absolute;left:0;text-align:left;margin-left:99.4pt;margin-top:846.25pt;width:158.95pt;height:54pt;z-index:251674624">
            <v:textbox style="mso-next-textbox:#_x0000_s1040">
              <w:txbxContent>
                <w:p w:rsidR="00943A16" w:rsidRDefault="00943A16" w:rsidP="00DC370A">
                  <w:pPr>
                    <w:jc w:val="center"/>
                    <w:rPr>
                      <w:bCs/>
                      <w:sz w:val="24"/>
                    </w:rPr>
                  </w:pPr>
                  <w:r>
                    <w:rPr>
                      <w:bCs/>
                      <w:sz w:val="24"/>
                    </w:rPr>
                    <w:t xml:space="preserve">Вручение под роспись </w:t>
                  </w:r>
                </w:p>
                <w:p w:rsidR="00943A16" w:rsidRDefault="00943A16" w:rsidP="00DC370A">
                  <w:pPr>
                    <w:jc w:val="center"/>
                    <w:rPr>
                      <w:bCs/>
                      <w:sz w:val="24"/>
                    </w:rPr>
                  </w:pPr>
                  <w:r>
                    <w:rPr>
                      <w:bCs/>
                      <w:sz w:val="24"/>
                    </w:rPr>
                    <w:t xml:space="preserve">акта проверки, предписания </w:t>
                  </w:r>
                </w:p>
                <w:p w:rsidR="00943A16" w:rsidRDefault="00943A16" w:rsidP="00DC370A">
                  <w:pPr>
                    <w:jc w:val="center"/>
                    <w:rPr>
                      <w:b/>
                      <w:bCs/>
                    </w:rPr>
                  </w:pPr>
                </w:p>
                <w:p w:rsidR="00943A16" w:rsidRDefault="00943A16" w:rsidP="00DC370A">
                  <w:pPr>
                    <w:jc w:val="center"/>
                    <w:rPr>
                      <w:b/>
                      <w:bCs/>
                      <w:szCs w:val="28"/>
                    </w:rPr>
                  </w:pPr>
                </w:p>
                <w:p w:rsidR="00943A16" w:rsidRDefault="00943A16" w:rsidP="00DC370A">
                  <w:pPr>
                    <w:jc w:val="center"/>
                    <w:rPr>
                      <w:b/>
                      <w:bCs/>
                    </w:rPr>
                  </w:pPr>
                </w:p>
                <w:p w:rsidR="00943A16" w:rsidRDefault="00943A16" w:rsidP="00DC370A">
                  <w:pPr>
                    <w:jc w:val="center"/>
                    <w:rPr>
                      <w:b/>
                      <w:bCs/>
                    </w:rPr>
                  </w:pPr>
                </w:p>
              </w:txbxContent>
            </v:textbox>
          </v:rect>
        </w:pict>
      </w:r>
      <w:r w:rsidRPr="001E38C4">
        <w:pict>
          <v:rect id="_x0000_s1041" style="position:absolute;left:0;text-align:left;margin-left:287.35pt;margin-top:846.25pt;width:140.25pt;height:54pt;z-index:251675648">
            <v:textbox style="mso-next-textbox:#_x0000_s1041">
              <w:txbxContent>
                <w:p w:rsidR="00943A16" w:rsidRDefault="00943A16" w:rsidP="00DC370A">
                  <w:pPr>
                    <w:jc w:val="center"/>
                    <w:rPr>
                      <w:bCs/>
                      <w:sz w:val="24"/>
                    </w:rPr>
                  </w:pPr>
                  <w:r>
                    <w:rPr>
                      <w:bCs/>
                      <w:sz w:val="24"/>
                    </w:rPr>
                    <w:t>Направление акта проверки, предписания почтой</w:t>
                  </w:r>
                </w:p>
              </w:txbxContent>
            </v:textbox>
          </v:rect>
        </w:pict>
      </w:r>
      <w:r w:rsidRPr="001E38C4">
        <w:pict>
          <v:rect id="_x0000_s1075" style="position:absolute;left:0;text-align:left;margin-left:0;margin-top:929.45pt;width:272.05pt;height:49.45pt;z-index:251710464">
            <v:textbox style="mso-next-textbox:#_x0000_s1075">
              <w:txbxContent>
                <w:p w:rsidR="00943A16" w:rsidRDefault="00943A16" w:rsidP="00DC370A">
                  <w:pPr>
                    <w:jc w:val="center"/>
                    <w:rPr>
                      <w:sz w:val="24"/>
                    </w:rPr>
                  </w:pPr>
                  <w:r>
                    <w:rPr>
                      <w:sz w:val="24"/>
                    </w:rPr>
                    <w:t>Направление копии акта проверки в органы прокуратуры,  если ранее было получено согласование проведения внеплановой выездной проверки</w:t>
                  </w:r>
                </w:p>
              </w:txbxContent>
            </v:textbox>
          </v:rect>
        </w:pict>
      </w:r>
      <w:r w:rsidRPr="001E38C4">
        <w:pict>
          <v:rect id="_x0000_s1076" style="position:absolute;left:0;text-align:left;margin-left:14.65pt;margin-top:739.8pt;width:177.65pt;height:36pt;z-index:251711488">
            <v:textbox style="mso-next-textbox:#_x0000_s1076">
              <w:txbxContent>
                <w:p w:rsidR="00943A16" w:rsidRDefault="00943A16" w:rsidP="00DC370A">
                  <w:pPr>
                    <w:jc w:val="center"/>
                    <w:rPr>
                      <w:sz w:val="24"/>
                    </w:rPr>
                  </w:pPr>
                  <w:r>
                    <w:rPr>
                      <w:sz w:val="24"/>
                    </w:rPr>
                    <w:t>Акт проверки</w:t>
                  </w:r>
                </w:p>
              </w:txbxContent>
            </v:textbox>
          </v:rect>
        </w:pict>
      </w:r>
      <w:r w:rsidRPr="001E38C4">
        <w:pict>
          <v:rect id="_x0000_s1077" style="position:absolute;left:0;text-align:left;margin-left:229.7pt;margin-top:739.8pt;width:158.95pt;height:36pt;z-index:251712512">
            <v:textbox style="mso-next-textbox:#_x0000_s1077">
              <w:txbxContent>
                <w:p w:rsidR="00943A16" w:rsidRDefault="00943A16" w:rsidP="00DC370A">
                  <w:pPr>
                    <w:jc w:val="center"/>
                    <w:rPr>
                      <w:sz w:val="24"/>
                    </w:rPr>
                  </w:pPr>
                  <w:r>
                    <w:rPr>
                      <w:sz w:val="24"/>
                    </w:rPr>
                    <w:t>Предписание – в случае если выявлены нарушения</w:t>
                  </w:r>
                </w:p>
              </w:txbxContent>
            </v:textbox>
          </v:rect>
        </w:pict>
      </w:r>
      <w:r w:rsidRPr="001E38C4">
        <w:pict>
          <v:line id="_x0000_s1078" style="position:absolute;left:0;text-align:left;z-index:251713536" from="79.7pt,723pt" to="79.7pt,741pt">
            <v:stroke endarrow="block"/>
          </v:line>
        </w:pict>
      </w:r>
      <w:r w:rsidRPr="001E38C4">
        <w:pict>
          <v:line id="_x0000_s1079" style="position:absolute;left:0;text-align:left;z-index:251714560" from="168.3pt,774.6pt" to="168.3pt,810.6pt">
            <v:stroke endarrow="block"/>
          </v:line>
        </w:pict>
      </w:r>
      <w:r w:rsidRPr="001E38C4">
        <w:pict>
          <v:line id="_x0000_s1080" style="position:absolute;left:0;text-align:left;z-index:251715584" from="56.1pt,774.6pt" to="56.1pt,936.6pt">
            <v:stroke endarrow="block"/>
          </v:line>
        </w:pict>
      </w:r>
      <w:r w:rsidRPr="001E38C4">
        <w:pict>
          <v:line id="_x0000_s1081" style="position:absolute;left:0;text-align:left;z-index:251716608" from="192.3pt,756.4pt" to="229.7pt,756.4pt">
            <v:stroke endarrow="block"/>
          </v:line>
        </w:pict>
      </w:r>
      <w:r w:rsidRPr="001E38C4">
        <w:pict>
          <v:line id="_x0000_s1082" style="position:absolute;left:0;text-align:left;flip:x;z-index:251717632" from="177.65pt,829.45pt" to="261.8pt,847.45pt">
            <v:stroke endarrow="block"/>
          </v:line>
        </w:pict>
      </w:r>
      <w:r w:rsidRPr="001E38C4">
        <w:pict>
          <v:line id="_x0000_s1083" style="position:absolute;left:0;text-align:left;z-index:251718656" from="261.8pt,829.45pt" to="327.25pt,847.45pt">
            <v:stroke endarrow="block"/>
          </v:line>
        </w:pict>
      </w:r>
    </w:p>
    <w:p w:rsidR="00DC370A" w:rsidRDefault="00DC370A" w:rsidP="00DC370A">
      <w:pPr>
        <w:autoSpaceDE w:val="0"/>
        <w:autoSpaceDN w:val="0"/>
        <w:adjustRightInd w:val="0"/>
        <w:ind w:firstLine="540"/>
        <w:jc w:val="right"/>
        <w:rPr>
          <w:sz w:val="24"/>
        </w:rPr>
      </w:pPr>
    </w:p>
    <w:p w:rsidR="00DC370A" w:rsidRDefault="00DC370A" w:rsidP="00DC370A">
      <w:pPr>
        <w:autoSpaceDE w:val="0"/>
        <w:autoSpaceDN w:val="0"/>
        <w:adjustRightInd w:val="0"/>
        <w:ind w:firstLine="540"/>
        <w:jc w:val="right"/>
        <w:rPr>
          <w:sz w:val="24"/>
        </w:rPr>
      </w:pPr>
    </w:p>
    <w:p w:rsidR="00DC370A" w:rsidRDefault="00DC370A" w:rsidP="00DC370A">
      <w:pPr>
        <w:autoSpaceDE w:val="0"/>
        <w:autoSpaceDN w:val="0"/>
        <w:adjustRightInd w:val="0"/>
        <w:ind w:firstLine="540"/>
        <w:jc w:val="right"/>
        <w:rPr>
          <w:sz w:val="24"/>
        </w:rPr>
      </w:pPr>
    </w:p>
    <w:p w:rsidR="00DC370A" w:rsidRDefault="00DC370A" w:rsidP="00DC370A">
      <w:pPr>
        <w:autoSpaceDE w:val="0"/>
        <w:autoSpaceDN w:val="0"/>
        <w:adjustRightInd w:val="0"/>
        <w:ind w:firstLine="540"/>
        <w:jc w:val="right"/>
        <w:rPr>
          <w:sz w:val="24"/>
        </w:rPr>
      </w:pPr>
    </w:p>
    <w:p w:rsidR="00DC370A" w:rsidRDefault="00DC370A" w:rsidP="00DC370A">
      <w:pPr>
        <w:autoSpaceDE w:val="0"/>
        <w:autoSpaceDN w:val="0"/>
        <w:adjustRightInd w:val="0"/>
        <w:ind w:firstLine="540"/>
        <w:jc w:val="right"/>
        <w:rPr>
          <w:sz w:val="24"/>
        </w:rPr>
      </w:pPr>
      <w:r w:rsidRPr="001E38C4">
        <w:pict>
          <v:line id="_x0000_s1047" style="position:absolute;left:0;text-align:left;z-index:251681792" from="356.3pt,10.75pt" to="356.3pt,114pt">
            <v:stroke endarrow="block"/>
          </v:line>
        </w:pict>
      </w:r>
    </w:p>
    <w:p w:rsidR="00DC370A" w:rsidRDefault="00DC370A" w:rsidP="00DC370A">
      <w:pPr>
        <w:autoSpaceDE w:val="0"/>
        <w:autoSpaceDN w:val="0"/>
        <w:adjustRightInd w:val="0"/>
        <w:ind w:firstLine="540"/>
        <w:jc w:val="right"/>
        <w:rPr>
          <w:sz w:val="24"/>
        </w:rPr>
      </w:pPr>
    </w:p>
    <w:p w:rsidR="00DC370A" w:rsidRDefault="00DC370A" w:rsidP="00DC370A">
      <w:pPr>
        <w:autoSpaceDE w:val="0"/>
        <w:autoSpaceDN w:val="0"/>
        <w:adjustRightInd w:val="0"/>
        <w:ind w:firstLine="540"/>
        <w:jc w:val="right"/>
        <w:rPr>
          <w:sz w:val="24"/>
        </w:rPr>
      </w:pPr>
    </w:p>
    <w:p w:rsidR="00DC370A" w:rsidRDefault="00DC370A" w:rsidP="00DC370A">
      <w:pPr>
        <w:autoSpaceDE w:val="0"/>
        <w:autoSpaceDN w:val="0"/>
        <w:adjustRightInd w:val="0"/>
        <w:ind w:firstLine="540"/>
        <w:jc w:val="right"/>
        <w:rPr>
          <w:sz w:val="24"/>
        </w:rPr>
      </w:pPr>
    </w:p>
    <w:p w:rsidR="00DC370A" w:rsidRDefault="00DC370A" w:rsidP="00DC370A">
      <w:pPr>
        <w:autoSpaceDE w:val="0"/>
        <w:autoSpaceDN w:val="0"/>
        <w:adjustRightInd w:val="0"/>
        <w:ind w:firstLine="540"/>
        <w:jc w:val="right"/>
        <w:rPr>
          <w:sz w:val="24"/>
        </w:rPr>
      </w:pPr>
    </w:p>
    <w:p w:rsidR="00DC370A" w:rsidRDefault="00DC370A" w:rsidP="00DC370A">
      <w:pPr>
        <w:autoSpaceDE w:val="0"/>
        <w:autoSpaceDN w:val="0"/>
        <w:adjustRightInd w:val="0"/>
        <w:ind w:firstLine="540"/>
        <w:jc w:val="right"/>
        <w:rPr>
          <w:sz w:val="24"/>
        </w:rPr>
      </w:pPr>
    </w:p>
    <w:p w:rsidR="00DC370A" w:rsidRDefault="00DC370A" w:rsidP="00DC370A">
      <w:pPr>
        <w:autoSpaceDE w:val="0"/>
        <w:autoSpaceDN w:val="0"/>
        <w:adjustRightInd w:val="0"/>
        <w:ind w:firstLine="540"/>
        <w:jc w:val="right"/>
        <w:rPr>
          <w:sz w:val="24"/>
        </w:rPr>
      </w:pPr>
    </w:p>
    <w:p w:rsidR="00DC370A" w:rsidRDefault="00DC370A" w:rsidP="00DC370A">
      <w:pPr>
        <w:autoSpaceDE w:val="0"/>
        <w:autoSpaceDN w:val="0"/>
        <w:adjustRightInd w:val="0"/>
        <w:ind w:firstLine="540"/>
        <w:jc w:val="right"/>
        <w:rPr>
          <w:sz w:val="24"/>
        </w:rPr>
      </w:pPr>
    </w:p>
    <w:p w:rsidR="00DC370A" w:rsidRDefault="00DC370A" w:rsidP="00DC370A">
      <w:pPr>
        <w:autoSpaceDE w:val="0"/>
        <w:autoSpaceDN w:val="0"/>
        <w:adjustRightInd w:val="0"/>
        <w:ind w:firstLine="540"/>
        <w:jc w:val="right"/>
        <w:rPr>
          <w:sz w:val="24"/>
        </w:rPr>
      </w:pPr>
    </w:p>
    <w:p w:rsidR="00DC370A" w:rsidRDefault="00DC370A" w:rsidP="00DC370A">
      <w:pPr>
        <w:autoSpaceDE w:val="0"/>
        <w:autoSpaceDN w:val="0"/>
        <w:adjustRightInd w:val="0"/>
        <w:ind w:firstLine="540"/>
        <w:jc w:val="right"/>
        <w:rPr>
          <w:sz w:val="24"/>
        </w:rPr>
      </w:pPr>
    </w:p>
    <w:p w:rsidR="00DC370A" w:rsidRDefault="00DC370A" w:rsidP="00DC370A">
      <w:pPr>
        <w:autoSpaceDE w:val="0"/>
        <w:autoSpaceDN w:val="0"/>
        <w:adjustRightInd w:val="0"/>
        <w:ind w:firstLine="540"/>
        <w:jc w:val="right"/>
        <w:rPr>
          <w:sz w:val="24"/>
        </w:rPr>
      </w:pPr>
    </w:p>
    <w:p w:rsidR="00DC370A" w:rsidRDefault="00DC370A" w:rsidP="00DC370A">
      <w:pPr>
        <w:autoSpaceDE w:val="0"/>
        <w:autoSpaceDN w:val="0"/>
        <w:adjustRightInd w:val="0"/>
        <w:ind w:firstLine="540"/>
        <w:jc w:val="right"/>
        <w:rPr>
          <w:sz w:val="24"/>
        </w:rPr>
      </w:pPr>
    </w:p>
    <w:p w:rsidR="00DC370A" w:rsidRDefault="00DC370A" w:rsidP="00DC370A">
      <w:pPr>
        <w:autoSpaceDE w:val="0"/>
        <w:autoSpaceDN w:val="0"/>
        <w:adjustRightInd w:val="0"/>
        <w:ind w:firstLine="540"/>
        <w:jc w:val="right"/>
        <w:rPr>
          <w:sz w:val="24"/>
        </w:rPr>
      </w:pPr>
    </w:p>
    <w:p w:rsidR="00DC370A" w:rsidRDefault="00DC370A" w:rsidP="00DC370A">
      <w:pPr>
        <w:autoSpaceDE w:val="0"/>
        <w:autoSpaceDN w:val="0"/>
        <w:adjustRightInd w:val="0"/>
        <w:ind w:firstLine="540"/>
        <w:jc w:val="right"/>
        <w:rPr>
          <w:sz w:val="24"/>
        </w:rPr>
      </w:pPr>
    </w:p>
    <w:p w:rsidR="00DC370A" w:rsidRDefault="00DC370A" w:rsidP="00DC370A">
      <w:pPr>
        <w:autoSpaceDE w:val="0"/>
        <w:autoSpaceDN w:val="0"/>
        <w:adjustRightInd w:val="0"/>
        <w:ind w:firstLine="540"/>
        <w:jc w:val="right"/>
        <w:rPr>
          <w:sz w:val="24"/>
        </w:rPr>
      </w:pPr>
    </w:p>
    <w:p w:rsidR="00DC370A" w:rsidRDefault="00DC370A" w:rsidP="00DC370A">
      <w:pPr>
        <w:autoSpaceDE w:val="0"/>
        <w:autoSpaceDN w:val="0"/>
        <w:adjustRightInd w:val="0"/>
        <w:ind w:firstLine="540"/>
        <w:jc w:val="right"/>
        <w:rPr>
          <w:sz w:val="24"/>
        </w:rPr>
      </w:pPr>
    </w:p>
    <w:p w:rsidR="00DC370A" w:rsidRDefault="00DC370A" w:rsidP="00DC370A">
      <w:pPr>
        <w:autoSpaceDE w:val="0"/>
        <w:autoSpaceDN w:val="0"/>
        <w:adjustRightInd w:val="0"/>
        <w:ind w:firstLine="540"/>
        <w:jc w:val="right"/>
        <w:rPr>
          <w:sz w:val="24"/>
        </w:rPr>
      </w:pPr>
    </w:p>
    <w:p w:rsidR="00DC370A" w:rsidRDefault="00DC370A" w:rsidP="00DC370A">
      <w:pPr>
        <w:autoSpaceDE w:val="0"/>
        <w:autoSpaceDN w:val="0"/>
        <w:adjustRightInd w:val="0"/>
        <w:ind w:firstLine="540"/>
        <w:jc w:val="right"/>
        <w:rPr>
          <w:sz w:val="24"/>
        </w:rPr>
      </w:pPr>
    </w:p>
    <w:p w:rsidR="00DC370A" w:rsidRDefault="00DC370A" w:rsidP="00DC370A">
      <w:pPr>
        <w:autoSpaceDE w:val="0"/>
        <w:autoSpaceDN w:val="0"/>
        <w:adjustRightInd w:val="0"/>
        <w:ind w:firstLine="540"/>
        <w:jc w:val="both"/>
        <w:rPr>
          <w:sz w:val="24"/>
        </w:rPr>
      </w:pPr>
    </w:p>
    <w:p w:rsidR="00DC370A" w:rsidRDefault="00DC370A" w:rsidP="00DC370A">
      <w:pPr>
        <w:autoSpaceDE w:val="0"/>
        <w:autoSpaceDN w:val="0"/>
        <w:adjustRightInd w:val="0"/>
        <w:ind w:firstLine="540"/>
        <w:jc w:val="right"/>
        <w:rPr>
          <w:sz w:val="24"/>
        </w:rPr>
      </w:pPr>
    </w:p>
    <w:p w:rsidR="00DC370A" w:rsidRDefault="00DC370A" w:rsidP="00DC370A">
      <w:pPr>
        <w:autoSpaceDE w:val="0"/>
        <w:autoSpaceDN w:val="0"/>
        <w:adjustRightInd w:val="0"/>
        <w:ind w:firstLine="540"/>
        <w:jc w:val="right"/>
        <w:rPr>
          <w:sz w:val="24"/>
        </w:rPr>
      </w:pPr>
    </w:p>
    <w:p w:rsidR="00DC370A" w:rsidRDefault="00DC370A" w:rsidP="00DC370A">
      <w:pPr>
        <w:autoSpaceDE w:val="0"/>
        <w:autoSpaceDN w:val="0"/>
        <w:adjustRightInd w:val="0"/>
        <w:ind w:firstLine="540"/>
        <w:jc w:val="right"/>
        <w:rPr>
          <w:sz w:val="24"/>
        </w:rPr>
      </w:pPr>
    </w:p>
    <w:p w:rsidR="00DC370A" w:rsidRDefault="00DC370A" w:rsidP="00DC370A">
      <w:pPr>
        <w:autoSpaceDE w:val="0"/>
        <w:autoSpaceDN w:val="0"/>
        <w:adjustRightInd w:val="0"/>
        <w:ind w:firstLine="540"/>
        <w:jc w:val="right"/>
        <w:rPr>
          <w:sz w:val="24"/>
        </w:rPr>
      </w:pPr>
    </w:p>
    <w:p w:rsidR="00DC370A" w:rsidRDefault="00DC370A" w:rsidP="00DC370A">
      <w:pPr>
        <w:autoSpaceDE w:val="0"/>
        <w:autoSpaceDN w:val="0"/>
        <w:adjustRightInd w:val="0"/>
        <w:ind w:firstLine="540"/>
        <w:jc w:val="right"/>
        <w:rPr>
          <w:sz w:val="24"/>
        </w:rPr>
      </w:pPr>
    </w:p>
    <w:p w:rsidR="00DC370A" w:rsidRDefault="00DC370A" w:rsidP="00DC370A">
      <w:pPr>
        <w:autoSpaceDE w:val="0"/>
        <w:autoSpaceDN w:val="0"/>
        <w:adjustRightInd w:val="0"/>
        <w:ind w:firstLine="540"/>
        <w:jc w:val="right"/>
        <w:rPr>
          <w:sz w:val="24"/>
        </w:rPr>
      </w:pPr>
    </w:p>
    <w:p w:rsidR="00DC370A" w:rsidRDefault="00DC370A" w:rsidP="00DC370A">
      <w:pPr>
        <w:autoSpaceDE w:val="0"/>
        <w:autoSpaceDN w:val="0"/>
        <w:adjustRightInd w:val="0"/>
        <w:ind w:firstLine="540"/>
        <w:jc w:val="right"/>
        <w:rPr>
          <w:sz w:val="24"/>
        </w:rPr>
      </w:pPr>
    </w:p>
    <w:p w:rsidR="00DC370A" w:rsidRDefault="00DC370A" w:rsidP="00DC370A">
      <w:pPr>
        <w:autoSpaceDE w:val="0"/>
        <w:autoSpaceDN w:val="0"/>
        <w:adjustRightInd w:val="0"/>
        <w:ind w:firstLine="540"/>
        <w:jc w:val="right"/>
        <w:rPr>
          <w:sz w:val="24"/>
        </w:rPr>
      </w:pPr>
    </w:p>
    <w:p w:rsidR="00DC370A" w:rsidRDefault="00DC370A" w:rsidP="00DC370A">
      <w:pPr>
        <w:autoSpaceDE w:val="0"/>
        <w:autoSpaceDN w:val="0"/>
        <w:adjustRightInd w:val="0"/>
        <w:ind w:firstLine="540"/>
        <w:jc w:val="right"/>
        <w:rPr>
          <w:sz w:val="24"/>
        </w:rPr>
      </w:pPr>
    </w:p>
    <w:p w:rsidR="00DC370A" w:rsidRDefault="00DC370A" w:rsidP="00DC370A">
      <w:pPr>
        <w:autoSpaceDE w:val="0"/>
        <w:autoSpaceDN w:val="0"/>
        <w:adjustRightInd w:val="0"/>
        <w:ind w:firstLine="540"/>
        <w:jc w:val="right"/>
        <w:rPr>
          <w:sz w:val="24"/>
        </w:rPr>
      </w:pPr>
    </w:p>
    <w:p w:rsidR="00DC370A" w:rsidRDefault="00DC370A" w:rsidP="00DC370A">
      <w:pPr>
        <w:autoSpaceDE w:val="0"/>
        <w:autoSpaceDN w:val="0"/>
        <w:adjustRightInd w:val="0"/>
        <w:ind w:firstLine="540"/>
        <w:jc w:val="right"/>
        <w:rPr>
          <w:sz w:val="24"/>
        </w:rPr>
      </w:pPr>
    </w:p>
    <w:p w:rsidR="00DC370A" w:rsidRDefault="00DC370A" w:rsidP="00DC370A">
      <w:pPr>
        <w:autoSpaceDE w:val="0"/>
        <w:autoSpaceDN w:val="0"/>
        <w:adjustRightInd w:val="0"/>
        <w:ind w:firstLine="540"/>
        <w:jc w:val="right"/>
        <w:rPr>
          <w:sz w:val="24"/>
        </w:rPr>
      </w:pPr>
    </w:p>
    <w:p w:rsidR="00DC370A" w:rsidRDefault="00DC370A" w:rsidP="00DC370A">
      <w:pPr>
        <w:autoSpaceDE w:val="0"/>
        <w:autoSpaceDN w:val="0"/>
        <w:adjustRightInd w:val="0"/>
        <w:ind w:firstLine="540"/>
        <w:jc w:val="right"/>
        <w:rPr>
          <w:sz w:val="24"/>
        </w:rPr>
      </w:pPr>
    </w:p>
    <w:p w:rsidR="00DC370A" w:rsidRDefault="00DC370A" w:rsidP="00DC370A">
      <w:pPr>
        <w:autoSpaceDE w:val="0"/>
        <w:autoSpaceDN w:val="0"/>
        <w:adjustRightInd w:val="0"/>
        <w:ind w:firstLine="540"/>
        <w:jc w:val="right"/>
        <w:rPr>
          <w:sz w:val="24"/>
        </w:rPr>
      </w:pPr>
    </w:p>
    <w:p w:rsidR="00DC370A" w:rsidRDefault="00DC370A" w:rsidP="00DC370A">
      <w:pPr>
        <w:autoSpaceDE w:val="0"/>
        <w:autoSpaceDN w:val="0"/>
        <w:adjustRightInd w:val="0"/>
        <w:ind w:firstLine="540"/>
        <w:jc w:val="right"/>
        <w:rPr>
          <w:sz w:val="24"/>
        </w:rPr>
      </w:pPr>
    </w:p>
    <w:p w:rsidR="00DC370A" w:rsidRDefault="00DC370A" w:rsidP="00DC370A">
      <w:pPr>
        <w:autoSpaceDE w:val="0"/>
        <w:autoSpaceDN w:val="0"/>
        <w:adjustRightInd w:val="0"/>
        <w:ind w:firstLine="540"/>
        <w:jc w:val="right"/>
        <w:rPr>
          <w:sz w:val="24"/>
        </w:rPr>
      </w:pPr>
    </w:p>
    <w:p w:rsidR="00DC370A" w:rsidRDefault="00DC370A" w:rsidP="00DC370A">
      <w:pPr>
        <w:autoSpaceDE w:val="0"/>
        <w:autoSpaceDN w:val="0"/>
        <w:adjustRightInd w:val="0"/>
        <w:ind w:firstLine="540"/>
        <w:jc w:val="right"/>
        <w:rPr>
          <w:sz w:val="24"/>
        </w:rPr>
      </w:pPr>
    </w:p>
    <w:p w:rsidR="00DC370A" w:rsidRDefault="00DC370A" w:rsidP="00DC370A">
      <w:pPr>
        <w:autoSpaceDE w:val="0"/>
        <w:autoSpaceDN w:val="0"/>
        <w:adjustRightInd w:val="0"/>
        <w:ind w:firstLine="540"/>
        <w:jc w:val="right"/>
        <w:rPr>
          <w:sz w:val="24"/>
        </w:rPr>
        <w:sectPr w:rsidR="00DC370A" w:rsidSect="00943A16">
          <w:pgSz w:w="11907" w:h="16840" w:code="9"/>
          <w:pgMar w:top="567" w:right="567" w:bottom="567" w:left="1701" w:header="567" w:footer="567" w:gutter="0"/>
          <w:pgNumType w:start="1"/>
          <w:cols w:space="708"/>
          <w:titlePg/>
          <w:docGrid w:linePitch="381"/>
        </w:sectPr>
      </w:pP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DC370A" w:rsidP="0067536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67536C" w:rsidRPr="0067536C">
        <w:rPr>
          <w:rFonts w:ascii="Times New Roman" w:hAnsi="Times New Roman" w:cs="Times New Roman"/>
          <w:bCs/>
          <w:sz w:val="28"/>
          <w:szCs w:val="28"/>
        </w:rPr>
        <w:t>Приложение N 5</w:t>
      </w:r>
    </w:p>
    <w:p w:rsidR="0067536C" w:rsidRPr="0067536C" w:rsidRDefault="00DC370A" w:rsidP="0067536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67536C" w:rsidRPr="0067536C">
        <w:rPr>
          <w:rFonts w:ascii="Times New Roman" w:hAnsi="Times New Roman" w:cs="Times New Roman"/>
          <w:bCs/>
          <w:sz w:val="28"/>
          <w:szCs w:val="28"/>
        </w:rPr>
        <w:t>к Административному регламенту</w:t>
      </w: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Форма</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______________________________________________________________</w:t>
      </w:r>
    </w:p>
    <w:p w:rsidR="0067536C" w:rsidRPr="00DC370A" w:rsidRDefault="0067536C" w:rsidP="0067536C">
      <w:pPr>
        <w:pStyle w:val="ConsPlusNormal"/>
        <w:ind w:firstLine="540"/>
        <w:jc w:val="both"/>
        <w:rPr>
          <w:rFonts w:ascii="Times New Roman" w:hAnsi="Times New Roman" w:cs="Times New Roman"/>
          <w:bCs/>
          <w:sz w:val="20"/>
        </w:rPr>
      </w:pPr>
      <w:r w:rsidRPr="0067536C">
        <w:rPr>
          <w:rFonts w:ascii="Times New Roman" w:hAnsi="Times New Roman" w:cs="Times New Roman"/>
          <w:bCs/>
          <w:sz w:val="28"/>
          <w:szCs w:val="28"/>
        </w:rPr>
        <w:t xml:space="preserve">            </w:t>
      </w:r>
      <w:r w:rsidRPr="00DC370A">
        <w:rPr>
          <w:rFonts w:ascii="Times New Roman" w:hAnsi="Times New Roman" w:cs="Times New Roman"/>
          <w:bCs/>
          <w:sz w:val="20"/>
        </w:rPr>
        <w:t xml:space="preserve">   (наименование органа муниципального контроля)</w:t>
      </w: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DC370A" w:rsidP="00DC370A">
      <w:pPr>
        <w:pStyle w:val="ConsPlusNormal"/>
        <w:ind w:firstLine="540"/>
        <w:jc w:val="center"/>
        <w:rPr>
          <w:rFonts w:ascii="Times New Roman" w:hAnsi="Times New Roman" w:cs="Times New Roman"/>
          <w:bCs/>
          <w:sz w:val="28"/>
          <w:szCs w:val="28"/>
        </w:rPr>
      </w:pPr>
      <w:bookmarkStart w:id="12" w:name="P635"/>
      <w:bookmarkEnd w:id="12"/>
      <w:r>
        <w:rPr>
          <w:rFonts w:ascii="Times New Roman" w:hAnsi="Times New Roman" w:cs="Times New Roman"/>
          <w:bCs/>
          <w:sz w:val="28"/>
          <w:szCs w:val="28"/>
        </w:rPr>
        <w:t>ПОСТАНОВЛЕНИЕ</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о проведении (плановой/внеплановой документарной/выездной)</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проверки гражданина</w:t>
      </w: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"_____" ___________ 20____ г. N ____</w:t>
      </w: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1. Провести проверку в отношении ______</w:t>
      </w:r>
      <w:r w:rsidR="00DC370A">
        <w:rPr>
          <w:rFonts w:ascii="Times New Roman" w:hAnsi="Times New Roman" w:cs="Times New Roman"/>
          <w:bCs/>
          <w:sz w:val="28"/>
          <w:szCs w:val="28"/>
        </w:rPr>
        <w:t>________________________</w:t>
      </w:r>
    </w:p>
    <w:p w:rsidR="0067536C" w:rsidRPr="00DC370A" w:rsidRDefault="0067536C" w:rsidP="0067536C">
      <w:pPr>
        <w:pStyle w:val="ConsPlusNormal"/>
        <w:ind w:firstLine="540"/>
        <w:jc w:val="both"/>
        <w:rPr>
          <w:rFonts w:ascii="Times New Roman" w:hAnsi="Times New Roman" w:cs="Times New Roman"/>
          <w:bCs/>
          <w:sz w:val="20"/>
        </w:rPr>
      </w:pPr>
      <w:r w:rsidRPr="00DC370A">
        <w:rPr>
          <w:rFonts w:ascii="Times New Roman" w:hAnsi="Times New Roman" w:cs="Times New Roman"/>
          <w:bCs/>
          <w:sz w:val="20"/>
        </w:rPr>
        <w:t xml:space="preserve">                                     (фамилия, имя и отчество (при наличии)</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w:t>
      </w:r>
      <w:r w:rsidR="00DC370A">
        <w:rPr>
          <w:rFonts w:ascii="Times New Roman" w:hAnsi="Times New Roman" w:cs="Times New Roman"/>
          <w:bCs/>
          <w:sz w:val="28"/>
          <w:szCs w:val="28"/>
        </w:rPr>
        <w:t>____________________</w:t>
      </w:r>
      <w:r w:rsidRPr="0067536C">
        <w:rPr>
          <w:rFonts w:ascii="Times New Roman" w:hAnsi="Times New Roman" w:cs="Times New Roman"/>
          <w:bCs/>
          <w:sz w:val="28"/>
          <w:szCs w:val="28"/>
        </w:rPr>
        <w:t>.</w:t>
      </w:r>
    </w:p>
    <w:p w:rsidR="0067536C" w:rsidRPr="00DC370A" w:rsidRDefault="0067536C" w:rsidP="0067536C">
      <w:pPr>
        <w:pStyle w:val="ConsPlusNormal"/>
        <w:ind w:firstLine="540"/>
        <w:jc w:val="both"/>
        <w:rPr>
          <w:rFonts w:ascii="Times New Roman" w:hAnsi="Times New Roman" w:cs="Times New Roman"/>
          <w:bCs/>
          <w:sz w:val="20"/>
        </w:rPr>
      </w:pPr>
      <w:r w:rsidRPr="00DC370A">
        <w:rPr>
          <w:rFonts w:ascii="Times New Roman" w:hAnsi="Times New Roman" w:cs="Times New Roman"/>
          <w:bCs/>
          <w:sz w:val="20"/>
        </w:rPr>
        <w:t xml:space="preserve">   гражданина, адрес места жительства и адрес фактического осуществления</w:t>
      </w:r>
      <w:r w:rsidR="00DC370A" w:rsidRPr="00DC370A">
        <w:rPr>
          <w:rFonts w:ascii="Times New Roman" w:hAnsi="Times New Roman" w:cs="Times New Roman"/>
          <w:bCs/>
          <w:sz w:val="20"/>
        </w:rPr>
        <w:t xml:space="preserve">  </w:t>
      </w:r>
      <w:r w:rsidRPr="00DC370A">
        <w:rPr>
          <w:rFonts w:ascii="Times New Roman" w:hAnsi="Times New Roman" w:cs="Times New Roman"/>
          <w:bCs/>
          <w:sz w:val="20"/>
        </w:rPr>
        <w:t>деятельности)</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2.  Назначить  лицом(</w:t>
      </w:r>
      <w:proofErr w:type="spellStart"/>
      <w:r w:rsidRPr="0067536C">
        <w:rPr>
          <w:rFonts w:ascii="Times New Roman" w:hAnsi="Times New Roman" w:cs="Times New Roman"/>
          <w:bCs/>
          <w:sz w:val="28"/>
          <w:szCs w:val="28"/>
        </w:rPr>
        <w:t>ами</w:t>
      </w:r>
      <w:proofErr w:type="spellEnd"/>
      <w:r w:rsidRPr="0067536C">
        <w:rPr>
          <w:rFonts w:ascii="Times New Roman" w:hAnsi="Times New Roman" w:cs="Times New Roman"/>
          <w:bCs/>
          <w:sz w:val="28"/>
          <w:szCs w:val="28"/>
        </w:rPr>
        <w:t>),  уполномоченным(и)  на  проведение проверки:</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______________________________________________________________</w:t>
      </w:r>
    </w:p>
    <w:p w:rsidR="0067536C" w:rsidRPr="00DC370A" w:rsidRDefault="0067536C" w:rsidP="0067536C">
      <w:pPr>
        <w:pStyle w:val="ConsPlusNormal"/>
        <w:ind w:firstLine="540"/>
        <w:jc w:val="both"/>
        <w:rPr>
          <w:rFonts w:ascii="Times New Roman" w:hAnsi="Times New Roman" w:cs="Times New Roman"/>
          <w:bCs/>
          <w:sz w:val="20"/>
        </w:rPr>
      </w:pPr>
      <w:r w:rsidRPr="00DC370A">
        <w:rPr>
          <w:rFonts w:ascii="Times New Roman" w:hAnsi="Times New Roman" w:cs="Times New Roman"/>
          <w:bCs/>
          <w:sz w:val="20"/>
        </w:rPr>
        <w:t xml:space="preserve">           (ФИО, должность должностного лица (должностных лиц),</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______________________________________________________________</w:t>
      </w:r>
    </w:p>
    <w:p w:rsidR="0067536C" w:rsidRPr="00DC370A" w:rsidRDefault="0067536C" w:rsidP="0067536C">
      <w:pPr>
        <w:pStyle w:val="ConsPlusNormal"/>
        <w:ind w:firstLine="540"/>
        <w:jc w:val="both"/>
        <w:rPr>
          <w:rFonts w:ascii="Times New Roman" w:hAnsi="Times New Roman" w:cs="Times New Roman"/>
          <w:bCs/>
          <w:sz w:val="20"/>
        </w:rPr>
      </w:pPr>
      <w:r w:rsidRPr="0067536C">
        <w:rPr>
          <w:rFonts w:ascii="Times New Roman" w:hAnsi="Times New Roman" w:cs="Times New Roman"/>
          <w:bCs/>
          <w:sz w:val="28"/>
          <w:szCs w:val="28"/>
        </w:rPr>
        <w:t xml:space="preserve">         </w:t>
      </w:r>
      <w:r w:rsidRPr="00DC370A">
        <w:rPr>
          <w:rFonts w:ascii="Times New Roman" w:hAnsi="Times New Roman" w:cs="Times New Roman"/>
          <w:bCs/>
          <w:sz w:val="20"/>
        </w:rPr>
        <w:t>уполномоченного (уполномоченных) на проведение проверки)</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______________________________________________________________.</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3.  Привлечь к проведению проверки в качестве экспертов, представителей</w:t>
      </w:r>
      <w:r w:rsidR="00DC370A">
        <w:rPr>
          <w:rFonts w:ascii="Times New Roman" w:hAnsi="Times New Roman" w:cs="Times New Roman"/>
          <w:bCs/>
          <w:sz w:val="28"/>
          <w:szCs w:val="28"/>
        </w:rPr>
        <w:t xml:space="preserve"> </w:t>
      </w:r>
      <w:r w:rsidRPr="0067536C">
        <w:rPr>
          <w:rFonts w:ascii="Times New Roman" w:hAnsi="Times New Roman" w:cs="Times New Roman"/>
          <w:bCs/>
          <w:sz w:val="28"/>
          <w:szCs w:val="28"/>
        </w:rPr>
        <w:t>экспертных организаций следующих лиц: _____</w:t>
      </w:r>
      <w:r w:rsidR="00DC370A">
        <w:rPr>
          <w:rFonts w:ascii="Times New Roman" w:hAnsi="Times New Roman" w:cs="Times New Roman"/>
          <w:bCs/>
          <w:sz w:val="28"/>
          <w:szCs w:val="28"/>
        </w:rPr>
        <w:t>___________</w:t>
      </w:r>
    </w:p>
    <w:p w:rsidR="0067536C" w:rsidRPr="00DC370A" w:rsidRDefault="0067536C" w:rsidP="0067536C">
      <w:pPr>
        <w:pStyle w:val="ConsPlusNormal"/>
        <w:ind w:firstLine="540"/>
        <w:jc w:val="both"/>
        <w:rPr>
          <w:rFonts w:ascii="Times New Roman" w:hAnsi="Times New Roman" w:cs="Times New Roman"/>
          <w:bCs/>
          <w:sz w:val="20"/>
        </w:rPr>
      </w:pPr>
      <w:r w:rsidRPr="00DC370A">
        <w:rPr>
          <w:rFonts w:ascii="Times New Roman" w:hAnsi="Times New Roman" w:cs="Times New Roman"/>
          <w:bCs/>
          <w:sz w:val="20"/>
        </w:rPr>
        <w:t xml:space="preserve">                                       </w:t>
      </w:r>
      <w:r w:rsidR="00DC370A">
        <w:rPr>
          <w:rFonts w:ascii="Times New Roman" w:hAnsi="Times New Roman" w:cs="Times New Roman"/>
          <w:bCs/>
          <w:sz w:val="20"/>
        </w:rPr>
        <w:tab/>
      </w:r>
      <w:r w:rsidR="00DC370A">
        <w:rPr>
          <w:rFonts w:ascii="Times New Roman" w:hAnsi="Times New Roman" w:cs="Times New Roman"/>
          <w:bCs/>
          <w:sz w:val="20"/>
        </w:rPr>
        <w:tab/>
      </w:r>
      <w:r w:rsidR="00DC370A">
        <w:rPr>
          <w:rFonts w:ascii="Times New Roman" w:hAnsi="Times New Roman" w:cs="Times New Roman"/>
          <w:bCs/>
          <w:sz w:val="20"/>
        </w:rPr>
        <w:tab/>
      </w:r>
      <w:r w:rsidR="00DC370A">
        <w:rPr>
          <w:rFonts w:ascii="Times New Roman" w:hAnsi="Times New Roman" w:cs="Times New Roman"/>
          <w:bCs/>
          <w:sz w:val="20"/>
        </w:rPr>
        <w:tab/>
      </w:r>
      <w:r w:rsidR="00DC370A">
        <w:rPr>
          <w:rFonts w:ascii="Times New Roman" w:hAnsi="Times New Roman" w:cs="Times New Roman"/>
          <w:bCs/>
          <w:sz w:val="20"/>
        </w:rPr>
        <w:tab/>
      </w:r>
      <w:r w:rsidR="00DC370A">
        <w:rPr>
          <w:rFonts w:ascii="Times New Roman" w:hAnsi="Times New Roman" w:cs="Times New Roman"/>
          <w:bCs/>
          <w:sz w:val="20"/>
        </w:rPr>
        <w:tab/>
      </w:r>
      <w:r w:rsidRPr="00DC370A">
        <w:rPr>
          <w:rFonts w:ascii="Times New Roman" w:hAnsi="Times New Roman" w:cs="Times New Roman"/>
          <w:bCs/>
          <w:sz w:val="20"/>
        </w:rPr>
        <w:t xml:space="preserve">   (ФИО, должности привлекаемых</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______________________________________________________________.</w:t>
      </w:r>
    </w:p>
    <w:p w:rsidR="0067536C" w:rsidRPr="00DC370A" w:rsidRDefault="0067536C" w:rsidP="0067536C">
      <w:pPr>
        <w:pStyle w:val="ConsPlusNormal"/>
        <w:ind w:firstLine="540"/>
        <w:jc w:val="both"/>
        <w:rPr>
          <w:rFonts w:ascii="Times New Roman" w:hAnsi="Times New Roman" w:cs="Times New Roman"/>
          <w:bCs/>
          <w:sz w:val="20"/>
        </w:rPr>
      </w:pPr>
      <w:r w:rsidRPr="0067536C">
        <w:rPr>
          <w:rFonts w:ascii="Times New Roman" w:hAnsi="Times New Roman" w:cs="Times New Roman"/>
          <w:bCs/>
          <w:sz w:val="28"/>
          <w:szCs w:val="28"/>
        </w:rPr>
        <w:t xml:space="preserve">  </w:t>
      </w:r>
      <w:r w:rsidRPr="00DC370A">
        <w:rPr>
          <w:rFonts w:ascii="Times New Roman" w:hAnsi="Times New Roman" w:cs="Times New Roman"/>
          <w:bCs/>
          <w:sz w:val="20"/>
        </w:rPr>
        <w:t>к проведению проверки экспертов, представителей экспертных организаций)</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4. Установить, что:</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настоящая проверка проводится с целью _______________________</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______________________________________________________________;</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задачами настоящей проверки являются _________________________</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w:t>
      </w:r>
      <w:r w:rsidR="00DC370A">
        <w:rPr>
          <w:rFonts w:ascii="Times New Roman" w:hAnsi="Times New Roman" w:cs="Times New Roman"/>
          <w:bCs/>
          <w:sz w:val="28"/>
          <w:szCs w:val="28"/>
        </w:rPr>
        <w:t>_______________________________</w:t>
      </w:r>
      <w:r w:rsidRPr="0067536C">
        <w:rPr>
          <w:rFonts w:ascii="Times New Roman" w:hAnsi="Times New Roman" w:cs="Times New Roman"/>
          <w:bCs/>
          <w:sz w:val="28"/>
          <w:szCs w:val="28"/>
        </w:rPr>
        <w:t>.</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5. Предметом настоящей проверки является _________________</w:t>
      </w:r>
      <w:r w:rsidR="00DC370A">
        <w:rPr>
          <w:rFonts w:ascii="Times New Roman" w:hAnsi="Times New Roman" w:cs="Times New Roman"/>
          <w:bCs/>
          <w:sz w:val="28"/>
          <w:szCs w:val="28"/>
        </w:rPr>
        <w:t>_____</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______________________________________________________________.</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6. Проверку произвести в период с "___" ______ 20___ г. по "___" </w:t>
      </w:r>
      <w:r w:rsidR="00DC370A">
        <w:rPr>
          <w:rFonts w:ascii="Times New Roman" w:hAnsi="Times New Roman" w:cs="Times New Roman"/>
          <w:bCs/>
          <w:sz w:val="28"/>
          <w:szCs w:val="28"/>
        </w:rPr>
        <w:t xml:space="preserve">_______ </w:t>
      </w:r>
      <w:r w:rsidRPr="0067536C">
        <w:rPr>
          <w:rFonts w:ascii="Times New Roman" w:hAnsi="Times New Roman" w:cs="Times New Roman"/>
          <w:bCs/>
          <w:sz w:val="28"/>
          <w:szCs w:val="28"/>
        </w:rPr>
        <w:t>20___ г. включительно.</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7. Правовые основания проведения проверки</w:t>
      </w:r>
      <w:r w:rsidR="00DC370A">
        <w:rPr>
          <w:rFonts w:ascii="Times New Roman" w:hAnsi="Times New Roman" w:cs="Times New Roman"/>
          <w:bCs/>
          <w:sz w:val="28"/>
          <w:szCs w:val="28"/>
        </w:rPr>
        <w:t xml:space="preserve"> ____________________</w:t>
      </w:r>
    </w:p>
    <w:p w:rsidR="0067536C" w:rsidRPr="00DC370A" w:rsidRDefault="0067536C" w:rsidP="0067536C">
      <w:pPr>
        <w:pStyle w:val="ConsPlusNormal"/>
        <w:ind w:firstLine="540"/>
        <w:jc w:val="both"/>
        <w:rPr>
          <w:rFonts w:ascii="Times New Roman" w:hAnsi="Times New Roman" w:cs="Times New Roman"/>
          <w:bCs/>
          <w:sz w:val="20"/>
        </w:rPr>
      </w:pPr>
      <w:r w:rsidRPr="00DC370A">
        <w:rPr>
          <w:rFonts w:ascii="Times New Roman" w:hAnsi="Times New Roman" w:cs="Times New Roman"/>
          <w:bCs/>
          <w:sz w:val="20"/>
        </w:rPr>
        <w:t xml:space="preserve">                                                </w:t>
      </w:r>
      <w:r w:rsidR="00DC370A">
        <w:rPr>
          <w:rFonts w:ascii="Times New Roman" w:hAnsi="Times New Roman" w:cs="Times New Roman"/>
          <w:bCs/>
          <w:sz w:val="20"/>
        </w:rPr>
        <w:tab/>
      </w:r>
      <w:r w:rsidR="00DC370A">
        <w:rPr>
          <w:rFonts w:ascii="Times New Roman" w:hAnsi="Times New Roman" w:cs="Times New Roman"/>
          <w:bCs/>
          <w:sz w:val="20"/>
        </w:rPr>
        <w:tab/>
      </w:r>
      <w:r w:rsidR="00DC370A">
        <w:rPr>
          <w:rFonts w:ascii="Times New Roman" w:hAnsi="Times New Roman" w:cs="Times New Roman"/>
          <w:bCs/>
          <w:sz w:val="20"/>
        </w:rPr>
        <w:tab/>
      </w:r>
      <w:r w:rsidR="00DC370A">
        <w:rPr>
          <w:rFonts w:ascii="Times New Roman" w:hAnsi="Times New Roman" w:cs="Times New Roman"/>
          <w:bCs/>
          <w:sz w:val="20"/>
        </w:rPr>
        <w:tab/>
      </w:r>
      <w:r w:rsidR="00DC370A">
        <w:rPr>
          <w:rFonts w:ascii="Times New Roman" w:hAnsi="Times New Roman" w:cs="Times New Roman"/>
          <w:bCs/>
          <w:sz w:val="20"/>
        </w:rPr>
        <w:tab/>
      </w:r>
      <w:r w:rsidRPr="00DC370A">
        <w:rPr>
          <w:rFonts w:ascii="Times New Roman" w:hAnsi="Times New Roman" w:cs="Times New Roman"/>
          <w:bCs/>
          <w:sz w:val="20"/>
        </w:rPr>
        <w:t xml:space="preserve">  (ссылка на положение</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______________________________________________________________</w:t>
      </w:r>
    </w:p>
    <w:p w:rsidR="0067536C" w:rsidRPr="00DC370A" w:rsidRDefault="0067536C" w:rsidP="0067536C">
      <w:pPr>
        <w:pStyle w:val="ConsPlusNormal"/>
        <w:ind w:firstLine="540"/>
        <w:jc w:val="both"/>
        <w:rPr>
          <w:rFonts w:ascii="Times New Roman" w:hAnsi="Times New Roman" w:cs="Times New Roman"/>
          <w:bCs/>
          <w:sz w:val="20"/>
        </w:rPr>
      </w:pPr>
      <w:r w:rsidRPr="0067536C">
        <w:rPr>
          <w:rFonts w:ascii="Times New Roman" w:hAnsi="Times New Roman" w:cs="Times New Roman"/>
          <w:bCs/>
          <w:sz w:val="28"/>
          <w:szCs w:val="28"/>
        </w:rPr>
        <w:t xml:space="preserve">   </w:t>
      </w:r>
      <w:r w:rsidRPr="00DC370A">
        <w:rPr>
          <w:rFonts w:ascii="Times New Roman" w:hAnsi="Times New Roman" w:cs="Times New Roman"/>
          <w:bCs/>
          <w:sz w:val="20"/>
        </w:rPr>
        <w:t>нормативного правового акта, в соответствии с которым осуществляется</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______________________________________________________________</w:t>
      </w:r>
    </w:p>
    <w:p w:rsidR="0067536C" w:rsidRPr="00DC370A" w:rsidRDefault="0067536C" w:rsidP="0067536C">
      <w:pPr>
        <w:pStyle w:val="ConsPlusNormal"/>
        <w:ind w:firstLine="540"/>
        <w:jc w:val="both"/>
        <w:rPr>
          <w:rFonts w:ascii="Times New Roman" w:hAnsi="Times New Roman" w:cs="Times New Roman"/>
          <w:bCs/>
          <w:sz w:val="20"/>
        </w:rPr>
      </w:pPr>
      <w:r w:rsidRPr="00DC370A">
        <w:rPr>
          <w:rFonts w:ascii="Times New Roman" w:hAnsi="Times New Roman" w:cs="Times New Roman"/>
          <w:bCs/>
          <w:sz w:val="20"/>
        </w:rPr>
        <w:t xml:space="preserve"> проверка; ссылка на положения нормативных правовых актов, устанавливающих</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______________________________________________________________</w:t>
      </w:r>
    </w:p>
    <w:p w:rsidR="0067536C" w:rsidRPr="00DC370A" w:rsidRDefault="0067536C" w:rsidP="0067536C">
      <w:pPr>
        <w:pStyle w:val="ConsPlusNormal"/>
        <w:ind w:firstLine="540"/>
        <w:jc w:val="both"/>
        <w:rPr>
          <w:rFonts w:ascii="Times New Roman" w:hAnsi="Times New Roman" w:cs="Times New Roman"/>
          <w:bCs/>
          <w:sz w:val="20"/>
        </w:rPr>
      </w:pPr>
      <w:r w:rsidRPr="0067536C">
        <w:rPr>
          <w:rFonts w:ascii="Times New Roman" w:hAnsi="Times New Roman" w:cs="Times New Roman"/>
          <w:bCs/>
          <w:sz w:val="28"/>
          <w:szCs w:val="28"/>
        </w:rPr>
        <w:t xml:space="preserve">        </w:t>
      </w:r>
      <w:r w:rsidRPr="00DC370A">
        <w:rPr>
          <w:rFonts w:ascii="Times New Roman" w:hAnsi="Times New Roman" w:cs="Times New Roman"/>
          <w:bCs/>
          <w:sz w:val="20"/>
        </w:rPr>
        <w:t>требования, соблюдение которых является предметом проверки)</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8.  В  процессе  проверки  провести  следующие мероприятия по </w:t>
      </w:r>
      <w:r w:rsidRPr="0067536C">
        <w:rPr>
          <w:rFonts w:ascii="Times New Roman" w:hAnsi="Times New Roman" w:cs="Times New Roman"/>
          <w:bCs/>
          <w:sz w:val="28"/>
          <w:szCs w:val="28"/>
        </w:rPr>
        <w:lastRenderedPageBreak/>
        <w:t>контролю,</w:t>
      </w:r>
      <w:r w:rsidR="00DC370A">
        <w:rPr>
          <w:rFonts w:ascii="Times New Roman" w:hAnsi="Times New Roman" w:cs="Times New Roman"/>
          <w:bCs/>
          <w:sz w:val="28"/>
          <w:szCs w:val="28"/>
        </w:rPr>
        <w:t xml:space="preserve"> </w:t>
      </w:r>
      <w:r w:rsidRPr="0067536C">
        <w:rPr>
          <w:rFonts w:ascii="Times New Roman" w:hAnsi="Times New Roman" w:cs="Times New Roman"/>
          <w:bCs/>
          <w:sz w:val="28"/>
          <w:szCs w:val="28"/>
        </w:rPr>
        <w:t>необходимые для достижения целей и задач проведения проверки:</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______________________________________________________________.</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9.  Перечень  административных  регламентов  проведения  мероприятий по</w:t>
      </w:r>
      <w:r w:rsidR="00DC370A">
        <w:rPr>
          <w:rFonts w:ascii="Times New Roman" w:hAnsi="Times New Roman" w:cs="Times New Roman"/>
          <w:bCs/>
          <w:sz w:val="28"/>
          <w:szCs w:val="28"/>
        </w:rPr>
        <w:t xml:space="preserve"> </w:t>
      </w:r>
      <w:r w:rsidRPr="0067536C">
        <w:rPr>
          <w:rFonts w:ascii="Times New Roman" w:hAnsi="Times New Roman" w:cs="Times New Roman"/>
          <w:bCs/>
          <w:sz w:val="28"/>
          <w:szCs w:val="28"/>
        </w:rPr>
        <w:t>контролю (при их наличии), необходимых для проведения проверки:</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______________________________________________________________</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_________________________________________________</w:t>
      </w:r>
      <w:r w:rsidR="00DC370A">
        <w:rPr>
          <w:rFonts w:ascii="Times New Roman" w:hAnsi="Times New Roman" w:cs="Times New Roman"/>
          <w:bCs/>
          <w:sz w:val="28"/>
          <w:szCs w:val="28"/>
        </w:rPr>
        <w:t>_____________</w:t>
      </w:r>
      <w:r w:rsidRPr="0067536C">
        <w:rPr>
          <w:rFonts w:ascii="Times New Roman" w:hAnsi="Times New Roman" w:cs="Times New Roman"/>
          <w:bCs/>
          <w:sz w:val="28"/>
          <w:szCs w:val="28"/>
        </w:rPr>
        <w:t>.</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________________________________________________________ </w:t>
      </w:r>
    </w:p>
    <w:p w:rsidR="0067536C" w:rsidRDefault="0067536C" w:rsidP="0067536C">
      <w:pPr>
        <w:pStyle w:val="ConsPlusNormal"/>
        <w:ind w:firstLine="540"/>
        <w:jc w:val="both"/>
        <w:rPr>
          <w:rFonts w:ascii="Times New Roman" w:hAnsi="Times New Roman" w:cs="Times New Roman"/>
          <w:bCs/>
          <w:sz w:val="28"/>
          <w:szCs w:val="28"/>
        </w:rPr>
      </w:pPr>
    </w:p>
    <w:p w:rsidR="00DC370A" w:rsidRPr="0067536C" w:rsidRDefault="00DC370A"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DC370A" w:rsidP="0067536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67536C" w:rsidRPr="0067536C">
        <w:rPr>
          <w:rFonts w:ascii="Times New Roman" w:hAnsi="Times New Roman" w:cs="Times New Roman"/>
          <w:bCs/>
          <w:sz w:val="28"/>
          <w:szCs w:val="28"/>
        </w:rPr>
        <w:t>Приложение N 6</w:t>
      </w:r>
    </w:p>
    <w:p w:rsidR="0067536C" w:rsidRPr="0067536C" w:rsidRDefault="00DC370A" w:rsidP="0067536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67536C" w:rsidRPr="0067536C">
        <w:rPr>
          <w:rFonts w:ascii="Times New Roman" w:hAnsi="Times New Roman" w:cs="Times New Roman"/>
          <w:bCs/>
          <w:sz w:val="28"/>
          <w:szCs w:val="28"/>
        </w:rPr>
        <w:t>к Административному регламенту</w:t>
      </w:r>
    </w:p>
    <w:p w:rsidR="0067536C" w:rsidRPr="0067536C" w:rsidRDefault="00DC370A" w:rsidP="0067536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67536C" w:rsidRPr="0067536C">
        <w:rPr>
          <w:rFonts w:ascii="Times New Roman" w:hAnsi="Times New Roman" w:cs="Times New Roman"/>
          <w:bCs/>
          <w:sz w:val="28"/>
          <w:szCs w:val="28"/>
        </w:rPr>
        <w:t>по исполнению муниципальной функции</w:t>
      </w: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______________________________________________________________</w:t>
      </w:r>
    </w:p>
    <w:p w:rsidR="0067536C" w:rsidRPr="00DC370A" w:rsidRDefault="0067536C" w:rsidP="0067536C">
      <w:pPr>
        <w:pStyle w:val="ConsPlusNormal"/>
        <w:ind w:firstLine="540"/>
        <w:jc w:val="both"/>
        <w:rPr>
          <w:rFonts w:ascii="Times New Roman" w:hAnsi="Times New Roman" w:cs="Times New Roman"/>
          <w:bCs/>
          <w:sz w:val="20"/>
        </w:rPr>
      </w:pPr>
      <w:r w:rsidRPr="0067536C">
        <w:rPr>
          <w:rFonts w:ascii="Times New Roman" w:hAnsi="Times New Roman" w:cs="Times New Roman"/>
          <w:bCs/>
          <w:sz w:val="28"/>
          <w:szCs w:val="28"/>
        </w:rPr>
        <w:t xml:space="preserve">              </w:t>
      </w:r>
      <w:r w:rsidRPr="00DC370A">
        <w:rPr>
          <w:rFonts w:ascii="Times New Roman" w:hAnsi="Times New Roman" w:cs="Times New Roman"/>
          <w:bCs/>
          <w:sz w:val="20"/>
        </w:rPr>
        <w:t xml:space="preserve"> (наименование органа муниципального контроля)</w:t>
      </w: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bookmarkStart w:id="13" w:name="P705"/>
      <w:bookmarkEnd w:id="13"/>
      <w:r w:rsidRPr="0067536C">
        <w:rPr>
          <w:rFonts w:ascii="Times New Roman" w:hAnsi="Times New Roman" w:cs="Times New Roman"/>
          <w:bCs/>
          <w:sz w:val="28"/>
          <w:szCs w:val="28"/>
        </w:rPr>
        <w:t xml:space="preserve">                                    АКТ</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проверки гражданина</w:t>
      </w: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"_______" ____________ 20_____ г. N _______</w:t>
      </w: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w:t>
      </w:r>
      <w:r w:rsidR="00DC370A">
        <w:rPr>
          <w:rFonts w:ascii="Times New Roman" w:hAnsi="Times New Roman" w:cs="Times New Roman"/>
          <w:bCs/>
          <w:sz w:val="28"/>
          <w:szCs w:val="28"/>
        </w:rPr>
        <w:t>_______________________</w:t>
      </w:r>
      <w:r w:rsidRPr="0067536C">
        <w:rPr>
          <w:rFonts w:ascii="Times New Roman" w:hAnsi="Times New Roman" w:cs="Times New Roman"/>
          <w:bCs/>
          <w:sz w:val="28"/>
          <w:szCs w:val="28"/>
        </w:rPr>
        <w:t xml:space="preserve">       </w:t>
      </w:r>
      <w:r w:rsidR="00DC370A">
        <w:rPr>
          <w:rFonts w:ascii="Times New Roman" w:hAnsi="Times New Roman" w:cs="Times New Roman"/>
          <w:bCs/>
          <w:sz w:val="28"/>
          <w:szCs w:val="28"/>
        </w:rPr>
        <w:t xml:space="preserve"> ____________________________</w:t>
      </w:r>
    </w:p>
    <w:p w:rsidR="0067536C" w:rsidRPr="00DC370A" w:rsidRDefault="0067536C" w:rsidP="0067536C">
      <w:pPr>
        <w:pStyle w:val="ConsPlusNormal"/>
        <w:ind w:firstLine="540"/>
        <w:jc w:val="both"/>
        <w:rPr>
          <w:rFonts w:ascii="Times New Roman" w:hAnsi="Times New Roman" w:cs="Times New Roman"/>
          <w:bCs/>
          <w:sz w:val="20"/>
        </w:rPr>
      </w:pPr>
      <w:r w:rsidRPr="00DC370A">
        <w:rPr>
          <w:rFonts w:ascii="Times New Roman" w:hAnsi="Times New Roman" w:cs="Times New Roman"/>
          <w:bCs/>
          <w:sz w:val="20"/>
        </w:rPr>
        <w:t xml:space="preserve">     (время составления акта)                </w:t>
      </w:r>
      <w:r w:rsidR="00DC370A">
        <w:rPr>
          <w:rFonts w:ascii="Times New Roman" w:hAnsi="Times New Roman" w:cs="Times New Roman"/>
          <w:bCs/>
          <w:sz w:val="20"/>
        </w:rPr>
        <w:t xml:space="preserve">                                            </w:t>
      </w:r>
      <w:r w:rsidRPr="00DC370A">
        <w:rPr>
          <w:rFonts w:ascii="Times New Roman" w:hAnsi="Times New Roman" w:cs="Times New Roman"/>
          <w:bCs/>
          <w:sz w:val="20"/>
        </w:rPr>
        <w:t xml:space="preserve"> (место проведения проверки)</w:t>
      </w: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DC0ED1">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На  основании  </w:t>
      </w:r>
      <w:r w:rsidR="00DC0ED1">
        <w:rPr>
          <w:rFonts w:ascii="Times New Roman" w:hAnsi="Times New Roman" w:cs="Times New Roman"/>
          <w:bCs/>
          <w:sz w:val="28"/>
          <w:szCs w:val="28"/>
        </w:rPr>
        <w:t>постановления</w:t>
      </w:r>
      <w:r w:rsidRPr="0067536C">
        <w:rPr>
          <w:rFonts w:ascii="Times New Roman" w:hAnsi="Times New Roman" w:cs="Times New Roman"/>
          <w:bCs/>
          <w:sz w:val="28"/>
          <w:szCs w:val="28"/>
        </w:rPr>
        <w:t xml:space="preserve"> </w:t>
      </w:r>
      <w:r w:rsidR="00DC0ED1">
        <w:rPr>
          <w:rFonts w:ascii="Times New Roman" w:hAnsi="Times New Roman" w:cs="Times New Roman"/>
          <w:bCs/>
          <w:sz w:val="28"/>
          <w:szCs w:val="28"/>
        </w:rPr>
        <w:t>Администрации муниципального района</w:t>
      </w:r>
      <w:r w:rsidRPr="0067536C">
        <w:rPr>
          <w:rFonts w:ascii="Times New Roman" w:hAnsi="Times New Roman" w:cs="Times New Roman"/>
          <w:bCs/>
          <w:sz w:val="28"/>
          <w:szCs w:val="28"/>
        </w:rPr>
        <w:t xml:space="preserve"> от "_______"______________________ 20___ г. N ________, </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была  проведена  (плановая/внеплановая  документарная/выездная)  проверка в</w:t>
      </w:r>
      <w:r w:rsidR="00DC0ED1">
        <w:rPr>
          <w:rFonts w:ascii="Times New Roman" w:hAnsi="Times New Roman" w:cs="Times New Roman"/>
          <w:bCs/>
          <w:sz w:val="28"/>
          <w:szCs w:val="28"/>
        </w:rPr>
        <w:t xml:space="preserve"> </w:t>
      </w:r>
      <w:r w:rsidRPr="0067536C">
        <w:rPr>
          <w:rFonts w:ascii="Times New Roman" w:hAnsi="Times New Roman" w:cs="Times New Roman"/>
          <w:bCs/>
          <w:sz w:val="28"/>
          <w:szCs w:val="28"/>
        </w:rPr>
        <w:t>отношении _________________________________</w:t>
      </w:r>
      <w:r w:rsidR="00DC0ED1">
        <w:rPr>
          <w:rFonts w:ascii="Times New Roman" w:hAnsi="Times New Roman" w:cs="Times New Roman"/>
          <w:bCs/>
          <w:sz w:val="28"/>
          <w:szCs w:val="28"/>
        </w:rPr>
        <w:t>______________</w:t>
      </w:r>
    </w:p>
    <w:p w:rsidR="0067536C" w:rsidRPr="00DC0ED1" w:rsidRDefault="0067536C" w:rsidP="0067536C">
      <w:pPr>
        <w:pStyle w:val="ConsPlusNormal"/>
        <w:ind w:firstLine="540"/>
        <w:jc w:val="both"/>
        <w:rPr>
          <w:rFonts w:ascii="Times New Roman" w:hAnsi="Times New Roman" w:cs="Times New Roman"/>
          <w:bCs/>
          <w:sz w:val="20"/>
        </w:rPr>
      </w:pPr>
      <w:r w:rsidRPr="0067536C">
        <w:rPr>
          <w:rFonts w:ascii="Times New Roman" w:hAnsi="Times New Roman" w:cs="Times New Roman"/>
          <w:bCs/>
          <w:sz w:val="28"/>
          <w:szCs w:val="28"/>
        </w:rPr>
        <w:t xml:space="preserve">                                 </w:t>
      </w:r>
      <w:r w:rsidRPr="00DC0ED1">
        <w:rPr>
          <w:rFonts w:ascii="Times New Roman" w:hAnsi="Times New Roman" w:cs="Times New Roman"/>
          <w:bCs/>
          <w:sz w:val="20"/>
        </w:rPr>
        <w:t>(ФИО гражданина)</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______________________________________________________________.</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Дата и время проведения проверки: "___" ____________ 20___ г. с ____ ч.____ мин. до ____ ч. ____ мин.</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С копией </w:t>
      </w:r>
      <w:r w:rsidR="00DC0ED1">
        <w:rPr>
          <w:rFonts w:ascii="Times New Roman" w:hAnsi="Times New Roman" w:cs="Times New Roman"/>
          <w:bCs/>
          <w:sz w:val="28"/>
          <w:szCs w:val="28"/>
        </w:rPr>
        <w:t>постановления</w:t>
      </w:r>
      <w:r w:rsidRPr="0067536C">
        <w:rPr>
          <w:rFonts w:ascii="Times New Roman" w:hAnsi="Times New Roman" w:cs="Times New Roman"/>
          <w:bCs/>
          <w:sz w:val="28"/>
          <w:szCs w:val="28"/>
        </w:rPr>
        <w:t xml:space="preserve"> о проведении п</w:t>
      </w:r>
      <w:r w:rsidR="004A6A73">
        <w:rPr>
          <w:rFonts w:ascii="Times New Roman" w:hAnsi="Times New Roman" w:cs="Times New Roman"/>
          <w:bCs/>
          <w:sz w:val="28"/>
          <w:szCs w:val="28"/>
        </w:rPr>
        <w:t>роверки ознакомлен(а): _____</w:t>
      </w:r>
    </w:p>
    <w:p w:rsidR="0067536C" w:rsidRPr="004A6A73" w:rsidRDefault="0067536C" w:rsidP="0067536C">
      <w:pPr>
        <w:pStyle w:val="ConsPlusNormal"/>
        <w:ind w:firstLine="540"/>
        <w:jc w:val="both"/>
        <w:rPr>
          <w:rFonts w:ascii="Times New Roman" w:hAnsi="Times New Roman" w:cs="Times New Roman"/>
          <w:bCs/>
          <w:sz w:val="20"/>
        </w:rPr>
      </w:pPr>
      <w:r w:rsidRPr="004A6A73">
        <w:rPr>
          <w:rFonts w:ascii="Times New Roman" w:hAnsi="Times New Roman" w:cs="Times New Roman"/>
          <w:bCs/>
          <w:sz w:val="20"/>
        </w:rPr>
        <w:t xml:space="preserve">                                                                  </w:t>
      </w:r>
      <w:r w:rsidR="004A6A73">
        <w:rPr>
          <w:rFonts w:ascii="Times New Roman" w:hAnsi="Times New Roman" w:cs="Times New Roman"/>
          <w:bCs/>
          <w:sz w:val="20"/>
        </w:rPr>
        <w:tab/>
      </w:r>
      <w:r w:rsidR="004A6A73">
        <w:rPr>
          <w:rFonts w:ascii="Times New Roman" w:hAnsi="Times New Roman" w:cs="Times New Roman"/>
          <w:bCs/>
          <w:sz w:val="20"/>
        </w:rPr>
        <w:tab/>
      </w:r>
      <w:r w:rsidR="004A6A73">
        <w:rPr>
          <w:rFonts w:ascii="Times New Roman" w:hAnsi="Times New Roman" w:cs="Times New Roman"/>
          <w:bCs/>
          <w:sz w:val="20"/>
        </w:rPr>
        <w:tab/>
      </w:r>
      <w:r w:rsidR="004A6A73">
        <w:rPr>
          <w:rFonts w:ascii="Times New Roman" w:hAnsi="Times New Roman" w:cs="Times New Roman"/>
          <w:bCs/>
          <w:sz w:val="20"/>
        </w:rPr>
        <w:tab/>
      </w:r>
      <w:r w:rsidR="004A6A73">
        <w:rPr>
          <w:rFonts w:ascii="Times New Roman" w:hAnsi="Times New Roman" w:cs="Times New Roman"/>
          <w:bCs/>
          <w:sz w:val="20"/>
        </w:rPr>
        <w:tab/>
      </w:r>
      <w:r w:rsidR="004A6A73">
        <w:rPr>
          <w:rFonts w:ascii="Times New Roman" w:hAnsi="Times New Roman" w:cs="Times New Roman"/>
          <w:bCs/>
          <w:sz w:val="20"/>
        </w:rPr>
        <w:tab/>
      </w:r>
      <w:r w:rsidR="004A6A73">
        <w:rPr>
          <w:rFonts w:ascii="Times New Roman" w:hAnsi="Times New Roman" w:cs="Times New Roman"/>
          <w:bCs/>
          <w:sz w:val="20"/>
        </w:rPr>
        <w:tab/>
      </w:r>
      <w:r w:rsidRPr="004A6A73">
        <w:rPr>
          <w:rFonts w:ascii="Times New Roman" w:hAnsi="Times New Roman" w:cs="Times New Roman"/>
          <w:bCs/>
          <w:sz w:val="20"/>
        </w:rPr>
        <w:t xml:space="preserve"> (ФИО</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______________________________________________________________</w:t>
      </w:r>
    </w:p>
    <w:p w:rsidR="0067536C" w:rsidRPr="004A6A73" w:rsidRDefault="0067536C" w:rsidP="0067536C">
      <w:pPr>
        <w:pStyle w:val="ConsPlusNormal"/>
        <w:ind w:firstLine="540"/>
        <w:jc w:val="both"/>
        <w:rPr>
          <w:rFonts w:ascii="Times New Roman" w:hAnsi="Times New Roman" w:cs="Times New Roman"/>
          <w:bCs/>
          <w:sz w:val="20"/>
        </w:rPr>
      </w:pPr>
      <w:r w:rsidRPr="004A6A73">
        <w:rPr>
          <w:rFonts w:ascii="Times New Roman" w:hAnsi="Times New Roman" w:cs="Times New Roman"/>
          <w:bCs/>
          <w:sz w:val="20"/>
        </w:rPr>
        <w:t xml:space="preserve">  гражданина, подпись, дата, время - заполняется при проведении выездной проверки)</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______________________________________________________________</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______________________________________________________________.</w:t>
      </w:r>
    </w:p>
    <w:p w:rsidR="0067536C" w:rsidRPr="0067536C" w:rsidRDefault="004A6A73" w:rsidP="0067536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7536C" w:rsidRPr="0067536C">
        <w:rPr>
          <w:rFonts w:ascii="Times New Roman" w:hAnsi="Times New Roman" w:cs="Times New Roman"/>
          <w:bCs/>
          <w:sz w:val="28"/>
          <w:szCs w:val="28"/>
        </w:rPr>
        <w:t xml:space="preserve"> Лицо(а), проводившее(</w:t>
      </w:r>
      <w:proofErr w:type="spellStart"/>
      <w:r w:rsidR="0067536C" w:rsidRPr="0067536C">
        <w:rPr>
          <w:rFonts w:ascii="Times New Roman" w:hAnsi="Times New Roman" w:cs="Times New Roman"/>
          <w:bCs/>
          <w:sz w:val="28"/>
          <w:szCs w:val="28"/>
        </w:rPr>
        <w:t>ие</w:t>
      </w:r>
      <w:proofErr w:type="spellEnd"/>
      <w:r w:rsidR="0067536C" w:rsidRPr="0067536C">
        <w:rPr>
          <w:rFonts w:ascii="Times New Roman" w:hAnsi="Times New Roman" w:cs="Times New Roman"/>
          <w:bCs/>
          <w:sz w:val="28"/>
          <w:szCs w:val="28"/>
        </w:rPr>
        <w:t>) проверку: ____</w:t>
      </w:r>
      <w:r>
        <w:rPr>
          <w:rFonts w:ascii="Times New Roman" w:hAnsi="Times New Roman" w:cs="Times New Roman"/>
          <w:bCs/>
          <w:sz w:val="28"/>
          <w:szCs w:val="28"/>
        </w:rPr>
        <w:t>__________________________</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w:t>
      </w:r>
      <w:r w:rsidR="004A6A73">
        <w:rPr>
          <w:rFonts w:ascii="Times New Roman" w:hAnsi="Times New Roman" w:cs="Times New Roman"/>
          <w:bCs/>
          <w:sz w:val="28"/>
          <w:szCs w:val="28"/>
        </w:rPr>
        <w:tab/>
      </w:r>
      <w:r w:rsidR="004A6A73">
        <w:rPr>
          <w:rFonts w:ascii="Times New Roman" w:hAnsi="Times New Roman" w:cs="Times New Roman"/>
          <w:bCs/>
          <w:sz w:val="28"/>
          <w:szCs w:val="28"/>
        </w:rPr>
        <w:tab/>
      </w:r>
      <w:r w:rsidR="004A6A73">
        <w:rPr>
          <w:rFonts w:ascii="Times New Roman" w:hAnsi="Times New Roman" w:cs="Times New Roman"/>
          <w:bCs/>
          <w:sz w:val="28"/>
          <w:szCs w:val="28"/>
        </w:rPr>
        <w:tab/>
      </w:r>
      <w:r w:rsidRPr="004A6A73">
        <w:rPr>
          <w:rFonts w:ascii="Times New Roman" w:hAnsi="Times New Roman" w:cs="Times New Roman"/>
          <w:bCs/>
          <w:sz w:val="20"/>
        </w:rPr>
        <w:t xml:space="preserve"> (ФИО, должность должностного лица</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______________________________________________________________</w:t>
      </w:r>
    </w:p>
    <w:p w:rsidR="0067536C" w:rsidRPr="004A6A73" w:rsidRDefault="0067536C" w:rsidP="0067536C">
      <w:pPr>
        <w:pStyle w:val="ConsPlusNormal"/>
        <w:ind w:firstLine="540"/>
        <w:jc w:val="both"/>
        <w:rPr>
          <w:rFonts w:ascii="Times New Roman" w:hAnsi="Times New Roman" w:cs="Times New Roman"/>
          <w:bCs/>
          <w:sz w:val="20"/>
        </w:rPr>
      </w:pPr>
      <w:r w:rsidRPr="004A6A73">
        <w:rPr>
          <w:rFonts w:ascii="Times New Roman" w:hAnsi="Times New Roman" w:cs="Times New Roman"/>
          <w:bCs/>
          <w:sz w:val="20"/>
        </w:rPr>
        <w:t xml:space="preserve">     (должностных лиц), проводившего (проводивших) проверку, в случае</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______________________________________________________________</w:t>
      </w:r>
    </w:p>
    <w:p w:rsidR="0067536C" w:rsidRPr="004A6A73" w:rsidRDefault="0067536C" w:rsidP="0067536C">
      <w:pPr>
        <w:pStyle w:val="ConsPlusNormal"/>
        <w:ind w:firstLine="540"/>
        <w:jc w:val="both"/>
        <w:rPr>
          <w:rFonts w:ascii="Times New Roman" w:hAnsi="Times New Roman" w:cs="Times New Roman"/>
          <w:bCs/>
          <w:sz w:val="20"/>
        </w:rPr>
      </w:pPr>
      <w:r w:rsidRPr="004A6A73">
        <w:rPr>
          <w:rFonts w:ascii="Times New Roman" w:hAnsi="Times New Roman" w:cs="Times New Roman"/>
          <w:bCs/>
          <w:sz w:val="20"/>
        </w:rPr>
        <w:t xml:space="preserve">    привлечения к участию к проверке экспертов, экспертных организаций</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lastRenderedPageBreak/>
        <w:t>______________________________________________________________.</w:t>
      </w:r>
    </w:p>
    <w:p w:rsidR="0067536C" w:rsidRPr="004A6A73" w:rsidRDefault="0067536C" w:rsidP="0067536C">
      <w:pPr>
        <w:pStyle w:val="ConsPlusNormal"/>
        <w:ind w:firstLine="540"/>
        <w:jc w:val="both"/>
        <w:rPr>
          <w:rFonts w:ascii="Times New Roman" w:hAnsi="Times New Roman" w:cs="Times New Roman"/>
          <w:bCs/>
          <w:sz w:val="20"/>
        </w:rPr>
      </w:pPr>
      <w:r w:rsidRPr="004A6A73">
        <w:rPr>
          <w:rFonts w:ascii="Times New Roman" w:hAnsi="Times New Roman" w:cs="Times New Roman"/>
          <w:bCs/>
          <w:sz w:val="20"/>
        </w:rPr>
        <w:t xml:space="preserve">    указываются ФИО, должности экспертов и/или наименование экспертных</w:t>
      </w:r>
      <w:r w:rsidR="004A6A73">
        <w:rPr>
          <w:rFonts w:ascii="Times New Roman" w:hAnsi="Times New Roman" w:cs="Times New Roman"/>
          <w:bCs/>
          <w:sz w:val="20"/>
        </w:rPr>
        <w:t xml:space="preserve"> </w:t>
      </w:r>
      <w:r w:rsidRPr="004A6A73">
        <w:rPr>
          <w:rFonts w:ascii="Times New Roman" w:hAnsi="Times New Roman" w:cs="Times New Roman"/>
          <w:bCs/>
          <w:sz w:val="20"/>
        </w:rPr>
        <w:t>организаций)</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При проведении проверки присутствовал(а): __________________</w:t>
      </w:r>
    </w:p>
    <w:p w:rsidR="0067536C" w:rsidRPr="004A6A73" w:rsidRDefault="0067536C" w:rsidP="0067536C">
      <w:pPr>
        <w:pStyle w:val="ConsPlusNormal"/>
        <w:ind w:firstLine="540"/>
        <w:jc w:val="both"/>
        <w:rPr>
          <w:rFonts w:ascii="Times New Roman" w:hAnsi="Times New Roman" w:cs="Times New Roman"/>
          <w:bCs/>
          <w:sz w:val="20"/>
        </w:rPr>
      </w:pPr>
      <w:r w:rsidRPr="0067536C">
        <w:rPr>
          <w:rFonts w:ascii="Times New Roman" w:hAnsi="Times New Roman" w:cs="Times New Roman"/>
          <w:bCs/>
          <w:sz w:val="28"/>
          <w:szCs w:val="28"/>
        </w:rPr>
        <w:t xml:space="preserve">                                                     </w:t>
      </w:r>
      <w:r w:rsidR="004A6A73">
        <w:rPr>
          <w:rFonts w:ascii="Times New Roman" w:hAnsi="Times New Roman" w:cs="Times New Roman"/>
          <w:bCs/>
          <w:sz w:val="28"/>
          <w:szCs w:val="28"/>
        </w:rPr>
        <w:tab/>
      </w:r>
      <w:r w:rsidR="004A6A73">
        <w:rPr>
          <w:rFonts w:ascii="Times New Roman" w:hAnsi="Times New Roman" w:cs="Times New Roman"/>
          <w:bCs/>
          <w:sz w:val="28"/>
          <w:szCs w:val="28"/>
        </w:rPr>
        <w:tab/>
      </w:r>
      <w:r w:rsidR="004A6A73">
        <w:rPr>
          <w:rFonts w:ascii="Times New Roman" w:hAnsi="Times New Roman" w:cs="Times New Roman"/>
          <w:bCs/>
          <w:sz w:val="28"/>
          <w:szCs w:val="28"/>
        </w:rPr>
        <w:tab/>
      </w:r>
      <w:r w:rsidRPr="004A6A73">
        <w:rPr>
          <w:rFonts w:ascii="Times New Roman" w:hAnsi="Times New Roman" w:cs="Times New Roman"/>
          <w:bCs/>
          <w:sz w:val="20"/>
        </w:rPr>
        <w:t>(ФИО гражданина,</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______________________________________________________________.</w:t>
      </w:r>
    </w:p>
    <w:p w:rsidR="0067536C" w:rsidRPr="004A6A73" w:rsidRDefault="0067536C" w:rsidP="0067536C">
      <w:pPr>
        <w:pStyle w:val="ConsPlusNormal"/>
        <w:ind w:firstLine="540"/>
        <w:jc w:val="both"/>
        <w:rPr>
          <w:rFonts w:ascii="Times New Roman" w:hAnsi="Times New Roman" w:cs="Times New Roman"/>
          <w:bCs/>
          <w:sz w:val="20"/>
        </w:rPr>
      </w:pPr>
      <w:r w:rsidRPr="0067536C">
        <w:rPr>
          <w:rFonts w:ascii="Times New Roman" w:hAnsi="Times New Roman" w:cs="Times New Roman"/>
          <w:bCs/>
          <w:sz w:val="28"/>
          <w:szCs w:val="28"/>
        </w:rPr>
        <w:t xml:space="preserve">                </w:t>
      </w:r>
      <w:r w:rsidRPr="004A6A73">
        <w:rPr>
          <w:rFonts w:ascii="Times New Roman" w:hAnsi="Times New Roman" w:cs="Times New Roman"/>
          <w:bCs/>
          <w:sz w:val="20"/>
        </w:rPr>
        <w:t>присутствовавшего при проведении проверки)</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В ходе проведения проверки:</w:t>
      </w:r>
      <w:r w:rsidR="004A6A73">
        <w:rPr>
          <w:rFonts w:ascii="Times New Roman" w:hAnsi="Times New Roman" w:cs="Times New Roman"/>
          <w:bCs/>
          <w:sz w:val="28"/>
          <w:szCs w:val="28"/>
        </w:rPr>
        <w:t xml:space="preserve"> </w:t>
      </w:r>
      <w:r w:rsidRPr="0067536C">
        <w:rPr>
          <w:rFonts w:ascii="Times New Roman" w:hAnsi="Times New Roman" w:cs="Times New Roman"/>
          <w:bCs/>
          <w:sz w:val="28"/>
          <w:szCs w:val="28"/>
        </w:rPr>
        <w:t>выявлены нарушени</w:t>
      </w:r>
      <w:r w:rsidR="004A6A73">
        <w:rPr>
          <w:rFonts w:ascii="Times New Roman" w:hAnsi="Times New Roman" w:cs="Times New Roman"/>
          <w:bCs/>
          <w:sz w:val="28"/>
          <w:szCs w:val="28"/>
        </w:rPr>
        <w:t>я: ______________</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______________________________________________________________</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______________________________________________________________;</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выявлены факты невыполнения предписания: _________________</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______________________________________________________________;</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нарушений не выявлено при проведении _____________________</w:t>
      </w:r>
    </w:p>
    <w:p w:rsidR="0067536C" w:rsidRPr="004A6A73" w:rsidRDefault="0067536C" w:rsidP="0067536C">
      <w:pPr>
        <w:pStyle w:val="ConsPlusNormal"/>
        <w:ind w:firstLine="540"/>
        <w:jc w:val="both"/>
        <w:rPr>
          <w:rFonts w:ascii="Times New Roman" w:hAnsi="Times New Roman" w:cs="Times New Roman"/>
          <w:bCs/>
          <w:sz w:val="20"/>
        </w:rPr>
      </w:pPr>
      <w:r w:rsidRPr="0067536C">
        <w:rPr>
          <w:rFonts w:ascii="Times New Roman" w:hAnsi="Times New Roman" w:cs="Times New Roman"/>
          <w:bCs/>
          <w:sz w:val="28"/>
          <w:szCs w:val="28"/>
        </w:rPr>
        <w:t xml:space="preserve">                                            </w:t>
      </w:r>
      <w:r w:rsidR="004A6A73">
        <w:rPr>
          <w:rFonts w:ascii="Times New Roman" w:hAnsi="Times New Roman" w:cs="Times New Roman"/>
          <w:bCs/>
          <w:sz w:val="28"/>
          <w:szCs w:val="28"/>
        </w:rPr>
        <w:tab/>
      </w:r>
      <w:r w:rsidR="004A6A73">
        <w:rPr>
          <w:rFonts w:ascii="Times New Roman" w:hAnsi="Times New Roman" w:cs="Times New Roman"/>
          <w:bCs/>
          <w:sz w:val="28"/>
          <w:szCs w:val="28"/>
        </w:rPr>
        <w:tab/>
      </w:r>
      <w:r w:rsidR="004A6A73">
        <w:rPr>
          <w:rFonts w:ascii="Times New Roman" w:hAnsi="Times New Roman" w:cs="Times New Roman"/>
          <w:bCs/>
          <w:sz w:val="28"/>
          <w:szCs w:val="28"/>
        </w:rPr>
        <w:tab/>
      </w:r>
      <w:r w:rsidRPr="004A6A73">
        <w:rPr>
          <w:rFonts w:ascii="Times New Roman" w:hAnsi="Times New Roman" w:cs="Times New Roman"/>
          <w:bCs/>
          <w:sz w:val="20"/>
        </w:rPr>
        <w:t xml:space="preserve">   (плановой/внеплановой</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______________________________________________________________.</w:t>
      </w:r>
    </w:p>
    <w:p w:rsidR="0067536C" w:rsidRPr="004A6A73" w:rsidRDefault="0067536C" w:rsidP="0067536C">
      <w:pPr>
        <w:pStyle w:val="ConsPlusNormal"/>
        <w:ind w:firstLine="540"/>
        <w:jc w:val="both"/>
        <w:rPr>
          <w:rFonts w:ascii="Times New Roman" w:hAnsi="Times New Roman" w:cs="Times New Roman"/>
          <w:bCs/>
          <w:sz w:val="24"/>
          <w:szCs w:val="24"/>
        </w:rPr>
      </w:pPr>
      <w:r w:rsidRPr="0067536C">
        <w:rPr>
          <w:rFonts w:ascii="Times New Roman" w:hAnsi="Times New Roman" w:cs="Times New Roman"/>
          <w:bCs/>
          <w:sz w:val="28"/>
          <w:szCs w:val="28"/>
        </w:rPr>
        <w:t xml:space="preserve">                     </w:t>
      </w:r>
      <w:r w:rsidRPr="004A6A73">
        <w:rPr>
          <w:rFonts w:ascii="Times New Roman" w:hAnsi="Times New Roman" w:cs="Times New Roman"/>
          <w:bCs/>
          <w:sz w:val="24"/>
          <w:szCs w:val="24"/>
        </w:rPr>
        <w:t>документарной/выездной проверки)</w:t>
      </w: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Прилагаемые документы:</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______________________________________________________________</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______________________________________________________________</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______________________________________________________________.</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Лица, проводившие проверку:</w:t>
      </w:r>
    </w:p>
    <w:p w:rsidR="004A6A73" w:rsidRPr="0067536C" w:rsidRDefault="004A6A73" w:rsidP="004A6A73">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 _____________</w:t>
      </w:r>
      <w:r>
        <w:rPr>
          <w:rFonts w:ascii="Times New Roman" w:hAnsi="Times New Roman" w:cs="Times New Roman"/>
          <w:bCs/>
          <w:sz w:val="28"/>
          <w:szCs w:val="28"/>
        </w:rPr>
        <w:t>__ ________________</w:t>
      </w:r>
    </w:p>
    <w:p w:rsidR="004A6A73" w:rsidRPr="0042061A" w:rsidRDefault="004A6A73" w:rsidP="004A6A73">
      <w:pPr>
        <w:pStyle w:val="ConsPlusNormal"/>
        <w:ind w:firstLine="540"/>
        <w:jc w:val="both"/>
        <w:rPr>
          <w:rFonts w:ascii="Times New Roman" w:hAnsi="Times New Roman" w:cs="Times New Roman"/>
          <w:bCs/>
          <w:sz w:val="20"/>
        </w:rPr>
      </w:pPr>
      <w:r w:rsidRPr="0042061A">
        <w:rPr>
          <w:rFonts w:ascii="Times New Roman" w:hAnsi="Times New Roman" w:cs="Times New Roman"/>
          <w:bCs/>
          <w:sz w:val="20"/>
        </w:rPr>
        <w:t xml:space="preserve">       (должность)           </w:t>
      </w:r>
      <w:r>
        <w:rPr>
          <w:rFonts w:ascii="Times New Roman" w:hAnsi="Times New Roman" w:cs="Times New Roman"/>
          <w:bCs/>
          <w:sz w:val="20"/>
        </w:rPr>
        <w:t xml:space="preserve">                                          </w:t>
      </w:r>
      <w:r w:rsidRPr="0042061A">
        <w:rPr>
          <w:rFonts w:ascii="Times New Roman" w:hAnsi="Times New Roman" w:cs="Times New Roman"/>
          <w:bCs/>
          <w:sz w:val="20"/>
        </w:rPr>
        <w:t xml:space="preserve">        (подпись)        </w:t>
      </w:r>
      <w:r>
        <w:rPr>
          <w:rFonts w:ascii="Times New Roman" w:hAnsi="Times New Roman" w:cs="Times New Roman"/>
          <w:bCs/>
          <w:sz w:val="20"/>
        </w:rPr>
        <w:t xml:space="preserve">                </w:t>
      </w:r>
      <w:r w:rsidRPr="0042061A">
        <w:rPr>
          <w:rFonts w:ascii="Times New Roman" w:hAnsi="Times New Roman" w:cs="Times New Roman"/>
          <w:bCs/>
          <w:sz w:val="20"/>
        </w:rPr>
        <w:t>(расшифровка подписи)</w:t>
      </w:r>
    </w:p>
    <w:p w:rsidR="004A6A73" w:rsidRDefault="004A6A73" w:rsidP="004A6A73">
      <w:pPr>
        <w:pStyle w:val="ConsPlusNormal"/>
        <w:ind w:firstLine="540"/>
        <w:jc w:val="both"/>
        <w:rPr>
          <w:rFonts w:ascii="Times New Roman" w:hAnsi="Times New Roman" w:cs="Times New Roman"/>
          <w:bCs/>
          <w:sz w:val="28"/>
          <w:szCs w:val="28"/>
        </w:rPr>
      </w:pPr>
    </w:p>
    <w:p w:rsidR="004A6A73" w:rsidRPr="0067536C" w:rsidRDefault="004A6A73" w:rsidP="004A6A73">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 _____________</w:t>
      </w:r>
      <w:r>
        <w:rPr>
          <w:rFonts w:ascii="Times New Roman" w:hAnsi="Times New Roman" w:cs="Times New Roman"/>
          <w:bCs/>
          <w:sz w:val="28"/>
          <w:szCs w:val="28"/>
        </w:rPr>
        <w:t>__ ________________</w:t>
      </w:r>
    </w:p>
    <w:p w:rsidR="004A6A73" w:rsidRPr="0042061A" w:rsidRDefault="004A6A73" w:rsidP="004A6A73">
      <w:pPr>
        <w:pStyle w:val="ConsPlusNormal"/>
        <w:ind w:firstLine="540"/>
        <w:jc w:val="both"/>
        <w:rPr>
          <w:rFonts w:ascii="Times New Roman" w:hAnsi="Times New Roman" w:cs="Times New Roman"/>
          <w:bCs/>
          <w:sz w:val="20"/>
        </w:rPr>
      </w:pPr>
      <w:r w:rsidRPr="0042061A">
        <w:rPr>
          <w:rFonts w:ascii="Times New Roman" w:hAnsi="Times New Roman" w:cs="Times New Roman"/>
          <w:bCs/>
          <w:sz w:val="20"/>
        </w:rPr>
        <w:t xml:space="preserve">       (должность)           </w:t>
      </w:r>
      <w:r>
        <w:rPr>
          <w:rFonts w:ascii="Times New Roman" w:hAnsi="Times New Roman" w:cs="Times New Roman"/>
          <w:bCs/>
          <w:sz w:val="20"/>
        </w:rPr>
        <w:t xml:space="preserve">                                          </w:t>
      </w:r>
      <w:r w:rsidRPr="0042061A">
        <w:rPr>
          <w:rFonts w:ascii="Times New Roman" w:hAnsi="Times New Roman" w:cs="Times New Roman"/>
          <w:bCs/>
          <w:sz w:val="20"/>
        </w:rPr>
        <w:t xml:space="preserve">        (подпись)        </w:t>
      </w:r>
      <w:r>
        <w:rPr>
          <w:rFonts w:ascii="Times New Roman" w:hAnsi="Times New Roman" w:cs="Times New Roman"/>
          <w:bCs/>
          <w:sz w:val="20"/>
        </w:rPr>
        <w:t xml:space="preserve">                </w:t>
      </w:r>
      <w:r w:rsidRPr="0042061A">
        <w:rPr>
          <w:rFonts w:ascii="Times New Roman" w:hAnsi="Times New Roman" w:cs="Times New Roman"/>
          <w:bCs/>
          <w:sz w:val="20"/>
        </w:rPr>
        <w:t>(расшифровка подписи)</w:t>
      </w:r>
    </w:p>
    <w:p w:rsidR="004A6A73"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С   актом   проверки   ознакомлен(а),  копию  акта  проверки  со  всеми</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приложениями получил(а):</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w:t>
      </w:r>
      <w:r w:rsidR="004A6A73">
        <w:rPr>
          <w:rFonts w:ascii="Times New Roman" w:hAnsi="Times New Roman" w:cs="Times New Roman"/>
          <w:bCs/>
          <w:sz w:val="28"/>
          <w:szCs w:val="28"/>
        </w:rPr>
        <w:t>_______________________</w:t>
      </w:r>
      <w:r w:rsidRPr="0067536C">
        <w:rPr>
          <w:rFonts w:ascii="Times New Roman" w:hAnsi="Times New Roman" w:cs="Times New Roman"/>
          <w:bCs/>
          <w:sz w:val="28"/>
          <w:szCs w:val="28"/>
        </w:rPr>
        <w:t xml:space="preserve">       ___________________________________</w:t>
      </w:r>
    </w:p>
    <w:p w:rsidR="0067536C" w:rsidRPr="004A6A73" w:rsidRDefault="0067536C" w:rsidP="0067536C">
      <w:pPr>
        <w:pStyle w:val="ConsPlusNormal"/>
        <w:ind w:firstLine="540"/>
        <w:jc w:val="both"/>
        <w:rPr>
          <w:rFonts w:ascii="Times New Roman" w:hAnsi="Times New Roman" w:cs="Times New Roman"/>
          <w:bCs/>
          <w:sz w:val="20"/>
        </w:rPr>
      </w:pPr>
      <w:r w:rsidRPr="004A6A73">
        <w:rPr>
          <w:rFonts w:ascii="Times New Roman" w:hAnsi="Times New Roman" w:cs="Times New Roman"/>
          <w:bCs/>
          <w:sz w:val="20"/>
        </w:rPr>
        <w:t xml:space="preserve">      (подпись гражданина)                   </w:t>
      </w:r>
      <w:r w:rsidR="004A6A73">
        <w:rPr>
          <w:rFonts w:ascii="Times New Roman" w:hAnsi="Times New Roman" w:cs="Times New Roman"/>
          <w:bCs/>
          <w:sz w:val="20"/>
        </w:rPr>
        <w:tab/>
      </w:r>
      <w:r w:rsidR="004A6A73">
        <w:rPr>
          <w:rFonts w:ascii="Times New Roman" w:hAnsi="Times New Roman" w:cs="Times New Roman"/>
          <w:bCs/>
          <w:sz w:val="20"/>
        </w:rPr>
        <w:tab/>
      </w:r>
      <w:r w:rsidR="004A6A73">
        <w:rPr>
          <w:rFonts w:ascii="Times New Roman" w:hAnsi="Times New Roman" w:cs="Times New Roman"/>
          <w:bCs/>
          <w:sz w:val="20"/>
        </w:rPr>
        <w:tab/>
      </w:r>
      <w:r w:rsidR="004A6A73">
        <w:rPr>
          <w:rFonts w:ascii="Times New Roman" w:hAnsi="Times New Roman" w:cs="Times New Roman"/>
          <w:bCs/>
          <w:sz w:val="20"/>
        </w:rPr>
        <w:tab/>
      </w:r>
      <w:r w:rsidRPr="004A6A73">
        <w:rPr>
          <w:rFonts w:ascii="Times New Roman" w:hAnsi="Times New Roman" w:cs="Times New Roman"/>
          <w:bCs/>
          <w:sz w:val="20"/>
        </w:rPr>
        <w:t xml:space="preserve">  (расшифровка подписи)</w:t>
      </w: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"____" ________________ 20______ г.</w:t>
      </w: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    Отметка об отказе в ознакомлении с актом проверки:</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______________________________________________________________</w:t>
      </w:r>
    </w:p>
    <w:p w:rsidR="0067536C" w:rsidRPr="004A6A73" w:rsidRDefault="0067536C" w:rsidP="004A6A73">
      <w:pPr>
        <w:pStyle w:val="ConsPlusNormal"/>
        <w:ind w:firstLine="540"/>
        <w:jc w:val="center"/>
        <w:rPr>
          <w:rFonts w:ascii="Times New Roman" w:hAnsi="Times New Roman" w:cs="Times New Roman"/>
          <w:bCs/>
          <w:sz w:val="20"/>
        </w:rPr>
      </w:pPr>
      <w:r w:rsidRPr="004A6A73">
        <w:rPr>
          <w:rFonts w:ascii="Times New Roman" w:hAnsi="Times New Roman" w:cs="Times New Roman"/>
          <w:bCs/>
          <w:sz w:val="20"/>
        </w:rPr>
        <w:t>(подпись уполномоченного должностного лица, проводившего проверку)</w:t>
      </w: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sectPr w:rsidR="0067536C" w:rsidRPr="0067536C">
          <w:pgSz w:w="11905" w:h="16838"/>
          <w:pgMar w:top="1134" w:right="850" w:bottom="1134" w:left="1701" w:header="0" w:footer="0" w:gutter="0"/>
          <w:cols w:space="720"/>
        </w:sectPr>
      </w:pP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lastRenderedPageBreak/>
        <w:t>Приложение N 7</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к Административному регламенту</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по исполнению муниципальной функции</w:t>
      </w: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4A6A73">
      <w:pPr>
        <w:pStyle w:val="ConsPlusNormal"/>
        <w:ind w:firstLine="540"/>
        <w:jc w:val="center"/>
        <w:rPr>
          <w:rFonts w:ascii="Times New Roman" w:hAnsi="Times New Roman" w:cs="Times New Roman"/>
          <w:bCs/>
          <w:sz w:val="28"/>
          <w:szCs w:val="28"/>
        </w:rPr>
      </w:pPr>
      <w:bookmarkStart w:id="14" w:name="P787"/>
      <w:bookmarkEnd w:id="14"/>
      <w:r w:rsidRPr="0067536C">
        <w:rPr>
          <w:rFonts w:ascii="Times New Roman" w:hAnsi="Times New Roman" w:cs="Times New Roman"/>
          <w:bCs/>
          <w:sz w:val="28"/>
          <w:szCs w:val="28"/>
        </w:rPr>
        <w:t>ЖУРНАЛ</w:t>
      </w:r>
    </w:p>
    <w:p w:rsidR="0067536C" w:rsidRPr="0067536C" w:rsidRDefault="0067536C" w:rsidP="004A6A73">
      <w:pPr>
        <w:pStyle w:val="ConsPlusNormal"/>
        <w:ind w:firstLine="540"/>
        <w:jc w:val="center"/>
        <w:rPr>
          <w:rFonts w:ascii="Times New Roman" w:hAnsi="Times New Roman" w:cs="Times New Roman"/>
          <w:bCs/>
          <w:sz w:val="28"/>
          <w:szCs w:val="28"/>
        </w:rPr>
      </w:pPr>
      <w:r w:rsidRPr="0067536C">
        <w:rPr>
          <w:rFonts w:ascii="Times New Roman" w:hAnsi="Times New Roman" w:cs="Times New Roman"/>
          <w:bCs/>
          <w:sz w:val="28"/>
          <w:szCs w:val="28"/>
        </w:rPr>
        <w:t>учета проверок юридических лиц, индивидуальных</w:t>
      </w:r>
    </w:p>
    <w:p w:rsidR="0067536C" w:rsidRPr="0067536C" w:rsidRDefault="0067536C" w:rsidP="004A6A73">
      <w:pPr>
        <w:pStyle w:val="ConsPlusNormal"/>
        <w:ind w:firstLine="540"/>
        <w:jc w:val="center"/>
        <w:rPr>
          <w:rFonts w:ascii="Times New Roman" w:hAnsi="Times New Roman" w:cs="Times New Roman"/>
          <w:bCs/>
          <w:sz w:val="28"/>
          <w:szCs w:val="28"/>
        </w:rPr>
      </w:pPr>
      <w:r w:rsidRPr="0067536C">
        <w:rPr>
          <w:rFonts w:ascii="Times New Roman" w:hAnsi="Times New Roman" w:cs="Times New Roman"/>
          <w:bCs/>
          <w:sz w:val="28"/>
          <w:szCs w:val="28"/>
        </w:rPr>
        <w:t>предпринимателей</w:t>
      </w:r>
    </w:p>
    <w:p w:rsidR="0067536C" w:rsidRPr="0067536C" w:rsidRDefault="0067536C" w:rsidP="004A6A73">
      <w:pPr>
        <w:pStyle w:val="ConsPlusNormal"/>
        <w:ind w:firstLine="540"/>
        <w:jc w:val="center"/>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964"/>
        <w:gridCol w:w="2098"/>
        <w:gridCol w:w="680"/>
        <w:gridCol w:w="1191"/>
        <w:gridCol w:w="2891"/>
        <w:gridCol w:w="2891"/>
        <w:gridCol w:w="1134"/>
        <w:gridCol w:w="1028"/>
        <w:gridCol w:w="992"/>
      </w:tblGrid>
      <w:tr w:rsidR="0067536C" w:rsidRPr="0067536C" w:rsidTr="00EE4838">
        <w:tc>
          <w:tcPr>
            <w:tcW w:w="510" w:type="dxa"/>
          </w:tcPr>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N </w:t>
            </w:r>
            <w:proofErr w:type="spellStart"/>
            <w:r w:rsidRPr="0067536C">
              <w:rPr>
                <w:rFonts w:ascii="Times New Roman" w:hAnsi="Times New Roman" w:cs="Times New Roman"/>
                <w:bCs/>
                <w:sz w:val="28"/>
                <w:szCs w:val="28"/>
              </w:rPr>
              <w:t>п</w:t>
            </w:r>
            <w:proofErr w:type="spellEnd"/>
            <w:r w:rsidRPr="0067536C">
              <w:rPr>
                <w:rFonts w:ascii="Times New Roman" w:hAnsi="Times New Roman" w:cs="Times New Roman"/>
                <w:bCs/>
                <w:sz w:val="28"/>
                <w:szCs w:val="28"/>
              </w:rPr>
              <w:t>/</w:t>
            </w:r>
            <w:proofErr w:type="spellStart"/>
            <w:r w:rsidRPr="0067536C">
              <w:rPr>
                <w:rFonts w:ascii="Times New Roman" w:hAnsi="Times New Roman" w:cs="Times New Roman"/>
                <w:bCs/>
                <w:sz w:val="28"/>
                <w:szCs w:val="28"/>
              </w:rPr>
              <w:t>п</w:t>
            </w:r>
            <w:proofErr w:type="spellEnd"/>
          </w:p>
        </w:tc>
        <w:tc>
          <w:tcPr>
            <w:tcW w:w="964" w:type="dxa"/>
          </w:tcPr>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Основание для проведения проверки</w:t>
            </w:r>
          </w:p>
        </w:tc>
        <w:tc>
          <w:tcPr>
            <w:tcW w:w="2098" w:type="dxa"/>
          </w:tcPr>
          <w:p w:rsidR="0067536C" w:rsidRPr="0067536C" w:rsidRDefault="0067536C" w:rsidP="00EE4838">
            <w:pPr>
              <w:pStyle w:val="ConsPlusNormal"/>
              <w:jc w:val="both"/>
              <w:rPr>
                <w:rFonts w:ascii="Times New Roman" w:hAnsi="Times New Roman" w:cs="Times New Roman"/>
                <w:bCs/>
                <w:sz w:val="28"/>
                <w:szCs w:val="28"/>
              </w:rPr>
            </w:pPr>
            <w:r w:rsidRPr="0067536C">
              <w:rPr>
                <w:rFonts w:ascii="Times New Roman" w:hAnsi="Times New Roman" w:cs="Times New Roman"/>
                <w:bCs/>
                <w:sz w:val="28"/>
                <w:szCs w:val="28"/>
              </w:rPr>
              <w:t>Наименование юридического лица, ФИО индивидуального предпринимателя</w:t>
            </w:r>
          </w:p>
        </w:tc>
        <w:tc>
          <w:tcPr>
            <w:tcW w:w="680" w:type="dxa"/>
          </w:tcPr>
          <w:p w:rsidR="0067536C" w:rsidRPr="0067536C" w:rsidRDefault="0067536C" w:rsidP="00EE4838">
            <w:pPr>
              <w:pStyle w:val="ConsPlusNormal"/>
              <w:jc w:val="both"/>
              <w:rPr>
                <w:rFonts w:ascii="Times New Roman" w:hAnsi="Times New Roman" w:cs="Times New Roman"/>
                <w:bCs/>
                <w:sz w:val="28"/>
                <w:szCs w:val="28"/>
              </w:rPr>
            </w:pPr>
            <w:r w:rsidRPr="0067536C">
              <w:rPr>
                <w:rFonts w:ascii="Times New Roman" w:hAnsi="Times New Roman" w:cs="Times New Roman"/>
                <w:bCs/>
                <w:sz w:val="28"/>
                <w:szCs w:val="28"/>
              </w:rPr>
              <w:t>Цель проведения проверки</w:t>
            </w:r>
          </w:p>
        </w:tc>
        <w:tc>
          <w:tcPr>
            <w:tcW w:w="1191" w:type="dxa"/>
          </w:tcPr>
          <w:p w:rsidR="0067536C" w:rsidRPr="0067536C" w:rsidRDefault="0067536C" w:rsidP="00EE4838">
            <w:pPr>
              <w:pStyle w:val="ConsPlusNormal"/>
              <w:jc w:val="both"/>
              <w:rPr>
                <w:rFonts w:ascii="Times New Roman" w:hAnsi="Times New Roman" w:cs="Times New Roman"/>
                <w:bCs/>
                <w:sz w:val="28"/>
                <w:szCs w:val="28"/>
              </w:rPr>
            </w:pPr>
            <w:r w:rsidRPr="0067536C">
              <w:rPr>
                <w:rFonts w:ascii="Times New Roman" w:hAnsi="Times New Roman" w:cs="Times New Roman"/>
                <w:bCs/>
                <w:sz w:val="28"/>
                <w:szCs w:val="28"/>
              </w:rPr>
              <w:t>Дата и N распоряжения о проведении проверки</w:t>
            </w:r>
          </w:p>
        </w:tc>
        <w:tc>
          <w:tcPr>
            <w:tcW w:w="2891" w:type="dxa"/>
          </w:tcPr>
          <w:p w:rsidR="0067536C" w:rsidRPr="0067536C" w:rsidRDefault="0067536C" w:rsidP="00EE4838">
            <w:pPr>
              <w:pStyle w:val="ConsPlusNormal"/>
              <w:jc w:val="both"/>
              <w:rPr>
                <w:rFonts w:ascii="Times New Roman" w:hAnsi="Times New Roman" w:cs="Times New Roman"/>
                <w:bCs/>
                <w:sz w:val="28"/>
                <w:szCs w:val="28"/>
              </w:rPr>
            </w:pPr>
            <w:r w:rsidRPr="0067536C">
              <w:rPr>
                <w:rFonts w:ascii="Times New Roman" w:hAnsi="Times New Roman" w:cs="Times New Roman"/>
                <w:bCs/>
                <w:sz w:val="28"/>
                <w:szCs w:val="28"/>
              </w:rPr>
              <w:t>Дата и N заявления о согласовании проведения внеплановой выездной проверки с прокуратурой Великого Новгорода</w:t>
            </w:r>
          </w:p>
        </w:tc>
        <w:tc>
          <w:tcPr>
            <w:tcW w:w="2891" w:type="dxa"/>
          </w:tcPr>
          <w:p w:rsidR="0067536C" w:rsidRPr="0067536C" w:rsidRDefault="0067536C" w:rsidP="00EE4838">
            <w:pPr>
              <w:pStyle w:val="ConsPlusNormal"/>
              <w:jc w:val="both"/>
              <w:rPr>
                <w:rFonts w:ascii="Times New Roman" w:hAnsi="Times New Roman" w:cs="Times New Roman"/>
                <w:bCs/>
                <w:sz w:val="28"/>
                <w:szCs w:val="28"/>
              </w:rPr>
            </w:pPr>
            <w:r w:rsidRPr="0067536C">
              <w:rPr>
                <w:rFonts w:ascii="Times New Roman" w:hAnsi="Times New Roman" w:cs="Times New Roman"/>
                <w:bCs/>
                <w:sz w:val="28"/>
                <w:szCs w:val="28"/>
              </w:rPr>
              <w:t>Дата согласования/отказа прокуратуры Великого Новгорода в проведении внеплановой выездной проверки</w:t>
            </w:r>
          </w:p>
        </w:tc>
        <w:tc>
          <w:tcPr>
            <w:tcW w:w="1134" w:type="dxa"/>
          </w:tcPr>
          <w:p w:rsidR="0067536C" w:rsidRPr="0067536C" w:rsidRDefault="0067536C" w:rsidP="00EE4838">
            <w:pPr>
              <w:pStyle w:val="ConsPlusNormal"/>
              <w:jc w:val="both"/>
              <w:rPr>
                <w:rFonts w:ascii="Times New Roman" w:hAnsi="Times New Roman" w:cs="Times New Roman"/>
                <w:bCs/>
                <w:sz w:val="28"/>
                <w:szCs w:val="28"/>
              </w:rPr>
            </w:pPr>
            <w:r w:rsidRPr="0067536C">
              <w:rPr>
                <w:rFonts w:ascii="Times New Roman" w:hAnsi="Times New Roman" w:cs="Times New Roman"/>
                <w:bCs/>
                <w:sz w:val="28"/>
                <w:szCs w:val="28"/>
              </w:rPr>
              <w:t>Дата уведомления о проведении проверки</w:t>
            </w:r>
          </w:p>
        </w:tc>
        <w:tc>
          <w:tcPr>
            <w:tcW w:w="1028" w:type="dxa"/>
          </w:tcPr>
          <w:p w:rsidR="0067536C" w:rsidRPr="0067536C" w:rsidRDefault="0067536C" w:rsidP="00EE4838">
            <w:pPr>
              <w:pStyle w:val="ConsPlusNormal"/>
              <w:jc w:val="both"/>
              <w:rPr>
                <w:rFonts w:ascii="Times New Roman" w:hAnsi="Times New Roman" w:cs="Times New Roman"/>
                <w:bCs/>
                <w:sz w:val="28"/>
                <w:szCs w:val="28"/>
              </w:rPr>
            </w:pPr>
            <w:r w:rsidRPr="0067536C">
              <w:rPr>
                <w:rFonts w:ascii="Times New Roman" w:hAnsi="Times New Roman" w:cs="Times New Roman"/>
                <w:bCs/>
                <w:sz w:val="28"/>
                <w:szCs w:val="28"/>
              </w:rPr>
              <w:t>Дата и N акта проверки</w:t>
            </w:r>
          </w:p>
        </w:tc>
        <w:tc>
          <w:tcPr>
            <w:tcW w:w="992" w:type="dxa"/>
          </w:tcPr>
          <w:p w:rsidR="0067536C" w:rsidRPr="0067536C" w:rsidRDefault="0067536C" w:rsidP="00EE4838">
            <w:pPr>
              <w:pStyle w:val="ConsPlusNormal"/>
              <w:ind w:firstLine="80"/>
              <w:jc w:val="both"/>
              <w:rPr>
                <w:rFonts w:ascii="Times New Roman" w:hAnsi="Times New Roman" w:cs="Times New Roman"/>
                <w:bCs/>
                <w:sz w:val="28"/>
                <w:szCs w:val="28"/>
              </w:rPr>
            </w:pPr>
            <w:r w:rsidRPr="0067536C">
              <w:rPr>
                <w:rFonts w:ascii="Times New Roman" w:hAnsi="Times New Roman" w:cs="Times New Roman"/>
                <w:bCs/>
                <w:sz w:val="28"/>
                <w:szCs w:val="28"/>
              </w:rPr>
              <w:t>Результат проверки</w:t>
            </w:r>
          </w:p>
        </w:tc>
      </w:tr>
      <w:tr w:rsidR="0067536C" w:rsidRPr="0067536C" w:rsidTr="00EE4838">
        <w:tc>
          <w:tcPr>
            <w:tcW w:w="510" w:type="dxa"/>
          </w:tcPr>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1</w:t>
            </w:r>
          </w:p>
        </w:tc>
        <w:tc>
          <w:tcPr>
            <w:tcW w:w="964" w:type="dxa"/>
          </w:tcPr>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2</w:t>
            </w:r>
          </w:p>
        </w:tc>
        <w:tc>
          <w:tcPr>
            <w:tcW w:w="2098" w:type="dxa"/>
          </w:tcPr>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3</w:t>
            </w:r>
          </w:p>
        </w:tc>
        <w:tc>
          <w:tcPr>
            <w:tcW w:w="680" w:type="dxa"/>
          </w:tcPr>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4</w:t>
            </w:r>
          </w:p>
        </w:tc>
        <w:tc>
          <w:tcPr>
            <w:tcW w:w="1191" w:type="dxa"/>
          </w:tcPr>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5</w:t>
            </w:r>
          </w:p>
        </w:tc>
        <w:tc>
          <w:tcPr>
            <w:tcW w:w="2891" w:type="dxa"/>
          </w:tcPr>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6</w:t>
            </w:r>
          </w:p>
        </w:tc>
        <w:tc>
          <w:tcPr>
            <w:tcW w:w="2891" w:type="dxa"/>
          </w:tcPr>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7</w:t>
            </w:r>
          </w:p>
        </w:tc>
        <w:tc>
          <w:tcPr>
            <w:tcW w:w="1134" w:type="dxa"/>
          </w:tcPr>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8</w:t>
            </w:r>
          </w:p>
        </w:tc>
        <w:tc>
          <w:tcPr>
            <w:tcW w:w="1028" w:type="dxa"/>
          </w:tcPr>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9</w:t>
            </w:r>
          </w:p>
        </w:tc>
        <w:tc>
          <w:tcPr>
            <w:tcW w:w="992" w:type="dxa"/>
          </w:tcPr>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10</w:t>
            </w:r>
          </w:p>
        </w:tc>
      </w:tr>
      <w:tr w:rsidR="0067536C" w:rsidRPr="0067536C" w:rsidTr="00EE4838">
        <w:tc>
          <w:tcPr>
            <w:tcW w:w="510"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964"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2098"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680"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1191"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2891"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2891"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1134"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1028"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992" w:type="dxa"/>
          </w:tcPr>
          <w:p w:rsidR="0067536C" w:rsidRPr="0067536C" w:rsidRDefault="0067536C" w:rsidP="0067536C">
            <w:pPr>
              <w:pStyle w:val="ConsPlusNormal"/>
              <w:ind w:firstLine="540"/>
              <w:jc w:val="both"/>
              <w:rPr>
                <w:rFonts w:ascii="Times New Roman" w:hAnsi="Times New Roman" w:cs="Times New Roman"/>
                <w:bCs/>
                <w:sz w:val="28"/>
                <w:szCs w:val="28"/>
              </w:rPr>
            </w:pPr>
          </w:p>
        </w:tc>
      </w:tr>
      <w:tr w:rsidR="0067536C" w:rsidRPr="0067536C" w:rsidTr="00EE4838">
        <w:tc>
          <w:tcPr>
            <w:tcW w:w="510"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964"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2098"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680"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1191"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2891"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2891"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1134"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1028"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992" w:type="dxa"/>
          </w:tcPr>
          <w:p w:rsidR="0067536C" w:rsidRPr="0067536C" w:rsidRDefault="0067536C" w:rsidP="0067536C">
            <w:pPr>
              <w:pStyle w:val="ConsPlusNormal"/>
              <w:ind w:firstLine="540"/>
              <w:jc w:val="both"/>
              <w:rPr>
                <w:rFonts w:ascii="Times New Roman" w:hAnsi="Times New Roman" w:cs="Times New Roman"/>
                <w:bCs/>
                <w:sz w:val="28"/>
                <w:szCs w:val="28"/>
              </w:rPr>
            </w:pPr>
          </w:p>
        </w:tc>
      </w:tr>
    </w:tbl>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Default="0067536C" w:rsidP="0067536C">
      <w:pPr>
        <w:pStyle w:val="ConsPlusNormal"/>
        <w:ind w:firstLine="540"/>
        <w:jc w:val="both"/>
        <w:rPr>
          <w:rFonts w:ascii="Times New Roman" w:hAnsi="Times New Roman" w:cs="Times New Roman"/>
          <w:bCs/>
          <w:sz w:val="28"/>
          <w:szCs w:val="28"/>
        </w:rPr>
      </w:pPr>
    </w:p>
    <w:p w:rsidR="004A6A73" w:rsidRPr="0067536C" w:rsidRDefault="004A6A73"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Приложение N 8</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lastRenderedPageBreak/>
        <w:t>к Административному регламенту</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по исполнению муниципальной функции</w:t>
      </w: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bookmarkStart w:id="15" w:name="P843"/>
      <w:bookmarkEnd w:id="15"/>
      <w:r w:rsidRPr="0067536C">
        <w:rPr>
          <w:rFonts w:ascii="Times New Roman" w:hAnsi="Times New Roman" w:cs="Times New Roman"/>
          <w:bCs/>
          <w:sz w:val="28"/>
          <w:szCs w:val="28"/>
        </w:rPr>
        <w:t>ЖУРНАЛ</w:t>
      </w:r>
    </w:p>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учета проверок граждан</w:t>
      </w:r>
    </w:p>
    <w:p w:rsidR="0067536C" w:rsidRPr="0067536C" w:rsidRDefault="0067536C" w:rsidP="0067536C">
      <w:pPr>
        <w:pStyle w:val="ConsPlusNormal"/>
        <w:ind w:firstLine="540"/>
        <w:jc w:val="both"/>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474"/>
        <w:gridCol w:w="2835"/>
        <w:gridCol w:w="1417"/>
        <w:gridCol w:w="1984"/>
        <w:gridCol w:w="1304"/>
        <w:gridCol w:w="1531"/>
        <w:gridCol w:w="1587"/>
        <w:gridCol w:w="964"/>
      </w:tblGrid>
      <w:tr w:rsidR="0067536C" w:rsidRPr="0067536C">
        <w:tc>
          <w:tcPr>
            <w:tcW w:w="510" w:type="dxa"/>
          </w:tcPr>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 xml:space="preserve">N </w:t>
            </w:r>
            <w:proofErr w:type="spellStart"/>
            <w:r w:rsidRPr="0067536C">
              <w:rPr>
                <w:rFonts w:ascii="Times New Roman" w:hAnsi="Times New Roman" w:cs="Times New Roman"/>
                <w:bCs/>
                <w:sz w:val="28"/>
                <w:szCs w:val="28"/>
              </w:rPr>
              <w:t>п</w:t>
            </w:r>
            <w:proofErr w:type="spellEnd"/>
            <w:r w:rsidRPr="0067536C">
              <w:rPr>
                <w:rFonts w:ascii="Times New Roman" w:hAnsi="Times New Roman" w:cs="Times New Roman"/>
                <w:bCs/>
                <w:sz w:val="28"/>
                <w:szCs w:val="28"/>
              </w:rPr>
              <w:t>/</w:t>
            </w:r>
            <w:proofErr w:type="spellStart"/>
            <w:r w:rsidRPr="0067536C">
              <w:rPr>
                <w:rFonts w:ascii="Times New Roman" w:hAnsi="Times New Roman" w:cs="Times New Roman"/>
                <w:bCs/>
                <w:sz w:val="28"/>
                <w:szCs w:val="28"/>
              </w:rPr>
              <w:t>п</w:t>
            </w:r>
            <w:proofErr w:type="spellEnd"/>
          </w:p>
        </w:tc>
        <w:tc>
          <w:tcPr>
            <w:tcW w:w="1474" w:type="dxa"/>
          </w:tcPr>
          <w:p w:rsidR="0067536C" w:rsidRPr="0067536C" w:rsidRDefault="0067536C" w:rsidP="00EE4838">
            <w:pPr>
              <w:pStyle w:val="ConsPlusNormal"/>
              <w:jc w:val="both"/>
              <w:rPr>
                <w:rFonts w:ascii="Times New Roman" w:hAnsi="Times New Roman" w:cs="Times New Roman"/>
                <w:bCs/>
                <w:sz w:val="28"/>
                <w:szCs w:val="28"/>
              </w:rPr>
            </w:pPr>
            <w:r w:rsidRPr="0067536C">
              <w:rPr>
                <w:rFonts w:ascii="Times New Roman" w:hAnsi="Times New Roman" w:cs="Times New Roman"/>
                <w:bCs/>
                <w:sz w:val="28"/>
                <w:szCs w:val="28"/>
              </w:rPr>
              <w:t>ФИО гражданина</w:t>
            </w:r>
          </w:p>
        </w:tc>
        <w:tc>
          <w:tcPr>
            <w:tcW w:w="2835" w:type="dxa"/>
          </w:tcPr>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Дата и N распоряжения проведении проверки</w:t>
            </w:r>
          </w:p>
        </w:tc>
        <w:tc>
          <w:tcPr>
            <w:tcW w:w="1417" w:type="dxa"/>
          </w:tcPr>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Цель проведения проверки</w:t>
            </w:r>
          </w:p>
        </w:tc>
        <w:tc>
          <w:tcPr>
            <w:tcW w:w="1984" w:type="dxa"/>
          </w:tcPr>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Вид проверки (выездная, документарная)</w:t>
            </w:r>
          </w:p>
        </w:tc>
        <w:tc>
          <w:tcPr>
            <w:tcW w:w="1304" w:type="dxa"/>
          </w:tcPr>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Дата и N акта проверки</w:t>
            </w:r>
          </w:p>
        </w:tc>
        <w:tc>
          <w:tcPr>
            <w:tcW w:w="1531" w:type="dxa"/>
          </w:tcPr>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Выявленные нарушения</w:t>
            </w:r>
          </w:p>
        </w:tc>
        <w:tc>
          <w:tcPr>
            <w:tcW w:w="1587" w:type="dxa"/>
          </w:tcPr>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Содержание выданного предписания</w:t>
            </w:r>
          </w:p>
        </w:tc>
        <w:tc>
          <w:tcPr>
            <w:tcW w:w="964" w:type="dxa"/>
          </w:tcPr>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Примечание</w:t>
            </w:r>
          </w:p>
        </w:tc>
      </w:tr>
      <w:tr w:rsidR="0067536C" w:rsidRPr="0067536C">
        <w:tc>
          <w:tcPr>
            <w:tcW w:w="510" w:type="dxa"/>
          </w:tcPr>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1</w:t>
            </w:r>
          </w:p>
        </w:tc>
        <w:tc>
          <w:tcPr>
            <w:tcW w:w="1474" w:type="dxa"/>
          </w:tcPr>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2</w:t>
            </w:r>
          </w:p>
        </w:tc>
        <w:tc>
          <w:tcPr>
            <w:tcW w:w="2835" w:type="dxa"/>
          </w:tcPr>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3</w:t>
            </w:r>
          </w:p>
        </w:tc>
        <w:tc>
          <w:tcPr>
            <w:tcW w:w="1417" w:type="dxa"/>
          </w:tcPr>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4</w:t>
            </w:r>
          </w:p>
        </w:tc>
        <w:tc>
          <w:tcPr>
            <w:tcW w:w="1984" w:type="dxa"/>
          </w:tcPr>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5</w:t>
            </w:r>
          </w:p>
        </w:tc>
        <w:tc>
          <w:tcPr>
            <w:tcW w:w="1304" w:type="dxa"/>
          </w:tcPr>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6</w:t>
            </w:r>
          </w:p>
        </w:tc>
        <w:tc>
          <w:tcPr>
            <w:tcW w:w="1531" w:type="dxa"/>
          </w:tcPr>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7</w:t>
            </w:r>
          </w:p>
        </w:tc>
        <w:tc>
          <w:tcPr>
            <w:tcW w:w="1587" w:type="dxa"/>
          </w:tcPr>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8</w:t>
            </w:r>
          </w:p>
        </w:tc>
        <w:tc>
          <w:tcPr>
            <w:tcW w:w="964" w:type="dxa"/>
          </w:tcPr>
          <w:p w:rsidR="0067536C" w:rsidRPr="0067536C" w:rsidRDefault="0067536C" w:rsidP="0067536C">
            <w:pPr>
              <w:pStyle w:val="ConsPlusNormal"/>
              <w:ind w:firstLine="540"/>
              <w:jc w:val="both"/>
              <w:rPr>
                <w:rFonts w:ascii="Times New Roman" w:hAnsi="Times New Roman" w:cs="Times New Roman"/>
                <w:bCs/>
                <w:sz w:val="28"/>
                <w:szCs w:val="28"/>
              </w:rPr>
            </w:pPr>
            <w:r w:rsidRPr="0067536C">
              <w:rPr>
                <w:rFonts w:ascii="Times New Roman" w:hAnsi="Times New Roman" w:cs="Times New Roman"/>
                <w:bCs/>
                <w:sz w:val="28"/>
                <w:szCs w:val="28"/>
              </w:rPr>
              <w:t>9</w:t>
            </w:r>
          </w:p>
        </w:tc>
      </w:tr>
      <w:tr w:rsidR="0067536C" w:rsidRPr="0067536C">
        <w:tc>
          <w:tcPr>
            <w:tcW w:w="510"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1474"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2835"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1417"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1984"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1304"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1531"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1587"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964" w:type="dxa"/>
          </w:tcPr>
          <w:p w:rsidR="0067536C" w:rsidRPr="0067536C" w:rsidRDefault="0067536C" w:rsidP="0067536C">
            <w:pPr>
              <w:pStyle w:val="ConsPlusNormal"/>
              <w:ind w:firstLine="540"/>
              <w:jc w:val="both"/>
              <w:rPr>
                <w:rFonts w:ascii="Times New Roman" w:hAnsi="Times New Roman" w:cs="Times New Roman"/>
                <w:bCs/>
                <w:sz w:val="28"/>
                <w:szCs w:val="28"/>
              </w:rPr>
            </w:pPr>
          </w:p>
        </w:tc>
      </w:tr>
      <w:tr w:rsidR="0067536C" w:rsidRPr="0067536C">
        <w:tc>
          <w:tcPr>
            <w:tcW w:w="510"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1474"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2835"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1417"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1984"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1304"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1531"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1587" w:type="dxa"/>
          </w:tcPr>
          <w:p w:rsidR="0067536C" w:rsidRPr="0067536C" w:rsidRDefault="0067536C" w:rsidP="0067536C">
            <w:pPr>
              <w:pStyle w:val="ConsPlusNormal"/>
              <w:ind w:firstLine="540"/>
              <w:jc w:val="both"/>
              <w:rPr>
                <w:rFonts w:ascii="Times New Roman" w:hAnsi="Times New Roman" w:cs="Times New Roman"/>
                <w:bCs/>
                <w:sz w:val="28"/>
                <w:szCs w:val="28"/>
              </w:rPr>
            </w:pPr>
          </w:p>
        </w:tc>
        <w:tc>
          <w:tcPr>
            <w:tcW w:w="964" w:type="dxa"/>
          </w:tcPr>
          <w:p w:rsidR="0067536C" w:rsidRPr="0067536C" w:rsidRDefault="0067536C" w:rsidP="0067536C">
            <w:pPr>
              <w:pStyle w:val="ConsPlusNormal"/>
              <w:ind w:firstLine="540"/>
              <w:jc w:val="both"/>
              <w:rPr>
                <w:rFonts w:ascii="Times New Roman" w:hAnsi="Times New Roman" w:cs="Times New Roman"/>
                <w:bCs/>
                <w:sz w:val="28"/>
                <w:szCs w:val="28"/>
              </w:rPr>
            </w:pPr>
          </w:p>
        </w:tc>
      </w:tr>
    </w:tbl>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p>
    <w:p w:rsidR="0067536C" w:rsidRPr="0067536C" w:rsidRDefault="0067536C" w:rsidP="0067536C">
      <w:pPr>
        <w:pStyle w:val="ConsPlusNormal"/>
        <w:ind w:firstLine="540"/>
        <w:jc w:val="both"/>
        <w:rPr>
          <w:rFonts w:ascii="Times New Roman" w:hAnsi="Times New Roman" w:cs="Times New Roman"/>
          <w:bCs/>
          <w:sz w:val="28"/>
          <w:szCs w:val="28"/>
        </w:rPr>
      </w:pPr>
    </w:p>
    <w:p w:rsidR="00F30EB3" w:rsidRDefault="00F30EB3" w:rsidP="0067536C">
      <w:pPr>
        <w:pStyle w:val="ConsPlusNormal"/>
        <w:ind w:firstLine="540"/>
        <w:jc w:val="both"/>
        <w:rPr>
          <w:rFonts w:ascii="Times New Roman" w:hAnsi="Times New Roman" w:cs="Times New Roman"/>
          <w:bCs/>
          <w:sz w:val="28"/>
          <w:szCs w:val="28"/>
        </w:rPr>
      </w:pPr>
    </w:p>
    <w:p w:rsidR="0093492F" w:rsidRDefault="0093492F" w:rsidP="0067536C">
      <w:pPr>
        <w:pStyle w:val="ConsPlusNormal"/>
        <w:ind w:firstLine="540"/>
        <w:jc w:val="both"/>
        <w:rPr>
          <w:rFonts w:ascii="Times New Roman" w:hAnsi="Times New Roman" w:cs="Times New Roman"/>
          <w:bCs/>
          <w:sz w:val="28"/>
          <w:szCs w:val="28"/>
        </w:rPr>
      </w:pPr>
    </w:p>
    <w:p w:rsidR="0093492F" w:rsidRDefault="0093492F" w:rsidP="0067536C">
      <w:pPr>
        <w:pStyle w:val="ConsPlusNormal"/>
        <w:ind w:firstLine="540"/>
        <w:jc w:val="both"/>
        <w:rPr>
          <w:rFonts w:ascii="Times New Roman" w:hAnsi="Times New Roman" w:cs="Times New Roman"/>
          <w:bCs/>
          <w:sz w:val="28"/>
          <w:szCs w:val="28"/>
        </w:rPr>
      </w:pPr>
    </w:p>
    <w:p w:rsidR="0093492F" w:rsidRDefault="0093492F" w:rsidP="0067536C">
      <w:pPr>
        <w:pStyle w:val="ConsPlusNormal"/>
        <w:ind w:firstLine="540"/>
        <w:jc w:val="both"/>
        <w:rPr>
          <w:rFonts w:ascii="Times New Roman" w:hAnsi="Times New Roman" w:cs="Times New Roman"/>
          <w:bCs/>
          <w:sz w:val="28"/>
          <w:szCs w:val="28"/>
        </w:rPr>
      </w:pPr>
    </w:p>
    <w:p w:rsidR="0093492F" w:rsidRDefault="0093492F" w:rsidP="0067536C">
      <w:pPr>
        <w:pStyle w:val="ConsPlusNormal"/>
        <w:ind w:firstLine="540"/>
        <w:jc w:val="both"/>
        <w:rPr>
          <w:rFonts w:ascii="Times New Roman" w:hAnsi="Times New Roman" w:cs="Times New Roman"/>
          <w:bCs/>
          <w:sz w:val="28"/>
          <w:szCs w:val="28"/>
        </w:rPr>
      </w:pPr>
    </w:p>
    <w:p w:rsidR="0093492F" w:rsidRDefault="0093492F" w:rsidP="0067536C">
      <w:pPr>
        <w:pStyle w:val="ConsPlusNormal"/>
        <w:ind w:firstLine="540"/>
        <w:jc w:val="both"/>
        <w:rPr>
          <w:rFonts w:ascii="Times New Roman" w:hAnsi="Times New Roman" w:cs="Times New Roman"/>
          <w:bCs/>
          <w:sz w:val="28"/>
          <w:szCs w:val="28"/>
        </w:rPr>
      </w:pPr>
    </w:p>
    <w:p w:rsidR="0093492F" w:rsidRDefault="0093492F" w:rsidP="0067536C">
      <w:pPr>
        <w:pStyle w:val="ConsPlusNormal"/>
        <w:ind w:firstLine="540"/>
        <w:jc w:val="both"/>
        <w:rPr>
          <w:rFonts w:ascii="Times New Roman" w:hAnsi="Times New Roman" w:cs="Times New Roman"/>
          <w:bCs/>
          <w:sz w:val="28"/>
          <w:szCs w:val="28"/>
        </w:rPr>
      </w:pPr>
    </w:p>
    <w:p w:rsidR="0093492F" w:rsidRDefault="0093492F" w:rsidP="0067536C">
      <w:pPr>
        <w:pStyle w:val="ConsPlusNormal"/>
        <w:ind w:firstLine="540"/>
        <w:jc w:val="both"/>
        <w:rPr>
          <w:rFonts w:ascii="Times New Roman" w:hAnsi="Times New Roman" w:cs="Times New Roman"/>
          <w:bCs/>
          <w:sz w:val="28"/>
          <w:szCs w:val="28"/>
        </w:rPr>
      </w:pPr>
    </w:p>
    <w:p w:rsidR="0093492F" w:rsidRDefault="0093492F" w:rsidP="0067536C">
      <w:pPr>
        <w:pStyle w:val="ConsPlusNormal"/>
        <w:ind w:firstLine="540"/>
        <w:jc w:val="both"/>
        <w:rPr>
          <w:rFonts w:ascii="Times New Roman" w:hAnsi="Times New Roman" w:cs="Times New Roman"/>
          <w:bCs/>
          <w:sz w:val="28"/>
          <w:szCs w:val="28"/>
        </w:rPr>
        <w:sectPr w:rsidR="0093492F" w:rsidSect="0067536C">
          <w:pgSz w:w="16838" w:h="11905" w:orient="landscape"/>
          <w:pgMar w:top="1701" w:right="1134" w:bottom="850" w:left="1134" w:header="0" w:footer="0" w:gutter="0"/>
          <w:cols w:space="720"/>
        </w:sectPr>
      </w:pPr>
    </w:p>
    <w:p w:rsidR="0093492F" w:rsidRDefault="0093492F" w:rsidP="0093492F">
      <w:pPr>
        <w:shd w:val="clear" w:color="auto" w:fill="FFFFFF"/>
        <w:autoSpaceDE w:val="0"/>
        <w:autoSpaceDN w:val="0"/>
        <w:adjustRightInd w:val="0"/>
        <w:ind w:left="3540" w:firstLine="708"/>
        <w:rPr>
          <w:sz w:val="24"/>
        </w:rPr>
      </w:pPr>
      <w:r>
        <w:rPr>
          <w:color w:val="000000"/>
          <w:szCs w:val="28"/>
        </w:rPr>
        <w:lastRenderedPageBreak/>
        <w:t>Приложение 9</w:t>
      </w:r>
    </w:p>
    <w:p w:rsidR="0093492F" w:rsidRDefault="0093492F" w:rsidP="0093492F">
      <w:pPr>
        <w:shd w:val="clear" w:color="auto" w:fill="FFFFFF"/>
        <w:autoSpaceDE w:val="0"/>
        <w:autoSpaceDN w:val="0"/>
        <w:adjustRightInd w:val="0"/>
        <w:ind w:left="4248"/>
        <w:rPr>
          <w:color w:val="000000"/>
          <w:szCs w:val="28"/>
        </w:rPr>
      </w:pPr>
      <w:r>
        <w:rPr>
          <w:color w:val="000000"/>
          <w:szCs w:val="28"/>
        </w:rPr>
        <w:t xml:space="preserve">к административному регламенту по исполнению муниципальной функции </w:t>
      </w:r>
    </w:p>
    <w:p w:rsidR="0093492F" w:rsidRDefault="0093492F" w:rsidP="0093492F">
      <w:pPr>
        <w:jc w:val="center"/>
        <w:rPr>
          <w:sz w:val="20"/>
          <w:szCs w:val="20"/>
        </w:rPr>
      </w:pPr>
    </w:p>
    <w:p w:rsidR="0093492F" w:rsidRDefault="0093492F" w:rsidP="0093492F">
      <w:pPr>
        <w:pStyle w:val="ConsPlusTitle"/>
        <w:widowControl/>
        <w:jc w:val="center"/>
        <w:outlineLvl w:val="1"/>
        <w:rPr>
          <w:sz w:val="24"/>
          <w:szCs w:val="24"/>
        </w:rPr>
      </w:pPr>
      <w:r>
        <w:rPr>
          <w:sz w:val="24"/>
          <w:szCs w:val="24"/>
        </w:rPr>
        <w:t>ФОРМА</w:t>
      </w:r>
    </w:p>
    <w:p w:rsidR="0093492F" w:rsidRDefault="0093492F" w:rsidP="0093492F">
      <w:pPr>
        <w:pStyle w:val="ConsPlusTitle"/>
        <w:widowControl/>
        <w:jc w:val="center"/>
        <w:outlineLvl w:val="1"/>
        <w:rPr>
          <w:sz w:val="24"/>
          <w:szCs w:val="24"/>
        </w:rPr>
      </w:pPr>
      <w:r>
        <w:rPr>
          <w:sz w:val="24"/>
          <w:szCs w:val="24"/>
        </w:rPr>
        <w:t>предписания о демонтаже рекламной конструкции, установленной без разрешения</w:t>
      </w:r>
    </w:p>
    <w:p w:rsidR="0093492F" w:rsidRDefault="0093492F" w:rsidP="0093492F">
      <w:pPr>
        <w:pStyle w:val="ConsPlusTitle"/>
        <w:widowControl/>
        <w:jc w:val="center"/>
        <w:outlineLvl w:val="1"/>
        <w:rPr>
          <w:sz w:val="24"/>
          <w:szCs w:val="24"/>
        </w:rPr>
      </w:pPr>
    </w:p>
    <w:p w:rsidR="0093492F" w:rsidRDefault="0093492F" w:rsidP="0093492F">
      <w:pPr>
        <w:pStyle w:val="ConsPlusNonformat"/>
        <w:jc w:val="center"/>
        <w:rPr>
          <w:rFonts w:ascii="Times New Roman" w:hAnsi="Times New Roman" w:cs="Times New Roman"/>
          <w:sz w:val="24"/>
          <w:szCs w:val="24"/>
        </w:rPr>
      </w:pPr>
      <w:r>
        <w:rPr>
          <w:rFonts w:ascii="Times New Roman" w:hAnsi="Times New Roman" w:cs="Times New Roman"/>
          <w:sz w:val="24"/>
          <w:szCs w:val="24"/>
        </w:rPr>
        <w:t>Герб Маловишерского муниципального района</w:t>
      </w:r>
    </w:p>
    <w:p w:rsidR="0093492F" w:rsidRDefault="0093492F" w:rsidP="0093492F">
      <w:pPr>
        <w:pStyle w:val="ConsPlusNonformat"/>
        <w:jc w:val="center"/>
        <w:rPr>
          <w:rFonts w:ascii="Times New Roman" w:hAnsi="Times New Roman" w:cs="Times New Roman"/>
          <w:sz w:val="24"/>
          <w:szCs w:val="24"/>
        </w:rPr>
      </w:pPr>
    </w:p>
    <w:p w:rsidR="0093492F" w:rsidRDefault="0093492F" w:rsidP="0093492F">
      <w:pPr>
        <w:pStyle w:val="ConsPlusNonformat"/>
        <w:jc w:val="center"/>
        <w:rPr>
          <w:rFonts w:ascii="Times New Roman" w:hAnsi="Times New Roman" w:cs="Times New Roman"/>
          <w:sz w:val="24"/>
          <w:szCs w:val="24"/>
        </w:rPr>
      </w:pPr>
      <w:r>
        <w:rPr>
          <w:rFonts w:ascii="Times New Roman" w:hAnsi="Times New Roman" w:cs="Times New Roman"/>
          <w:sz w:val="24"/>
          <w:szCs w:val="24"/>
        </w:rPr>
        <w:t>МАЛОВИШЕРСКИЙ МУНИЦИПАЛЬНЫЙ РАЙОН</w:t>
      </w:r>
    </w:p>
    <w:p w:rsidR="0093492F" w:rsidRDefault="0093492F" w:rsidP="0093492F">
      <w:pPr>
        <w:pStyle w:val="ConsPlusNonformat"/>
        <w:jc w:val="center"/>
        <w:rPr>
          <w:rFonts w:ascii="Times New Roman" w:hAnsi="Times New Roman" w:cs="Times New Roman"/>
          <w:sz w:val="24"/>
          <w:szCs w:val="24"/>
        </w:rPr>
      </w:pPr>
      <w:r>
        <w:rPr>
          <w:rFonts w:ascii="Times New Roman" w:hAnsi="Times New Roman" w:cs="Times New Roman"/>
          <w:sz w:val="24"/>
          <w:szCs w:val="24"/>
        </w:rPr>
        <w:t>НОВГОРОДСКОЙ ОБЛАСТИ</w:t>
      </w:r>
    </w:p>
    <w:p w:rsidR="0093492F" w:rsidRDefault="0093492F" w:rsidP="0093492F">
      <w:pPr>
        <w:pStyle w:val="ConsPlusNonformat"/>
        <w:jc w:val="center"/>
        <w:rPr>
          <w:rFonts w:ascii="Times New Roman" w:hAnsi="Times New Roman" w:cs="Times New Roman"/>
          <w:sz w:val="24"/>
          <w:szCs w:val="24"/>
        </w:rPr>
      </w:pPr>
      <w:r>
        <w:rPr>
          <w:rFonts w:ascii="Times New Roman" w:hAnsi="Times New Roman" w:cs="Times New Roman"/>
          <w:sz w:val="24"/>
          <w:szCs w:val="24"/>
        </w:rPr>
        <w:t>АДМИНИСТРАЦИЯ МАЛОВИШЕРСКОГО МУНИЦИПАЛЬНОГО РАЙОНА</w:t>
      </w:r>
    </w:p>
    <w:p w:rsidR="0093492F" w:rsidRDefault="0093492F" w:rsidP="0093492F">
      <w:pPr>
        <w:pStyle w:val="ConsPlusNonformat"/>
        <w:jc w:val="center"/>
        <w:rPr>
          <w:rFonts w:ascii="Times New Roman" w:hAnsi="Times New Roman" w:cs="Times New Roman"/>
          <w:sz w:val="24"/>
          <w:szCs w:val="24"/>
        </w:rPr>
      </w:pPr>
    </w:p>
    <w:p w:rsidR="0093492F" w:rsidRDefault="0093492F" w:rsidP="0093492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174260, </w:t>
      </w:r>
      <w:proofErr w:type="spellStart"/>
      <w:r>
        <w:rPr>
          <w:rFonts w:ascii="Times New Roman" w:hAnsi="Times New Roman" w:cs="Times New Roman"/>
          <w:sz w:val="24"/>
          <w:szCs w:val="24"/>
        </w:rPr>
        <w:t>Новгородска</w:t>
      </w:r>
      <w:proofErr w:type="spellEnd"/>
      <w:r>
        <w:rPr>
          <w:rFonts w:ascii="Times New Roman" w:hAnsi="Times New Roman" w:cs="Times New Roman"/>
          <w:sz w:val="24"/>
          <w:szCs w:val="24"/>
        </w:rPr>
        <w:t xml:space="preserve"> область, Маловишерский район, г. Малая </w:t>
      </w:r>
      <w:proofErr w:type="spellStart"/>
      <w:r>
        <w:rPr>
          <w:rFonts w:ascii="Times New Roman" w:hAnsi="Times New Roman" w:cs="Times New Roman"/>
          <w:sz w:val="24"/>
          <w:szCs w:val="24"/>
        </w:rPr>
        <w:t>вишера</w:t>
      </w:r>
      <w:proofErr w:type="spellEnd"/>
      <w:r>
        <w:rPr>
          <w:rFonts w:ascii="Times New Roman" w:hAnsi="Times New Roman" w:cs="Times New Roman"/>
          <w:sz w:val="24"/>
          <w:szCs w:val="24"/>
        </w:rPr>
        <w:t>,</w:t>
      </w:r>
    </w:p>
    <w:p w:rsidR="0093492F" w:rsidRDefault="0093492F" w:rsidP="0093492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ул. Володарского, д. 14</w:t>
      </w:r>
    </w:p>
    <w:p w:rsidR="0093492F" w:rsidRDefault="0093492F" w:rsidP="0093492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телефон: (81660) 31360,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mvadm</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1A3B30">
        <w:rPr>
          <w:rFonts w:ascii="Times New Roman" w:hAnsi="Times New Roman" w:cs="Times New Roman"/>
          <w:sz w:val="24"/>
          <w:szCs w:val="24"/>
        </w:rPr>
        <w:t xml:space="preserve"> </w:t>
      </w:r>
    </w:p>
    <w:p w:rsidR="0093492F" w:rsidRDefault="0093492F" w:rsidP="009349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93492F" w:rsidRDefault="0093492F" w:rsidP="0093492F">
      <w:pPr>
        <w:pStyle w:val="ConsPlusNonformat"/>
        <w:jc w:val="center"/>
        <w:rPr>
          <w:rFonts w:ascii="Times New Roman" w:hAnsi="Times New Roman" w:cs="Times New Roman"/>
          <w:sz w:val="24"/>
          <w:szCs w:val="24"/>
        </w:rPr>
      </w:pPr>
      <w:r>
        <w:rPr>
          <w:rFonts w:ascii="Times New Roman" w:hAnsi="Times New Roman" w:cs="Times New Roman"/>
          <w:sz w:val="24"/>
          <w:szCs w:val="24"/>
        </w:rPr>
        <w:t>ПРЕДПИСАНИЕ</w:t>
      </w:r>
    </w:p>
    <w:p w:rsidR="0093492F" w:rsidRDefault="0093492F" w:rsidP="0093492F">
      <w:pPr>
        <w:pStyle w:val="ConsPlusNonformat"/>
        <w:jc w:val="center"/>
        <w:rPr>
          <w:rFonts w:ascii="Times New Roman" w:hAnsi="Times New Roman" w:cs="Times New Roman"/>
          <w:sz w:val="24"/>
          <w:szCs w:val="24"/>
        </w:rPr>
      </w:pPr>
      <w:r>
        <w:rPr>
          <w:rFonts w:ascii="Times New Roman" w:hAnsi="Times New Roman" w:cs="Times New Roman"/>
          <w:sz w:val="24"/>
          <w:szCs w:val="24"/>
        </w:rPr>
        <w:t>О демонтаже рекламной конструкции, установленной без разрешения № _________</w:t>
      </w:r>
    </w:p>
    <w:p w:rsidR="0093492F" w:rsidRDefault="0093492F" w:rsidP="0093492F">
      <w:pPr>
        <w:pStyle w:val="ConsPlusNonformat"/>
        <w:jc w:val="both"/>
        <w:rPr>
          <w:rFonts w:ascii="Times New Roman" w:hAnsi="Times New Roman" w:cs="Times New Roman"/>
          <w:sz w:val="24"/>
          <w:szCs w:val="24"/>
        </w:rPr>
      </w:pPr>
    </w:p>
    <w:p w:rsidR="0093492F" w:rsidRDefault="0093492F" w:rsidP="0093492F">
      <w:pPr>
        <w:pStyle w:val="ConsPlusNonformat"/>
        <w:jc w:val="both"/>
        <w:rPr>
          <w:rFonts w:ascii="Times New Roman" w:hAnsi="Times New Roman" w:cs="Times New Roman"/>
          <w:sz w:val="24"/>
          <w:szCs w:val="24"/>
        </w:rPr>
      </w:pPr>
      <w:r>
        <w:rPr>
          <w:rFonts w:ascii="Times New Roman" w:hAnsi="Times New Roman" w:cs="Times New Roman"/>
          <w:sz w:val="24"/>
          <w:szCs w:val="24"/>
        </w:rPr>
        <w:t>_____ __________________ 20___ г.                                  _________________</w:t>
      </w:r>
    </w:p>
    <w:p w:rsidR="0093492F" w:rsidRDefault="0093492F" w:rsidP="0093492F">
      <w:pPr>
        <w:pStyle w:val="ConsPlusNonformat"/>
        <w:jc w:val="both"/>
        <w:rPr>
          <w:rFonts w:ascii="Times New Roman" w:hAnsi="Times New Roman" w:cs="Times New Roman"/>
          <w:sz w:val="24"/>
          <w:szCs w:val="24"/>
        </w:rPr>
      </w:pPr>
    </w:p>
    <w:p w:rsidR="0093492F" w:rsidRDefault="0093492F" w:rsidP="0093492F">
      <w:pPr>
        <w:pStyle w:val="ConsPlusNonformat"/>
        <w:jc w:val="both"/>
        <w:rPr>
          <w:rFonts w:ascii="Times New Roman" w:hAnsi="Times New Roman" w:cs="Times New Roman"/>
          <w:sz w:val="24"/>
          <w:szCs w:val="24"/>
        </w:rPr>
      </w:pPr>
    </w:p>
    <w:p w:rsidR="0093492F" w:rsidRDefault="0093492F" w:rsidP="0093492F">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На основании Акта проверки в рамках муниципального контроля в сфере распространения наружной рекламы в </w:t>
      </w:r>
      <w:proofErr w:type="spellStart"/>
      <w:r>
        <w:rPr>
          <w:rFonts w:ascii="Times New Roman" w:hAnsi="Times New Roman" w:cs="Times New Roman"/>
          <w:sz w:val="24"/>
          <w:szCs w:val="24"/>
        </w:rPr>
        <w:t>Маловишерском</w:t>
      </w:r>
      <w:proofErr w:type="spellEnd"/>
      <w:r>
        <w:rPr>
          <w:rFonts w:ascii="Times New Roman" w:hAnsi="Times New Roman" w:cs="Times New Roman"/>
          <w:sz w:val="24"/>
          <w:szCs w:val="24"/>
        </w:rPr>
        <w:t xml:space="preserve"> муниципальном районе: №__________  от _____________</w:t>
      </w:r>
    </w:p>
    <w:p w:rsidR="0093492F" w:rsidRDefault="0093492F" w:rsidP="0093492F">
      <w:pPr>
        <w:pStyle w:val="ConsPlusNonformat"/>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w:t>
      </w:r>
    </w:p>
    <w:p w:rsidR="0093492F" w:rsidRDefault="0093492F" w:rsidP="0093492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3492F" w:rsidRDefault="0093492F" w:rsidP="0093492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93492F" w:rsidRDefault="0093492F" w:rsidP="0093492F">
      <w:pPr>
        <w:pStyle w:val="ConsPlusNonformat"/>
        <w:jc w:val="both"/>
        <w:rPr>
          <w:rFonts w:ascii="Times New Roman" w:hAnsi="Times New Roman" w:cs="Times New Roman"/>
        </w:rPr>
      </w:pPr>
      <w:r>
        <w:rPr>
          <w:rFonts w:ascii="Times New Roman" w:hAnsi="Times New Roman" w:cs="Times New Roman"/>
        </w:rPr>
        <w:t xml:space="preserve">           (фамилия, имя, отчество, должность должностного лица)</w:t>
      </w:r>
    </w:p>
    <w:p w:rsidR="0093492F" w:rsidRDefault="0093492F" w:rsidP="0093492F">
      <w:pPr>
        <w:pStyle w:val="ConsPlusNonformat"/>
        <w:rPr>
          <w:rFonts w:ascii="Times New Roman" w:hAnsi="Times New Roman" w:cs="Times New Roman"/>
          <w:sz w:val="24"/>
          <w:szCs w:val="24"/>
        </w:rPr>
      </w:pPr>
    </w:p>
    <w:p w:rsidR="0093492F" w:rsidRDefault="0093492F" w:rsidP="0093492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ПРЕДПИСЫВАЮ </w:t>
      </w:r>
    </w:p>
    <w:p w:rsidR="0093492F" w:rsidRDefault="0093492F" w:rsidP="0093492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ПРОИЗВЕСТИ  ДЕМОНТАЖ  РЕКЛАМНОЙ  КОНСТРУКЦИИ  ЗА  СЧЕТ СОБСТВЕННЫХ СРЕДСТВ </w:t>
      </w:r>
    </w:p>
    <w:p w:rsidR="0093492F" w:rsidRDefault="0093492F" w:rsidP="0093492F">
      <w:pPr>
        <w:pStyle w:val="ConsPlusNonformat"/>
        <w:jc w:val="both"/>
        <w:rPr>
          <w:rFonts w:ascii="Times New Roman" w:hAnsi="Times New Roman" w:cs="Times New Roman"/>
          <w:sz w:val="24"/>
          <w:szCs w:val="24"/>
        </w:rPr>
      </w:pPr>
    </w:p>
    <w:p w:rsidR="0093492F" w:rsidRDefault="0093492F" w:rsidP="0093492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3492F" w:rsidRDefault="0093492F" w:rsidP="0093492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93492F" w:rsidRDefault="0093492F" w:rsidP="0093492F">
      <w:pPr>
        <w:pStyle w:val="ConsPlusNonformat"/>
        <w:jc w:val="center"/>
        <w:rPr>
          <w:rFonts w:ascii="Times New Roman" w:hAnsi="Times New Roman" w:cs="Times New Roman"/>
        </w:rPr>
      </w:pPr>
      <w:r>
        <w:rPr>
          <w:rFonts w:ascii="Times New Roman" w:hAnsi="Times New Roman" w:cs="Times New Roman"/>
        </w:rPr>
        <w:t>(наименование собственника рекламной конструкции)</w:t>
      </w:r>
    </w:p>
    <w:p w:rsidR="0093492F" w:rsidRDefault="0093492F" w:rsidP="0093492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w:t>
      </w:r>
    </w:p>
    <w:p w:rsidR="0093492F" w:rsidRDefault="0093492F" w:rsidP="0093492F">
      <w:pPr>
        <w:pStyle w:val="ConsPlusNonformat"/>
        <w:jc w:val="center"/>
        <w:rPr>
          <w:rFonts w:ascii="Times New Roman" w:hAnsi="Times New Roman" w:cs="Times New Roman"/>
        </w:rPr>
      </w:pPr>
      <w:r>
        <w:rPr>
          <w:rFonts w:ascii="Times New Roman" w:hAnsi="Times New Roman" w:cs="Times New Roman"/>
        </w:rPr>
        <w:t>(наименование и месторасположение рекламной конструкции)</w:t>
      </w:r>
    </w:p>
    <w:p w:rsidR="0093492F" w:rsidRDefault="0093492F" w:rsidP="0093492F">
      <w:pPr>
        <w:pStyle w:val="ConsPlusNonformat"/>
        <w:jc w:val="both"/>
        <w:rPr>
          <w:rFonts w:ascii="Times New Roman" w:hAnsi="Times New Roman" w:cs="Times New Roman"/>
          <w:sz w:val="24"/>
          <w:szCs w:val="24"/>
        </w:rPr>
      </w:pPr>
    </w:p>
    <w:p w:rsidR="0093492F" w:rsidRDefault="0093492F" w:rsidP="0093492F">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лица, выдавшего предписание:                  _____________________</w:t>
      </w:r>
    </w:p>
    <w:p w:rsidR="0093492F" w:rsidRDefault="0093492F" w:rsidP="0093492F">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rPr>
        <w:t>(подпись)</w:t>
      </w:r>
    </w:p>
    <w:p w:rsidR="0093492F" w:rsidRDefault="0093492F" w:rsidP="0093492F">
      <w:pPr>
        <w:pStyle w:val="ConsPlusNonformat"/>
        <w:jc w:val="both"/>
        <w:rPr>
          <w:rFonts w:ascii="Times New Roman" w:hAnsi="Times New Roman" w:cs="Times New Roman"/>
          <w:sz w:val="24"/>
          <w:szCs w:val="24"/>
        </w:rPr>
      </w:pPr>
      <w:r>
        <w:rPr>
          <w:rFonts w:ascii="Times New Roman" w:hAnsi="Times New Roman" w:cs="Times New Roman"/>
          <w:sz w:val="24"/>
          <w:szCs w:val="24"/>
        </w:rPr>
        <w:t>Предписание получено:</w:t>
      </w:r>
    </w:p>
    <w:p w:rsidR="0093492F" w:rsidRDefault="0093492F" w:rsidP="0093492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3492F" w:rsidRDefault="0093492F" w:rsidP="0093492F">
      <w:pPr>
        <w:pStyle w:val="ConsPlusNonformat"/>
        <w:jc w:val="both"/>
        <w:rPr>
          <w:rFonts w:ascii="Times New Roman" w:hAnsi="Times New Roman" w:cs="Times New Roman"/>
        </w:rPr>
      </w:pPr>
      <w:r>
        <w:rPr>
          <w:rFonts w:ascii="Times New Roman" w:hAnsi="Times New Roman" w:cs="Times New Roman"/>
        </w:rPr>
        <w:t>(фамилия, имя, отчество, должность уполномоченного представителя собственника рекламной конструкции)</w:t>
      </w:r>
    </w:p>
    <w:p w:rsidR="0093492F" w:rsidRDefault="0093492F" w:rsidP="0093492F">
      <w:pPr>
        <w:pStyle w:val="ConsPlusNonformat"/>
        <w:jc w:val="both"/>
        <w:rPr>
          <w:rFonts w:ascii="Times New Roman" w:hAnsi="Times New Roman" w:cs="Times New Roman"/>
        </w:rPr>
      </w:pPr>
    </w:p>
    <w:p w:rsidR="0093492F" w:rsidRDefault="0093492F" w:rsidP="0093492F">
      <w:pPr>
        <w:pStyle w:val="ConsPlusNonformat"/>
        <w:jc w:val="both"/>
        <w:rPr>
          <w:rFonts w:ascii="Times New Roman" w:hAnsi="Times New Roman" w:cs="Times New Roman"/>
          <w:sz w:val="24"/>
          <w:szCs w:val="24"/>
        </w:rPr>
      </w:pPr>
      <w:r>
        <w:rPr>
          <w:rFonts w:ascii="Times New Roman" w:hAnsi="Times New Roman" w:cs="Times New Roman"/>
          <w:sz w:val="24"/>
          <w:szCs w:val="24"/>
        </w:rPr>
        <w:t>______ _______________ 20___ г.                              ______________</w:t>
      </w:r>
    </w:p>
    <w:p w:rsidR="0093492F" w:rsidRDefault="0093492F" w:rsidP="0093492F">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rPr>
        <w:t xml:space="preserve">  (подпись)</w:t>
      </w:r>
    </w:p>
    <w:p w:rsidR="0093492F" w:rsidRDefault="0093492F" w:rsidP="0093492F">
      <w:pPr>
        <w:jc w:val="center"/>
        <w:rPr>
          <w:sz w:val="20"/>
          <w:szCs w:val="20"/>
        </w:rPr>
      </w:pPr>
    </w:p>
    <w:p w:rsidR="0093492F" w:rsidRDefault="0093492F" w:rsidP="0093492F">
      <w:pPr>
        <w:jc w:val="center"/>
        <w:rPr>
          <w:sz w:val="20"/>
          <w:szCs w:val="20"/>
        </w:rPr>
      </w:pPr>
    </w:p>
    <w:p w:rsidR="0093492F" w:rsidRDefault="0093492F" w:rsidP="0093492F">
      <w:pPr>
        <w:jc w:val="center"/>
        <w:rPr>
          <w:sz w:val="20"/>
          <w:szCs w:val="20"/>
        </w:rPr>
        <w:sectPr w:rsidR="0093492F" w:rsidSect="00943A16">
          <w:pgSz w:w="11907" w:h="16840" w:code="9"/>
          <w:pgMar w:top="567" w:right="567" w:bottom="567" w:left="1701" w:header="567" w:footer="567" w:gutter="0"/>
          <w:pgNumType w:start="1"/>
          <w:cols w:space="708"/>
          <w:titlePg/>
          <w:docGrid w:linePitch="381"/>
        </w:sectPr>
      </w:pPr>
    </w:p>
    <w:p w:rsidR="0093492F" w:rsidRDefault="0093492F" w:rsidP="0093492F">
      <w:pPr>
        <w:shd w:val="clear" w:color="auto" w:fill="FFFFFF"/>
        <w:autoSpaceDE w:val="0"/>
        <w:autoSpaceDN w:val="0"/>
        <w:adjustRightInd w:val="0"/>
        <w:ind w:left="3540" w:firstLine="708"/>
        <w:rPr>
          <w:sz w:val="24"/>
        </w:rPr>
      </w:pPr>
      <w:r>
        <w:rPr>
          <w:color w:val="000000"/>
          <w:szCs w:val="28"/>
        </w:rPr>
        <w:lastRenderedPageBreak/>
        <w:t>Приложение 10</w:t>
      </w:r>
    </w:p>
    <w:p w:rsidR="0093492F" w:rsidRDefault="0093492F" w:rsidP="0093492F">
      <w:pPr>
        <w:shd w:val="clear" w:color="auto" w:fill="FFFFFF"/>
        <w:autoSpaceDE w:val="0"/>
        <w:autoSpaceDN w:val="0"/>
        <w:adjustRightInd w:val="0"/>
        <w:ind w:left="4248"/>
        <w:rPr>
          <w:color w:val="000000"/>
          <w:szCs w:val="28"/>
        </w:rPr>
      </w:pPr>
      <w:r>
        <w:rPr>
          <w:color w:val="000000"/>
          <w:szCs w:val="28"/>
        </w:rPr>
        <w:t xml:space="preserve">к административному регламенту по исполнению муниципальной функции </w:t>
      </w:r>
    </w:p>
    <w:p w:rsidR="0093492F" w:rsidRDefault="0093492F" w:rsidP="0093492F">
      <w:pPr>
        <w:pStyle w:val="ConsPlusNonformat"/>
        <w:jc w:val="both"/>
        <w:rPr>
          <w:rFonts w:ascii="Times New Roman" w:hAnsi="Times New Roman" w:cs="Times New Roman"/>
        </w:rPr>
      </w:pPr>
    </w:p>
    <w:p w:rsidR="0093492F" w:rsidRDefault="0093492F" w:rsidP="0093492F">
      <w:pPr>
        <w:autoSpaceDE w:val="0"/>
        <w:autoSpaceDN w:val="0"/>
        <w:adjustRightInd w:val="0"/>
        <w:rPr>
          <w:szCs w:val="28"/>
        </w:rPr>
      </w:pPr>
      <w:r>
        <w:rPr>
          <w:szCs w:val="28"/>
        </w:rPr>
        <w:t xml:space="preserve">                                                                       </w:t>
      </w:r>
    </w:p>
    <w:p w:rsidR="0093492F" w:rsidRDefault="0093492F" w:rsidP="0093492F">
      <w:pPr>
        <w:pStyle w:val="ConsPlusNonformat"/>
        <w:ind w:left="5664"/>
        <w:jc w:val="both"/>
        <w:rPr>
          <w:rFonts w:ascii="Times New Roman" w:hAnsi="Times New Roman" w:cs="Times New Roman"/>
          <w:sz w:val="24"/>
        </w:rPr>
      </w:pPr>
    </w:p>
    <w:p w:rsidR="0093492F" w:rsidRDefault="0093492F" w:rsidP="0093492F">
      <w:pPr>
        <w:pStyle w:val="a4"/>
        <w:jc w:val="center"/>
        <w:rPr>
          <w:sz w:val="24"/>
        </w:rPr>
      </w:pPr>
      <w:r>
        <w:rPr>
          <w:sz w:val="24"/>
        </w:rPr>
        <w:t>ОБРАЗЕЦ</w:t>
      </w:r>
    </w:p>
    <w:p w:rsidR="0093492F" w:rsidRDefault="0093492F" w:rsidP="0093492F">
      <w:pPr>
        <w:pStyle w:val="a4"/>
        <w:jc w:val="center"/>
        <w:rPr>
          <w:sz w:val="24"/>
        </w:rPr>
      </w:pPr>
      <w:r>
        <w:rPr>
          <w:sz w:val="24"/>
        </w:rPr>
        <w:t xml:space="preserve">ЖАЛОБЫ НА ДЕЙСТВИЕ (БЕЗДЕЙСТВИЕ) </w:t>
      </w:r>
    </w:p>
    <w:p w:rsidR="0093492F" w:rsidRDefault="0093492F" w:rsidP="0093492F">
      <w:pPr>
        <w:pStyle w:val="a4"/>
        <w:jc w:val="center"/>
        <w:rPr>
          <w:sz w:val="24"/>
        </w:rPr>
      </w:pPr>
      <w:r>
        <w:rPr>
          <w:sz w:val="24"/>
        </w:rPr>
        <w:t>ИЛИ ЕГО ДОЛЖНОСТНОГО ЛИЦА</w:t>
      </w:r>
    </w:p>
    <w:p w:rsidR="0093492F" w:rsidRDefault="0093492F" w:rsidP="0093492F">
      <w:pPr>
        <w:pStyle w:val="a4"/>
        <w:jc w:val="center"/>
        <w:rPr>
          <w:sz w:val="24"/>
        </w:rPr>
      </w:pPr>
    </w:p>
    <w:p w:rsidR="0093492F" w:rsidRDefault="0093492F" w:rsidP="0093492F">
      <w:pPr>
        <w:pStyle w:val="a4"/>
        <w:jc w:val="center"/>
        <w:rPr>
          <w:sz w:val="24"/>
        </w:rPr>
      </w:pPr>
      <w:r>
        <w:rPr>
          <w:sz w:val="24"/>
        </w:rPr>
        <w:t>Исх. от _____________ N ____                                                          Наименование отдела</w:t>
      </w:r>
    </w:p>
    <w:p w:rsidR="0093492F" w:rsidRDefault="0093492F" w:rsidP="0093492F">
      <w:pPr>
        <w:pStyle w:val="a4"/>
        <w:jc w:val="center"/>
        <w:rPr>
          <w:sz w:val="24"/>
        </w:rPr>
      </w:pPr>
      <w:r>
        <w:rPr>
          <w:sz w:val="24"/>
        </w:rPr>
        <w:t xml:space="preserve">                                                                                                   (управления)</w:t>
      </w:r>
    </w:p>
    <w:p w:rsidR="0093492F" w:rsidRDefault="0093492F" w:rsidP="0093492F">
      <w:pPr>
        <w:pStyle w:val="a4"/>
        <w:jc w:val="center"/>
        <w:rPr>
          <w:sz w:val="24"/>
        </w:rPr>
      </w:pPr>
    </w:p>
    <w:p w:rsidR="0093492F" w:rsidRDefault="0093492F" w:rsidP="0093492F">
      <w:pPr>
        <w:pStyle w:val="a4"/>
        <w:jc w:val="center"/>
        <w:rPr>
          <w:sz w:val="24"/>
        </w:rPr>
      </w:pPr>
      <w:r>
        <w:rPr>
          <w:sz w:val="24"/>
        </w:rPr>
        <w:t>Жалоба</w:t>
      </w:r>
    </w:p>
    <w:p w:rsidR="0093492F" w:rsidRDefault="0093492F" w:rsidP="0093492F">
      <w:pPr>
        <w:pStyle w:val="a4"/>
        <w:rPr>
          <w:sz w:val="24"/>
        </w:rPr>
      </w:pPr>
    </w:p>
    <w:p w:rsidR="0093492F" w:rsidRDefault="0093492F" w:rsidP="0093492F">
      <w:pPr>
        <w:pStyle w:val="a4"/>
        <w:rPr>
          <w:sz w:val="24"/>
        </w:rPr>
      </w:pPr>
      <w:r>
        <w:rPr>
          <w:sz w:val="24"/>
        </w:rPr>
        <w:t>*  Полное наименование   юридического  лица,  Ф.И.О. физического лица: _____________________________________________________________________________</w:t>
      </w:r>
    </w:p>
    <w:p w:rsidR="0093492F" w:rsidRDefault="0093492F" w:rsidP="0093492F">
      <w:pPr>
        <w:pStyle w:val="a4"/>
        <w:jc w:val="center"/>
        <w:rPr>
          <w:sz w:val="24"/>
        </w:rPr>
      </w:pPr>
    </w:p>
    <w:p w:rsidR="0093492F" w:rsidRDefault="0093492F" w:rsidP="0093492F">
      <w:pPr>
        <w:pStyle w:val="a4"/>
        <w:rPr>
          <w:sz w:val="24"/>
        </w:rPr>
      </w:pPr>
      <w:r>
        <w:rPr>
          <w:sz w:val="24"/>
        </w:rPr>
        <w:t>* Местонахождение   юридического  лица, физического лица: _____________________________________________________________________________</w:t>
      </w:r>
    </w:p>
    <w:p w:rsidR="0093492F" w:rsidRDefault="0093492F" w:rsidP="0093492F">
      <w:pPr>
        <w:pStyle w:val="a4"/>
        <w:jc w:val="center"/>
        <w:rPr>
          <w:sz w:val="20"/>
          <w:szCs w:val="20"/>
        </w:rPr>
      </w:pPr>
      <w:r>
        <w:rPr>
          <w:sz w:val="20"/>
          <w:szCs w:val="20"/>
        </w:rPr>
        <w:t>(фактический адрес)</w:t>
      </w:r>
    </w:p>
    <w:p w:rsidR="0093492F" w:rsidRDefault="0093492F" w:rsidP="0093492F">
      <w:pPr>
        <w:pStyle w:val="a4"/>
        <w:rPr>
          <w:sz w:val="24"/>
        </w:rPr>
      </w:pPr>
      <w:r>
        <w:rPr>
          <w:sz w:val="24"/>
        </w:rPr>
        <w:t>Телефон: _____________________________________________________________________</w:t>
      </w:r>
    </w:p>
    <w:p w:rsidR="0093492F" w:rsidRDefault="0093492F" w:rsidP="0093492F">
      <w:pPr>
        <w:pStyle w:val="a4"/>
        <w:rPr>
          <w:sz w:val="24"/>
        </w:rPr>
      </w:pPr>
      <w:r>
        <w:rPr>
          <w:sz w:val="24"/>
        </w:rPr>
        <w:t>Адрес электронной почты: ______________________________________________________</w:t>
      </w:r>
    </w:p>
    <w:p w:rsidR="0093492F" w:rsidRDefault="0093492F" w:rsidP="0093492F">
      <w:pPr>
        <w:pStyle w:val="a4"/>
        <w:rPr>
          <w:sz w:val="24"/>
        </w:rPr>
      </w:pPr>
      <w:r>
        <w:rPr>
          <w:sz w:val="24"/>
        </w:rPr>
        <w:t>Код учета: ИНН _______________________________________________________________</w:t>
      </w:r>
    </w:p>
    <w:p w:rsidR="0093492F" w:rsidRDefault="0093492F" w:rsidP="0093492F">
      <w:pPr>
        <w:pStyle w:val="a4"/>
        <w:rPr>
          <w:sz w:val="24"/>
        </w:rPr>
      </w:pPr>
      <w:r>
        <w:rPr>
          <w:sz w:val="24"/>
        </w:rPr>
        <w:t>* Ф.И.О. руководителя юридического лица: _______________________________________</w:t>
      </w:r>
    </w:p>
    <w:p w:rsidR="0093492F" w:rsidRDefault="0093492F" w:rsidP="0093492F">
      <w:pPr>
        <w:pStyle w:val="a4"/>
        <w:rPr>
          <w:sz w:val="24"/>
        </w:rPr>
      </w:pPr>
      <w:r>
        <w:rPr>
          <w:sz w:val="24"/>
        </w:rPr>
        <w:t xml:space="preserve">           </w:t>
      </w:r>
    </w:p>
    <w:p w:rsidR="0093492F" w:rsidRDefault="0093492F" w:rsidP="0093492F">
      <w:pPr>
        <w:pStyle w:val="a4"/>
        <w:rPr>
          <w:sz w:val="24"/>
        </w:rPr>
      </w:pPr>
      <w:r>
        <w:rPr>
          <w:sz w:val="24"/>
        </w:rPr>
        <w:t>* на действия (бездействие):</w:t>
      </w:r>
    </w:p>
    <w:p w:rsidR="0093492F" w:rsidRDefault="0093492F" w:rsidP="0093492F">
      <w:pPr>
        <w:pStyle w:val="a4"/>
        <w:jc w:val="center"/>
        <w:rPr>
          <w:sz w:val="24"/>
        </w:rPr>
      </w:pPr>
      <w:r>
        <w:rPr>
          <w:sz w:val="24"/>
        </w:rPr>
        <w:t>_____________________________________________________________________________</w:t>
      </w:r>
    </w:p>
    <w:p w:rsidR="0093492F" w:rsidRDefault="0093492F" w:rsidP="0093492F">
      <w:pPr>
        <w:pStyle w:val="a4"/>
        <w:jc w:val="center"/>
        <w:rPr>
          <w:sz w:val="20"/>
          <w:szCs w:val="20"/>
        </w:rPr>
      </w:pPr>
      <w:r>
        <w:rPr>
          <w:sz w:val="20"/>
          <w:szCs w:val="20"/>
        </w:rPr>
        <w:t>(наименование органа или должность, ФИО должностного лица органа )</w:t>
      </w:r>
    </w:p>
    <w:p w:rsidR="0093492F" w:rsidRDefault="0093492F" w:rsidP="0093492F">
      <w:pPr>
        <w:pStyle w:val="a4"/>
        <w:jc w:val="center"/>
        <w:rPr>
          <w:sz w:val="24"/>
        </w:rPr>
      </w:pPr>
    </w:p>
    <w:p w:rsidR="0093492F" w:rsidRDefault="0093492F" w:rsidP="0093492F">
      <w:pPr>
        <w:pStyle w:val="a4"/>
        <w:rPr>
          <w:sz w:val="24"/>
        </w:rPr>
      </w:pPr>
      <w:r>
        <w:rPr>
          <w:sz w:val="24"/>
        </w:rPr>
        <w:t>* существо жалобы:</w:t>
      </w:r>
    </w:p>
    <w:p w:rsidR="0093492F" w:rsidRDefault="0093492F" w:rsidP="0093492F">
      <w:pPr>
        <w:pStyle w:val="a4"/>
        <w:jc w:val="center"/>
        <w:rPr>
          <w:sz w:val="24"/>
        </w:rPr>
      </w:pPr>
      <w:r>
        <w:rPr>
          <w:sz w:val="24"/>
        </w:rPr>
        <w:t>_____________________________________________________________________________</w:t>
      </w:r>
    </w:p>
    <w:p w:rsidR="0093492F" w:rsidRDefault="0093492F" w:rsidP="0093492F">
      <w:pPr>
        <w:pStyle w:val="a4"/>
        <w:jc w:val="center"/>
        <w:rPr>
          <w:sz w:val="24"/>
        </w:rPr>
      </w:pPr>
      <w:r>
        <w:rPr>
          <w:sz w:val="24"/>
        </w:rPr>
        <w:t>_____________________________________________________________________________</w:t>
      </w:r>
    </w:p>
    <w:p w:rsidR="0093492F" w:rsidRDefault="0093492F" w:rsidP="0093492F">
      <w:pPr>
        <w:pStyle w:val="a4"/>
        <w:jc w:val="center"/>
        <w:rPr>
          <w:sz w:val="24"/>
        </w:rPr>
      </w:pPr>
      <w:r>
        <w:rPr>
          <w:sz w:val="24"/>
        </w:rPr>
        <w:t>_____________________________________________________________________________</w:t>
      </w:r>
    </w:p>
    <w:p w:rsidR="0093492F" w:rsidRDefault="0093492F" w:rsidP="0093492F">
      <w:pPr>
        <w:pStyle w:val="a4"/>
        <w:jc w:val="center"/>
        <w:rPr>
          <w:sz w:val="24"/>
        </w:rPr>
      </w:pPr>
      <w:r>
        <w:rPr>
          <w:sz w:val="24"/>
        </w:rPr>
        <w:t>_____________________________________________________________________________</w:t>
      </w:r>
    </w:p>
    <w:p w:rsidR="0093492F" w:rsidRDefault="0093492F" w:rsidP="0093492F">
      <w:pPr>
        <w:pStyle w:val="a4"/>
        <w:jc w:val="center"/>
        <w:rPr>
          <w:sz w:val="20"/>
          <w:szCs w:val="20"/>
        </w:rPr>
      </w:pPr>
      <w:r>
        <w:rPr>
          <w:sz w:val="20"/>
          <w:szCs w:val="20"/>
        </w:rPr>
        <w:t xml:space="preserve">(краткое  изложение  обжалуемых  действий  (бездействия),  указать основания,  по  которым  лицо,  </w:t>
      </w:r>
    </w:p>
    <w:p w:rsidR="0093492F" w:rsidRDefault="0093492F" w:rsidP="0093492F">
      <w:pPr>
        <w:pStyle w:val="a4"/>
        <w:jc w:val="center"/>
        <w:rPr>
          <w:sz w:val="20"/>
          <w:szCs w:val="20"/>
        </w:rPr>
      </w:pPr>
      <w:r>
        <w:rPr>
          <w:sz w:val="20"/>
          <w:szCs w:val="20"/>
        </w:rPr>
        <w:t>подающее  жалобу,  не согласно  с действием (бездействием) со ссылками на пункты регламента)</w:t>
      </w:r>
    </w:p>
    <w:p w:rsidR="0093492F" w:rsidRDefault="0093492F" w:rsidP="0093492F">
      <w:pPr>
        <w:pStyle w:val="a4"/>
        <w:jc w:val="center"/>
        <w:rPr>
          <w:sz w:val="24"/>
        </w:rPr>
      </w:pPr>
    </w:p>
    <w:p w:rsidR="0093492F" w:rsidRDefault="0093492F" w:rsidP="0093492F">
      <w:pPr>
        <w:pStyle w:val="a4"/>
        <w:tabs>
          <w:tab w:val="center" w:pos="0"/>
        </w:tabs>
        <w:rPr>
          <w:sz w:val="24"/>
        </w:rPr>
      </w:pPr>
      <w:r>
        <w:rPr>
          <w:sz w:val="24"/>
        </w:rPr>
        <w:t>Поля, отмеченные звездочкой (*), обязательны для заполнения.</w:t>
      </w:r>
    </w:p>
    <w:p w:rsidR="0093492F" w:rsidRDefault="0093492F" w:rsidP="0093492F">
      <w:pPr>
        <w:pStyle w:val="a4"/>
        <w:tabs>
          <w:tab w:val="center" w:pos="0"/>
        </w:tabs>
        <w:rPr>
          <w:sz w:val="24"/>
        </w:rPr>
      </w:pPr>
      <w:r>
        <w:rPr>
          <w:sz w:val="24"/>
        </w:rPr>
        <w:t>Перечень прилагаемой документации</w:t>
      </w:r>
    </w:p>
    <w:p w:rsidR="0093492F" w:rsidRDefault="0093492F" w:rsidP="0093492F">
      <w:pPr>
        <w:pStyle w:val="a4"/>
        <w:tabs>
          <w:tab w:val="center" w:pos="0"/>
        </w:tabs>
        <w:jc w:val="center"/>
      </w:pPr>
    </w:p>
    <w:p w:rsidR="0093492F" w:rsidRDefault="0093492F" w:rsidP="0093492F">
      <w:pPr>
        <w:pStyle w:val="a4"/>
        <w:tabs>
          <w:tab w:val="center" w:pos="0"/>
        </w:tabs>
        <w:jc w:val="center"/>
      </w:pPr>
    </w:p>
    <w:p w:rsidR="0093492F" w:rsidRDefault="0093492F" w:rsidP="0093492F">
      <w:pPr>
        <w:pStyle w:val="a4"/>
        <w:tabs>
          <w:tab w:val="center" w:pos="0"/>
        </w:tabs>
        <w:jc w:val="center"/>
      </w:pPr>
    </w:p>
    <w:p w:rsidR="0093492F" w:rsidRDefault="0093492F" w:rsidP="0093492F">
      <w:pPr>
        <w:pStyle w:val="a4"/>
        <w:tabs>
          <w:tab w:val="center" w:pos="0"/>
        </w:tabs>
      </w:pPr>
      <w:r>
        <w:t>МП</w:t>
      </w:r>
    </w:p>
    <w:p w:rsidR="0093492F" w:rsidRDefault="0093492F" w:rsidP="0093492F">
      <w:pPr>
        <w:pStyle w:val="a4"/>
        <w:tabs>
          <w:tab w:val="center" w:pos="0"/>
        </w:tabs>
      </w:pPr>
    </w:p>
    <w:p w:rsidR="0093492F" w:rsidRDefault="0093492F" w:rsidP="0093492F">
      <w:pPr>
        <w:pStyle w:val="a4"/>
      </w:pPr>
      <w:r>
        <w:t xml:space="preserve"> </w:t>
      </w:r>
    </w:p>
    <w:p w:rsidR="0093492F" w:rsidRDefault="0093492F" w:rsidP="0093492F">
      <w:pPr>
        <w:pStyle w:val="a4"/>
      </w:pPr>
      <w:r>
        <w:t>(подпись руководителя юридического лица,  физического лица)</w:t>
      </w:r>
    </w:p>
    <w:p w:rsidR="0093492F" w:rsidRDefault="0093492F" w:rsidP="0093492F">
      <w:pPr>
        <w:pStyle w:val="ConsPlusNonformat"/>
        <w:rPr>
          <w:rFonts w:ascii="Times New Roman" w:hAnsi="Times New Roman" w:cs="Times New Roman"/>
          <w:sz w:val="24"/>
          <w:szCs w:val="24"/>
          <w:shd w:val="clear" w:color="auto" w:fill="FFFF00"/>
        </w:rPr>
      </w:pPr>
    </w:p>
    <w:p w:rsidR="0093492F" w:rsidRDefault="0093492F" w:rsidP="0093492F">
      <w:pPr>
        <w:jc w:val="center"/>
        <w:rPr>
          <w:sz w:val="20"/>
          <w:szCs w:val="20"/>
        </w:rPr>
      </w:pPr>
    </w:p>
    <w:p w:rsidR="0093492F" w:rsidRDefault="0093492F" w:rsidP="0093492F">
      <w:pPr>
        <w:jc w:val="center"/>
        <w:rPr>
          <w:sz w:val="20"/>
          <w:szCs w:val="20"/>
        </w:rPr>
      </w:pPr>
    </w:p>
    <w:p w:rsidR="0093492F" w:rsidRDefault="0093492F" w:rsidP="0093492F">
      <w:pPr>
        <w:jc w:val="center"/>
        <w:rPr>
          <w:sz w:val="20"/>
          <w:szCs w:val="20"/>
        </w:rPr>
      </w:pPr>
    </w:p>
    <w:p w:rsidR="0093492F" w:rsidRDefault="0093492F" w:rsidP="0093492F">
      <w:pPr>
        <w:suppressAutoHyphens/>
        <w:ind w:firstLine="142"/>
        <w:jc w:val="center"/>
        <w:rPr>
          <w:szCs w:val="28"/>
        </w:rPr>
        <w:sectPr w:rsidR="0093492F" w:rsidSect="00943A16">
          <w:pgSz w:w="11907" w:h="16840" w:code="9"/>
          <w:pgMar w:top="567" w:right="567" w:bottom="567" w:left="1701" w:header="567" w:footer="567" w:gutter="0"/>
          <w:pgNumType w:start="1"/>
          <w:cols w:space="708"/>
          <w:titlePg/>
          <w:docGrid w:linePitch="381"/>
        </w:sectPr>
      </w:pPr>
    </w:p>
    <w:p w:rsidR="0093492F" w:rsidRDefault="0093492F" w:rsidP="0093492F">
      <w:pPr>
        <w:shd w:val="clear" w:color="auto" w:fill="FFFFFF"/>
        <w:autoSpaceDE w:val="0"/>
        <w:autoSpaceDN w:val="0"/>
        <w:adjustRightInd w:val="0"/>
        <w:ind w:left="3540" w:firstLine="708"/>
        <w:rPr>
          <w:color w:val="000000"/>
          <w:szCs w:val="28"/>
        </w:rPr>
      </w:pPr>
    </w:p>
    <w:p w:rsidR="0093492F" w:rsidRDefault="0093492F" w:rsidP="0093492F">
      <w:pPr>
        <w:shd w:val="clear" w:color="auto" w:fill="FFFFFF"/>
        <w:autoSpaceDE w:val="0"/>
        <w:autoSpaceDN w:val="0"/>
        <w:adjustRightInd w:val="0"/>
        <w:ind w:left="3540" w:firstLine="708"/>
        <w:rPr>
          <w:sz w:val="24"/>
        </w:rPr>
      </w:pPr>
      <w:r>
        <w:rPr>
          <w:color w:val="000000"/>
          <w:szCs w:val="28"/>
        </w:rPr>
        <w:t>Приложение 11</w:t>
      </w:r>
    </w:p>
    <w:p w:rsidR="0093492F" w:rsidRDefault="0093492F" w:rsidP="0093492F">
      <w:pPr>
        <w:shd w:val="clear" w:color="auto" w:fill="FFFFFF"/>
        <w:autoSpaceDE w:val="0"/>
        <w:autoSpaceDN w:val="0"/>
        <w:adjustRightInd w:val="0"/>
        <w:ind w:left="4248"/>
        <w:rPr>
          <w:color w:val="000000"/>
          <w:szCs w:val="28"/>
        </w:rPr>
      </w:pPr>
      <w:r>
        <w:rPr>
          <w:color w:val="000000"/>
          <w:szCs w:val="28"/>
        </w:rPr>
        <w:t xml:space="preserve">к административному регламенту по исполнению муниципальной функции </w:t>
      </w:r>
    </w:p>
    <w:p w:rsidR="0093492F" w:rsidRDefault="0093492F" w:rsidP="0093492F">
      <w:pPr>
        <w:suppressAutoHyphens/>
        <w:ind w:firstLine="142"/>
        <w:jc w:val="center"/>
        <w:rPr>
          <w:szCs w:val="28"/>
        </w:rPr>
      </w:pPr>
    </w:p>
    <w:p w:rsidR="0093492F" w:rsidRDefault="0093492F" w:rsidP="0093492F">
      <w:pPr>
        <w:pStyle w:val="a4"/>
        <w:jc w:val="center"/>
        <w:rPr>
          <w:sz w:val="24"/>
        </w:rPr>
      </w:pPr>
      <w:r>
        <w:rPr>
          <w:sz w:val="24"/>
        </w:rPr>
        <w:t xml:space="preserve">ОБРАЗЕЦ РЕШЕНИЯ </w:t>
      </w:r>
    </w:p>
    <w:p w:rsidR="0093492F" w:rsidRDefault="0093492F" w:rsidP="0093492F">
      <w:pPr>
        <w:pStyle w:val="a4"/>
        <w:jc w:val="center"/>
        <w:rPr>
          <w:sz w:val="24"/>
        </w:rPr>
      </w:pPr>
      <w:r>
        <w:rPr>
          <w:sz w:val="24"/>
        </w:rPr>
        <w:t>ПО ЖАЛОБЕ НА ДЕЙСТВИЕ (БЕЗДЕЙСТВИЕ)</w:t>
      </w:r>
    </w:p>
    <w:p w:rsidR="0093492F" w:rsidRDefault="0093492F" w:rsidP="0093492F">
      <w:pPr>
        <w:pStyle w:val="a4"/>
        <w:jc w:val="center"/>
        <w:rPr>
          <w:sz w:val="24"/>
        </w:rPr>
      </w:pPr>
      <w:r>
        <w:rPr>
          <w:sz w:val="24"/>
        </w:rPr>
        <w:t>ИЛИ ЕГО ДОЛЖНОСТНОГО ЛИЦА</w:t>
      </w:r>
    </w:p>
    <w:p w:rsidR="0093492F" w:rsidRDefault="0093492F" w:rsidP="0093492F">
      <w:pPr>
        <w:rPr>
          <w:sz w:val="24"/>
        </w:rPr>
      </w:pPr>
    </w:p>
    <w:p w:rsidR="0093492F" w:rsidRDefault="0093492F" w:rsidP="0093492F">
      <w:pPr>
        <w:pStyle w:val="a4"/>
        <w:rPr>
          <w:sz w:val="24"/>
        </w:rPr>
      </w:pPr>
      <w:r>
        <w:rPr>
          <w:sz w:val="24"/>
        </w:rPr>
        <w:t>Исх. от _______ N _________</w:t>
      </w:r>
    </w:p>
    <w:p w:rsidR="0093492F" w:rsidRDefault="0093492F" w:rsidP="0093492F">
      <w:pPr>
        <w:pStyle w:val="a4"/>
        <w:rPr>
          <w:sz w:val="24"/>
        </w:rPr>
      </w:pPr>
    </w:p>
    <w:p w:rsidR="0093492F" w:rsidRDefault="0093492F" w:rsidP="0093492F">
      <w:pPr>
        <w:pStyle w:val="a4"/>
        <w:jc w:val="center"/>
        <w:rPr>
          <w:sz w:val="24"/>
        </w:rPr>
      </w:pPr>
      <w:r>
        <w:rPr>
          <w:sz w:val="24"/>
        </w:rPr>
        <w:t>РЕШЕНИЕ</w:t>
      </w:r>
    </w:p>
    <w:p w:rsidR="0093492F" w:rsidRDefault="0093492F" w:rsidP="0093492F">
      <w:pPr>
        <w:pStyle w:val="a4"/>
        <w:rPr>
          <w:sz w:val="24"/>
        </w:rPr>
      </w:pPr>
      <w:r>
        <w:rPr>
          <w:sz w:val="24"/>
        </w:rPr>
        <w:t>по жалобе на решение, действие (бездействие) органа или его должностного лица:</w:t>
      </w:r>
    </w:p>
    <w:p w:rsidR="0093492F" w:rsidRDefault="0093492F" w:rsidP="0093492F">
      <w:pPr>
        <w:pStyle w:val="a4"/>
        <w:rPr>
          <w:sz w:val="24"/>
        </w:rPr>
      </w:pPr>
    </w:p>
    <w:p w:rsidR="0093492F" w:rsidRDefault="0093492F" w:rsidP="0093492F">
      <w:pPr>
        <w:pStyle w:val="a4"/>
        <w:rPr>
          <w:sz w:val="24"/>
        </w:rPr>
      </w:pPr>
      <w:r>
        <w:rPr>
          <w:sz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93492F" w:rsidRDefault="0093492F" w:rsidP="0093492F">
      <w:pPr>
        <w:pStyle w:val="a4"/>
        <w:rPr>
          <w:sz w:val="24"/>
        </w:rPr>
      </w:pPr>
      <w:r>
        <w:rPr>
          <w:sz w:val="24"/>
        </w:rPr>
        <w:t>_____________________________________________________________________________</w:t>
      </w:r>
    </w:p>
    <w:p w:rsidR="0093492F" w:rsidRDefault="0093492F" w:rsidP="0093492F">
      <w:pPr>
        <w:pStyle w:val="a4"/>
        <w:rPr>
          <w:sz w:val="24"/>
        </w:rPr>
      </w:pPr>
      <w:r>
        <w:rPr>
          <w:sz w:val="24"/>
        </w:rPr>
        <w:t>Наименование  юридического   лица   или    Ф.И.О.  физического лица, обратившегося с жалобой: _____________________________________________________________________________</w:t>
      </w:r>
    </w:p>
    <w:p w:rsidR="0093492F" w:rsidRDefault="0093492F" w:rsidP="0093492F">
      <w:pPr>
        <w:pStyle w:val="a4"/>
        <w:rPr>
          <w:sz w:val="24"/>
        </w:rPr>
      </w:pPr>
      <w:r>
        <w:rPr>
          <w:sz w:val="24"/>
        </w:rPr>
        <w:t>_____________________________________________________________________________</w:t>
      </w:r>
    </w:p>
    <w:p w:rsidR="0093492F" w:rsidRDefault="0093492F" w:rsidP="0093492F">
      <w:pPr>
        <w:pStyle w:val="a4"/>
        <w:rPr>
          <w:sz w:val="24"/>
        </w:rPr>
      </w:pPr>
      <w:r>
        <w:rPr>
          <w:sz w:val="24"/>
        </w:rPr>
        <w:t>Номер жалобы, дата и место принятия решения: _____________________________________________________________________________</w:t>
      </w:r>
    </w:p>
    <w:p w:rsidR="0093492F" w:rsidRDefault="0093492F" w:rsidP="0093492F">
      <w:pPr>
        <w:pStyle w:val="a4"/>
        <w:rPr>
          <w:sz w:val="24"/>
        </w:rPr>
      </w:pPr>
      <w:r>
        <w:rPr>
          <w:sz w:val="24"/>
        </w:rPr>
        <w:t>_____________________________________________________________________________</w:t>
      </w:r>
    </w:p>
    <w:p w:rsidR="0093492F" w:rsidRDefault="0093492F" w:rsidP="0093492F">
      <w:pPr>
        <w:pStyle w:val="a4"/>
        <w:rPr>
          <w:sz w:val="24"/>
        </w:rPr>
      </w:pPr>
      <w:r>
        <w:rPr>
          <w:sz w:val="24"/>
        </w:rPr>
        <w:t>Изложение жалобы по существу: _____________________________________________________________________________</w:t>
      </w:r>
    </w:p>
    <w:p w:rsidR="0093492F" w:rsidRDefault="0093492F" w:rsidP="0093492F">
      <w:pPr>
        <w:pStyle w:val="a4"/>
        <w:rPr>
          <w:sz w:val="24"/>
        </w:rPr>
      </w:pPr>
      <w:r>
        <w:rPr>
          <w:sz w:val="24"/>
        </w:rPr>
        <w:t>_____________________________________________________________________________</w:t>
      </w:r>
    </w:p>
    <w:p w:rsidR="0093492F" w:rsidRDefault="0093492F" w:rsidP="0093492F">
      <w:pPr>
        <w:pStyle w:val="a4"/>
        <w:rPr>
          <w:sz w:val="24"/>
        </w:rPr>
      </w:pPr>
      <w:r>
        <w:rPr>
          <w:sz w:val="24"/>
        </w:rPr>
        <w:t>_____________________________________________________________________________</w:t>
      </w:r>
    </w:p>
    <w:p w:rsidR="0093492F" w:rsidRDefault="0093492F" w:rsidP="0093492F">
      <w:pPr>
        <w:pStyle w:val="a4"/>
        <w:rPr>
          <w:sz w:val="24"/>
        </w:rPr>
      </w:pPr>
      <w:r>
        <w:rPr>
          <w:sz w:val="24"/>
        </w:rPr>
        <w:t>Изложение возражений, объяснений заявителя: _____________________________________________________________________________</w:t>
      </w:r>
    </w:p>
    <w:p w:rsidR="0093492F" w:rsidRDefault="0093492F" w:rsidP="0093492F">
      <w:pPr>
        <w:pStyle w:val="a4"/>
        <w:rPr>
          <w:sz w:val="24"/>
        </w:rPr>
      </w:pPr>
      <w:r>
        <w:rPr>
          <w:sz w:val="24"/>
        </w:rPr>
        <w:t>_____________________________________________________________________________</w:t>
      </w:r>
    </w:p>
    <w:p w:rsidR="0093492F" w:rsidRDefault="0093492F" w:rsidP="0093492F">
      <w:pPr>
        <w:pStyle w:val="a4"/>
        <w:rPr>
          <w:sz w:val="24"/>
        </w:rPr>
      </w:pPr>
      <w:r>
        <w:rPr>
          <w:sz w:val="24"/>
        </w:rPr>
        <w:t>_____________________________________________________________________________</w:t>
      </w:r>
    </w:p>
    <w:p w:rsidR="0093492F" w:rsidRDefault="0093492F" w:rsidP="0093492F">
      <w:pPr>
        <w:pStyle w:val="a4"/>
        <w:rPr>
          <w:sz w:val="24"/>
        </w:rPr>
      </w:pPr>
    </w:p>
    <w:p w:rsidR="0093492F" w:rsidRDefault="0093492F" w:rsidP="0093492F">
      <w:pPr>
        <w:pStyle w:val="a4"/>
        <w:jc w:val="center"/>
        <w:rPr>
          <w:sz w:val="24"/>
        </w:rPr>
      </w:pPr>
      <w:r>
        <w:rPr>
          <w:sz w:val="24"/>
        </w:rPr>
        <w:t>УСТАНОВЛЕНО:</w:t>
      </w:r>
    </w:p>
    <w:p w:rsidR="0093492F" w:rsidRDefault="0093492F" w:rsidP="0093492F">
      <w:pPr>
        <w:pStyle w:val="a4"/>
        <w:rPr>
          <w:sz w:val="24"/>
        </w:rPr>
      </w:pPr>
      <w:r>
        <w:rPr>
          <w:sz w:val="24"/>
        </w:rPr>
        <w:t>фактические  и  иные  обстоятельства   дела, установленные органом или должностным лицом, рассматривающим жалобу: ____________________________________________________________________________</w:t>
      </w:r>
    </w:p>
    <w:p w:rsidR="0093492F" w:rsidRDefault="0093492F" w:rsidP="0093492F">
      <w:pPr>
        <w:pStyle w:val="a4"/>
        <w:rPr>
          <w:sz w:val="24"/>
        </w:rPr>
      </w:pPr>
      <w:r>
        <w:rPr>
          <w:sz w:val="24"/>
        </w:rPr>
        <w:t>_____________________________________________________________________________</w:t>
      </w:r>
    </w:p>
    <w:p w:rsidR="0093492F" w:rsidRDefault="0093492F" w:rsidP="0093492F">
      <w:pPr>
        <w:pStyle w:val="a4"/>
        <w:rPr>
          <w:sz w:val="24"/>
        </w:rPr>
      </w:pPr>
      <w:r>
        <w:rPr>
          <w:sz w:val="24"/>
        </w:rPr>
        <w:t>_____________________________________________________________________________</w:t>
      </w:r>
    </w:p>
    <w:p w:rsidR="0093492F" w:rsidRDefault="0093492F" w:rsidP="0093492F">
      <w:pPr>
        <w:pStyle w:val="a4"/>
        <w:rPr>
          <w:sz w:val="24"/>
        </w:rPr>
      </w:pPr>
      <w:r>
        <w:rPr>
          <w:sz w:val="24"/>
        </w:rPr>
        <w:t xml:space="preserve">Доказательства,  на  которых  основаны  выводы  по     результатам рассмотрения жалобы: </w:t>
      </w:r>
    </w:p>
    <w:p w:rsidR="0093492F" w:rsidRDefault="0093492F" w:rsidP="0093492F">
      <w:pPr>
        <w:pStyle w:val="a4"/>
        <w:rPr>
          <w:sz w:val="24"/>
        </w:rPr>
      </w:pPr>
      <w:r>
        <w:rPr>
          <w:sz w:val="24"/>
        </w:rPr>
        <w:t>_____________________________________________________________________________</w:t>
      </w:r>
    </w:p>
    <w:p w:rsidR="0093492F" w:rsidRDefault="0093492F" w:rsidP="0093492F">
      <w:pPr>
        <w:pStyle w:val="a4"/>
        <w:rPr>
          <w:sz w:val="24"/>
        </w:rPr>
      </w:pPr>
      <w:r>
        <w:rPr>
          <w:sz w:val="24"/>
        </w:rPr>
        <w:t>__________________________________________________________________________________________________________________________________________________________</w:t>
      </w:r>
    </w:p>
    <w:p w:rsidR="0093492F" w:rsidRDefault="0093492F" w:rsidP="0093492F">
      <w:pPr>
        <w:pStyle w:val="a4"/>
        <w:rPr>
          <w:sz w:val="24"/>
        </w:rPr>
      </w:pPr>
      <w:r>
        <w:rPr>
          <w:sz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93492F" w:rsidRDefault="0093492F" w:rsidP="0093492F">
      <w:pPr>
        <w:pStyle w:val="a4"/>
        <w:rPr>
          <w:sz w:val="24"/>
        </w:rPr>
      </w:pPr>
      <w:r>
        <w:rPr>
          <w:sz w:val="24"/>
        </w:rPr>
        <w:t>_____________________________________________________________________________</w:t>
      </w:r>
    </w:p>
    <w:p w:rsidR="0093492F" w:rsidRDefault="0093492F" w:rsidP="0093492F">
      <w:pPr>
        <w:pStyle w:val="a4"/>
        <w:rPr>
          <w:sz w:val="24"/>
        </w:rPr>
      </w:pPr>
      <w:r>
        <w:rPr>
          <w:sz w:val="24"/>
        </w:rPr>
        <w:t>_____________________________________________________________________________</w:t>
      </w:r>
    </w:p>
    <w:p w:rsidR="0093492F" w:rsidRDefault="0093492F" w:rsidP="0093492F">
      <w:pPr>
        <w:pStyle w:val="a4"/>
        <w:rPr>
          <w:sz w:val="24"/>
        </w:rPr>
      </w:pPr>
    </w:p>
    <w:p w:rsidR="0093492F" w:rsidRDefault="0093492F" w:rsidP="0093492F">
      <w:pPr>
        <w:pStyle w:val="a4"/>
        <w:rPr>
          <w:sz w:val="24"/>
        </w:rPr>
      </w:pPr>
    </w:p>
    <w:p w:rsidR="0093492F" w:rsidRDefault="0093492F" w:rsidP="0093492F">
      <w:pPr>
        <w:pStyle w:val="a4"/>
        <w:rPr>
          <w:sz w:val="24"/>
        </w:rPr>
      </w:pPr>
    </w:p>
    <w:p w:rsidR="0093492F" w:rsidRDefault="0093492F" w:rsidP="0093492F">
      <w:pPr>
        <w:pStyle w:val="a4"/>
        <w:jc w:val="center"/>
        <w:rPr>
          <w:sz w:val="24"/>
        </w:rPr>
      </w:pPr>
      <w:r>
        <w:rPr>
          <w:sz w:val="24"/>
        </w:rPr>
        <w:t>На   основании  изложенного</w:t>
      </w:r>
    </w:p>
    <w:p w:rsidR="0093492F" w:rsidRDefault="0093492F" w:rsidP="0093492F">
      <w:pPr>
        <w:pStyle w:val="a4"/>
        <w:jc w:val="center"/>
        <w:rPr>
          <w:sz w:val="24"/>
        </w:rPr>
      </w:pPr>
      <w:r>
        <w:rPr>
          <w:sz w:val="24"/>
        </w:rPr>
        <w:t>РЕШЕНО:</w:t>
      </w:r>
    </w:p>
    <w:p w:rsidR="0093492F" w:rsidRDefault="0093492F" w:rsidP="0093492F">
      <w:pPr>
        <w:pStyle w:val="a4"/>
        <w:rPr>
          <w:sz w:val="24"/>
        </w:rPr>
      </w:pPr>
      <w:r>
        <w:rPr>
          <w:sz w:val="24"/>
        </w:rPr>
        <w:t>1. ___________________________________________________________________________</w:t>
      </w:r>
    </w:p>
    <w:p w:rsidR="0093492F" w:rsidRDefault="0093492F" w:rsidP="0093492F">
      <w:pPr>
        <w:pStyle w:val="a4"/>
        <w:rPr>
          <w:sz w:val="20"/>
          <w:szCs w:val="20"/>
        </w:rPr>
      </w:pPr>
      <w:r>
        <w:rPr>
          <w:sz w:val="20"/>
          <w:szCs w:val="20"/>
        </w:rPr>
        <w:t>(решение, принятое в отношении обжалованного действия (бездействия), признано правомерным или</w:t>
      </w:r>
    </w:p>
    <w:p w:rsidR="0093492F" w:rsidRDefault="0093492F" w:rsidP="0093492F">
      <w:pPr>
        <w:pStyle w:val="a4"/>
        <w:rPr>
          <w:sz w:val="24"/>
        </w:rPr>
      </w:pPr>
      <w:r>
        <w:rPr>
          <w:sz w:val="24"/>
        </w:rPr>
        <w:t>_____________________________________________________________________________</w:t>
      </w:r>
    </w:p>
    <w:p w:rsidR="0093492F" w:rsidRDefault="0093492F" w:rsidP="0093492F">
      <w:pPr>
        <w:pStyle w:val="a4"/>
        <w:rPr>
          <w:sz w:val="20"/>
          <w:szCs w:val="20"/>
        </w:rPr>
      </w:pPr>
      <w:r>
        <w:rPr>
          <w:sz w:val="20"/>
          <w:szCs w:val="20"/>
        </w:rPr>
        <w:t>полностью или частично,  или отменено полностью или частично)</w:t>
      </w:r>
    </w:p>
    <w:p w:rsidR="0093492F" w:rsidRDefault="0093492F" w:rsidP="0093492F">
      <w:pPr>
        <w:pStyle w:val="a4"/>
        <w:rPr>
          <w:sz w:val="24"/>
        </w:rPr>
      </w:pPr>
      <w:r>
        <w:rPr>
          <w:sz w:val="24"/>
        </w:rPr>
        <w:t>_____________________________________________________________________________</w:t>
      </w:r>
    </w:p>
    <w:p w:rsidR="0093492F" w:rsidRDefault="0093492F" w:rsidP="0093492F">
      <w:pPr>
        <w:pStyle w:val="a4"/>
        <w:rPr>
          <w:sz w:val="24"/>
        </w:rPr>
      </w:pPr>
    </w:p>
    <w:p w:rsidR="0093492F" w:rsidRDefault="0093492F" w:rsidP="0093492F">
      <w:pPr>
        <w:pStyle w:val="a4"/>
        <w:rPr>
          <w:sz w:val="24"/>
        </w:rPr>
      </w:pPr>
      <w:r>
        <w:rPr>
          <w:sz w:val="24"/>
        </w:rPr>
        <w:t>2.____________________________________________________________________________</w:t>
      </w:r>
    </w:p>
    <w:p w:rsidR="0093492F" w:rsidRDefault="0093492F" w:rsidP="0093492F">
      <w:pPr>
        <w:pStyle w:val="a4"/>
        <w:rPr>
          <w:sz w:val="20"/>
          <w:szCs w:val="20"/>
        </w:rPr>
      </w:pPr>
      <w:r>
        <w:rPr>
          <w:sz w:val="20"/>
          <w:szCs w:val="20"/>
        </w:rPr>
        <w:t>(решение принято по существу жалобы: удовлетворена или не удовлетворена полностью или частично)</w:t>
      </w:r>
    </w:p>
    <w:p w:rsidR="0093492F" w:rsidRDefault="0093492F" w:rsidP="0093492F">
      <w:pPr>
        <w:pStyle w:val="a4"/>
        <w:rPr>
          <w:sz w:val="24"/>
        </w:rPr>
      </w:pPr>
    </w:p>
    <w:p w:rsidR="0093492F" w:rsidRDefault="0093492F" w:rsidP="0093492F">
      <w:pPr>
        <w:pStyle w:val="a4"/>
        <w:rPr>
          <w:sz w:val="24"/>
        </w:rPr>
      </w:pPr>
      <w:r>
        <w:rPr>
          <w:sz w:val="24"/>
        </w:rPr>
        <w:t>3. ___________________________________________________________________________</w:t>
      </w:r>
    </w:p>
    <w:p w:rsidR="0093492F" w:rsidRDefault="0093492F" w:rsidP="0093492F">
      <w:pPr>
        <w:pStyle w:val="a4"/>
        <w:rPr>
          <w:sz w:val="20"/>
          <w:szCs w:val="20"/>
        </w:rPr>
      </w:pPr>
      <w:r>
        <w:rPr>
          <w:sz w:val="20"/>
          <w:szCs w:val="20"/>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93492F" w:rsidRDefault="0093492F" w:rsidP="0093492F">
      <w:pPr>
        <w:pStyle w:val="a4"/>
        <w:rPr>
          <w:sz w:val="24"/>
        </w:rPr>
      </w:pPr>
    </w:p>
    <w:p w:rsidR="0093492F" w:rsidRDefault="0093492F" w:rsidP="0093492F">
      <w:pPr>
        <w:pStyle w:val="a4"/>
        <w:rPr>
          <w:sz w:val="24"/>
        </w:rPr>
      </w:pPr>
      <w:r>
        <w:rPr>
          <w:sz w:val="24"/>
        </w:rPr>
        <w:t>Настоящее решение может быть обжаловано в суде, арбитражном суде.</w:t>
      </w:r>
    </w:p>
    <w:p w:rsidR="0093492F" w:rsidRDefault="0093492F" w:rsidP="0093492F">
      <w:pPr>
        <w:pStyle w:val="a4"/>
        <w:rPr>
          <w:sz w:val="24"/>
        </w:rPr>
      </w:pPr>
      <w:r>
        <w:rPr>
          <w:sz w:val="24"/>
        </w:rPr>
        <w:t>Копия настоящего решения направлена  по адресу:__________________________________</w:t>
      </w:r>
    </w:p>
    <w:p w:rsidR="0093492F" w:rsidRDefault="0093492F" w:rsidP="0093492F">
      <w:pPr>
        <w:pStyle w:val="a4"/>
        <w:rPr>
          <w:sz w:val="24"/>
        </w:rPr>
      </w:pPr>
      <w:r>
        <w:rPr>
          <w:sz w:val="24"/>
        </w:rPr>
        <w:t>_____________________________________________________________________________</w:t>
      </w:r>
    </w:p>
    <w:p w:rsidR="0093492F" w:rsidRDefault="0093492F" w:rsidP="0093492F">
      <w:pPr>
        <w:pStyle w:val="a4"/>
        <w:rPr>
          <w:sz w:val="24"/>
        </w:rPr>
      </w:pPr>
    </w:p>
    <w:p w:rsidR="0093492F" w:rsidRDefault="0093492F" w:rsidP="0093492F">
      <w:pPr>
        <w:pStyle w:val="a4"/>
        <w:rPr>
          <w:sz w:val="24"/>
        </w:rPr>
      </w:pPr>
      <w:r>
        <w:rPr>
          <w:sz w:val="24"/>
        </w:rPr>
        <w:t>________________________                _____________          ____________________</w:t>
      </w:r>
    </w:p>
    <w:p w:rsidR="0093492F" w:rsidRDefault="0093492F" w:rsidP="0093492F">
      <w:pPr>
        <w:pStyle w:val="a4"/>
        <w:rPr>
          <w:sz w:val="20"/>
          <w:szCs w:val="20"/>
        </w:rPr>
      </w:pPr>
      <w:r>
        <w:rPr>
          <w:sz w:val="20"/>
          <w:szCs w:val="20"/>
        </w:rPr>
        <w:t>(должность лица уполномоченного,                      (подпись)                          (инициалы, фамилия)</w:t>
      </w:r>
    </w:p>
    <w:p w:rsidR="0093492F" w:rsidRDefault="0093492F" w:rsidP="0093492F">
      <w:pPr>
        <w:pStyle w:val="a4"/>
        <w:rPr>
          <w:sz w:val="20"/>
          <w:szCs w:val="20"/>
        </w:rPr>
      </w:pPr>
      <w:r>
        <w:rPr>
          <w:sz w:val="20"/>
          <w:szCs w:val="20"/>
        </w:rPr>
        <w:t>принявшего решение по жалобе)</w:t>
      </w:r>
    </w:p>
    <w:p w:rsidR="0093492F" w:rsidRDefault="0093492F" w:rsidP="0093492F">
      <w:pPr>
        <w:suppressAutoHyphens/>
        <w:ind w:firstLine="142"/>
        <w:jc w:val="center"/>
        <w:rPr>
          <w:szCs w:val="28"/>
        </w:rPr>
      </w:pPr>
    </w:p>
    <w:p w:rsidR="0093492F" w:rsidRPr="0067536C" w:rsidRDefault="0093492F" w:rsidP="0067536C">
      <w:pPr>
        <w:pStyle w:val="ConsPlusNormal"/>
        <w:ind w:firstLine="540"/>
        <w:jc w:val="both"/>
        <w:rPr>
          <w:rFonts w:ascii="Times New Roman" w:hAnsi="Times New Roman" w:cs="Times New Roman"/>
          <w:bCs/>
          <w:sz w:val="28"/>
          <w:szCs w:val="28"/>
        </w:rPr>
      </w:pPr>
    </w:p>
    <w:sectPr w:rsidR="0093492F" w:rsidRPr="0067536C" w:rsidSect="0093492F">
      <w:pgSz w:w="11905" w:h="16838"/>
      <w:pgMar w:top="1134" w:right="851"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B4C"/>
    <w:multiLevelType w:val="hybridMultilevel"/>
    <w:tmpl w:val="1B584738"/>
    <w:lvl w:ilvl="0" w:tplc="437C4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F98641D"/>
    <w:multiLevelType w:val="hybridMultilevel"/>
    <w:tmpl w:val="3AD0CC90"/>
    <w:lvl w:ilvl="0" w:tplc="93F2372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34B455C"/>
    <w:multiLevelType w:val="multilevel"/>
    <w:tmpl w:val="1AD609B0"/>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2A40D1"/>
    <w:multiLevelType w:val="hybridMultilevel"/>
    <w:tmpl w:val="CDF02376"/>
    <w:lvl w:ilvl="0" w:tplc="657EFC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E636FF1"/>
    <w:multiLevelType w:val="multilevel"/>
    <w:tmpl w:val="82B8325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1E7CB8"/>
    <w:multiLevelType w:val="multilevel"/>
    <w:tmpl w:val="C6D8D656"/>
    <w:lvl w:ilvl="0">
      <w:start w:val="1"/>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32326FA"/>
    <w:multiLevelType w:val="multilevel"/>
    <w:tmpl w:val="26D87EFE"/>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260"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7">
    <w:nsid w:val="26A535E3"/>
    <w:multiLevelType w:val="multilevel"/>
    <w:tmpl w:val="26D87EFE"/>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260"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8">
    <w:nsid w:val="272E3CD9"/>
    <w:multiLevelType w:val="hybridMultilevel"/>
    <w:tmpl w:val="C6CCFAFE"/>
    <w:lvl w:ilvl="0" w:tplc="E8943B5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CA03C6D"/>
    <w:multiLevelType w:val="hybridMultilevel"/>
    <w:tmpl w:val="E2C422D6"/>
    <w:lvl w:ilvl="0" w:tplc="4EC092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D5D73A4"/>
    <w:multiLevelType w:val="multilevel"/>
    <w:tmpl w:val="73C25F5E"/>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303945A0"/>
    <w:multiLevelType w:val="multilevel"/>
    <w:tmpl w:val="73C25F5E"/>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323432AC"/>
    <w:multiLevelType w:val="multilevel"/>
    <w:tmpl w:val="73C25F5E"/>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3C967BB1"/>
    <w:multiLevelType w:val="hybridMultilevel"/>
    <w:tmpl w:val="1B584738"/>
    <w:lvl w:ilvl="0" w:tplc="437C4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5DE1E07"/>
    <w:multiLevelType w:val="hybridMultilevel"/>
    <w:tmpl w:val="1B584738"/>
    <w:lvl w:ilvl="0" w:tplc="437C4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6707E33"/>
    <w:multiLevelType w:val="hybridMultilevel"/>
    <w:tmpl w:val="C2D870FA"/>
    <w:lvl w:ilvl="0" w:tplc="BF186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AB95746"/>
    <w:multiLevelType w:val="hybridMultilevel"/>
    <w:tmpl w:val="95EAD456"/>
    <w:lvl w:ilvl="0" w:tplc="61E89E0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B8F02E4"/>
    <w:multiLevelType w:val="hybridMultilevel"/>
    <w:tmpl w:val="DB1EB564"/>
    <w:lvl w:ilvl="0" w:tplc="56C8BADA">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7C15A44"/>
    <w:multiLevelType w:val="multilevel"/>
    <w:tmpl w:val="26D87EFE"/>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260"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9">
    <w:nsid w:val="5A677C0C"/>
    <w:multiLevelType w:val="hybridMultilevel"/>
    <w:tmpl w:val="1B584738"/>
    <w:lvl w:ilvl="0" w:tplc="437C4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FDD6175"/>
    <w:multiLevelType w:val="hybridMultilevel"/>
    <w:tmpl w:val="1B584738"/>
    <w:lvl w:ilvl="0" w:tplc="437C4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08B0AE9"/>
    <w:multiLevelType w:val="singleLevel"/>
    <w:tmpl w:val="587CF96A"/>
    <w:lvl w:ilvl="0">
      <w:start w:val="1"/>
      <w:numFmt w:val="decimal"/>
      <w:lvlText w:val="1.%1."/>
      <w:legacy w:legacy="1" w:legacySpace="0" w:legacyIndent="394"/>
      <w:lvlJc w:val="left"/>
      <w:rPr>
        <w:rFonts w:ascii="Times New Roman" w:hAnsi="Times New Roman" w:cs="Times New Roman" w:hint="default"/>
      </w:rPr>
    </w:lvl>
  </w:abstractNum>
  <w:abstractNum w:abstractNumId="22">
    <w:nsid w:val="61C34A1C"/>
    <w:multiLevelType w:val="multilevel"/>
    <w:tmpl w:val="FE94F6FC"/>
    <w:lvl w:ilvl="0">
      <w:start w:val="1"/>
      <w:numFmt w:val="decimal"/>
      <w:lvlText w:val="%1."/>
      <w:lvlJc w:val="left"/>
      <w:pPr>
        <w:ind w:left="675" w:hanging="675"/>
      </w:pPr>
      <w:rPr>
        <w:rFonts w:ascii="Times New Roman" w:eastAsia="Times New Roman" w:hAnsi="Times New Roman" w:cs="Times New Roman"/>
      </w:rPr>
    </w:lvl>
    <w:lvl w:ilvl="1">
      <w:start w:val="7"/>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65787E28"/>
    <w:multiLevelType w:val="multilevel"/>
    <w:tmpl w:val="2B328682"/>
    <w:lvl w:ilvl="0">
      <w:start w:val="1"/>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6697056A"/>
    <w:multiLevelType w:val="hybridMultilevel"/>
    <w:tmpl w:val="AEAED6E2"/>
    <w:lvl w:ilvl="0" w:tplc="318084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A6A29AC"/>
    <w:multiLevelType w:val="hybridMultilevel"/>
    <w:tmpl w:val="D09224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C177948"/>
    <w:multiLevelType w:val="multilevel"/>
    <w:tmpl w:val="73C25F5E"/>
    <w:lvl w:ilvl="0">
      <w:start w:val="1"/>
      <w:numFmt w:val="decimal"/>
      <w:lvlText w:val="%1."/>
      <w:lvlJc w:val="left"/>
      <w:pPr>
        <w:ind w:left="675" w:hanging="675"/>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6CA82C05"/>
    <w:multiLevelType w:val="hybridMultilevel"/>
    <w:tmpl w:val="FC38A0E6"/>
    <w:lvl w:ilvl="0" w:tplc="01E878EA">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DFF1183"/>
    <w:multiLevelType w:val="multilevel"/>
    <w:tmpl w:val="26D87EFE"/>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260"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9">
    <w:nsid w:val="71687C17"/>
    <w:multiLevelType w:val="multilevel"/>
    <w:tmpl w:val="745A14DC"/>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2A16DEC"/>
    <w:multiLevelType w:val="hybridMultilevel"/>
    <w:tmpl w:val="1B584738"/>
    <w:lvl w:ilvl="0" w:tplc="437C4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3A96ED5"/>
    <w:multiLevelType w:val="multilevel"/>
    <w:tmpl w:val="26D87EFE"/>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260"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2">
    <w:nsid w:val="74E253BD"/>
    <w:multiLevelType w:val="multilevel"/>
    <w:tmpl w:val="8FC8854A"/>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5285E3D"/>
    <w:multiLevelType w:val="singleLevel"/>
    <w:tmpl w:val="401AB9AC"/>
    <w:lvl w:ilvl="0">
      <w:start w:val="2009"/>
      <w:numFmt w:val="decimal"/>
      <w:lvlText w:val="%1"/>
      <w:legacy w:legacy="1" w:legacySpace="0" w:legacyIndent="533"/>
      <w:lvlJc w:val="left"/>
      <w:rPr>
        <w:rFonts w:ascii="Times New Roman" w:hAnsi="Times New Roman" w:cs="Times New Roman" w:hint="default"/>
      </w:rPr>
    </w:lvl>
  </w:abstractNum>
  <w:abstractNum w:abstractNumId="34">
    <w:nsid w:val="765858EA"/>
    <w:multiLevelType w:val="multilevel"/>
    <w:tmpl w:val="8FC8854A"/>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7084203"/>
    <w:multiLevelType w:val="hybridMultilevel"/>
    <w:tmpl w:val="1B584738"/>
    <w:lvl w:ilvl="0" w:tplc="437C4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9435CC5"/>
    <w:multiLevelType w:val="multilevel"/>
    <w:tmpl w:val="73C25F5E"/>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7">
    <w:nsid w:val="79795763"/>
    <w:multiLevelType w:val="multilevel"/>
    <w:tmpl w:val="26D87EFE"/>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260"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num w:numId="1">
    <w:abstractNumId w:val="25"/>
  </w:num>
  <w:num w:numId="2">
    <w:abstractNumId w:val="1"/>
  </w:num>
  <w:num w:numId="3">
    <w:abstractNumId w:val="27"/>
  </w:num>
  <w:num w:numId="4">
    <w:abstractNumId w:val="21"/>
  </w:num>
  <w:num w:numId="5">
    <w:abstractNumId w:val="33"/>
  </w:num>
  <w:num w:numId="6">
    <w:abstractNumId w:val="31"/>
  </w:num>
  <w:num w:numId="7">
    <w:abstractNumId w:val="32"/>
  </w:num>
  <w:num w:numId="8">
    <w:abstractNumId w:val="23"/>
  </w:num>
  <w:num w:numId="9">
    <w:abstractNumId w:val="2"/>
  </w:num>
  <w:num w:numId="10">
    <w:abstractNumId w:val="16"/>
  </w:num>
  <w:num w:numId="11">
    <w:abstractNumId w:val="17"/>
  </w:num>
  <w:num w:numId="12">
    <w:abstractNumId w:val="8"/>
  </w:num>
  <w:num w:numId="13">
    <w:abstractNumId w:val="28"/>
  </w:num>
  <w:num w:numId="14">
    <w:abstractNumId w:val="7"/>
  </w:num>
  <w:num w:numId="15">
    <w:abstractNumId w:val="10"/>
  </w:num>
  <w:num w:numId="16">
    <w:abstractNumId w:val="34"/>
  </w:num>
  <w:num w:numId="17">
    <w:abstractNumId w:val="26"/>
  </w:num>
  <w:num w:numId="18">
    <w:abstractNumId w:val="12"/>
  </w:num>
  <w:num w:numId="19">
    <w:abstractNumId w:val="3"/>
  </w:num>
  <w:num w:numId="20">
    <w:abstractNumId w:val="11"/>
  </w:num>
  <w:num w:numId="21">
    <w:abstractNumId w:val="36"/>
  </w:num>
  <w:num w:numId="22">
    <w:abstractNumId w:val="22"/>
  </w:num>
  <w:num w:numId="23">
    <w:abstractNumId w:val="9"/>
  </w:num>
  <w:num w:numId="24">
    <w:abstractNumId w:val="15"/>
  </w:num>
  <w:num w:numId="25">
    <w:abstractNumId w:val="24"/>
  </w:num>
  <w:num w:numId="26">
    <w:abstractNumId w:val="5"/>
  </w:num>
  <w:num w:numId="27">
    <w:abstractNumId w:val="29"/>
  </w:num>
  <w:num w:numId="28">
    <w:abstractNumId w:val="6"/>
  </w:num>
  <w:num w:numId="29">
    <w:abstractNumId w:val="37"/>
  </w:num>
  <w:num w:numId="30">
    <w:abstractNumId w:val="18"/>
  </w:num>
  <w:num w:numId="31">
    <w:abstractNumId w:val="4"/>
  </w:num>
  <w:num w:numId="32">
    <w:abstractNumId w:val="0"/>
  </w:num>
  <w:num w:numId="33">
    <w:abstractNumId w:val="35"/>
  </w:num>
  <w:num w:numId="34">
    <w:abstractNumId w:val="20"/>
  </w:num>
  <w:num w:numId="35">
    <w:abstractNumId w:val="19"/>
  </w:num>
  <w:num w:numId="36">
    <w:abstractNumId w:val="13"/>
  </w:num>
  <w:num w:numId="37">
    <w:abstractNumId w:val="14"/>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67536C"/>
    <w:rsid w:val="00042C15"/>
    <w:rsid w:val="000474F4"/>
    <w:rsid w:val="000C1CC3"/>
    <w:rsid w:val="000E3786"/>
    <w:rsid w:val="00113B0C"/>
    <w:rsid w:val="00204C76"/>
    <w:rsid w:val="002213F8"/>
    <w:rsid w:val="00234D78"/>
    <w:rsid w:val="002A1C4B"/>
    <w:rsid w:val="00344C0E"/>
    <w:rsid w:val="003C0295"/>
    <w:rsid w:val="0042061A"/>
    <w:rsid w:val="004A6A73"/>
    <w:rsid w:val="006521D2"/>
    <w:rsid w:val="0067536C"/>
    <w:rsid w:val="00695D1A"/>
    <w:rsid w:val="00706A0F"/>
    <w:rsid w:val="007B0FAA"/>
    <w:rsid w:val="007F5CA3"/>
    <w:rsid w:val="0093492F"/>
    <w:rsid w:val="00943A16"/>
    <w:rsid w:val="00965D99"/>
    <w:rsid w:val="00987167"/>
    <w:rsid w:val="009A1538"/>
    <w:rsid w:val="009C33F1"/>
    <w:rsid w:val="009D04DC"/>
    <w:rsid w:val="00B94B58"/>
    <w:rsid w:val="00CA5241"/>
    <w:rsid w:val="00CE24E5"/>
    <w:rsid w:val="00D03A4C"/>
    <w:rsid w:val="00D81923"/>
    <w:rsid w:val="00DC0ED1"/>
    <w:rsid w:val="00DC370A"/>
    <w:rsid w:val="00EB26BD"/>
    <w:rsid w:val="00EE4838"/>
    <w:rsid w:val="00F30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6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C0295"/>
    <w:pPr>
      <w:keepNext/>
      <w:jc w:val="center"/>
      <w:outlineLvl w:val="0"/>
    </w:pPr>
    <w:rPr>
      <w:b/>
      <w:szCs w:val="20"/>
    </w:rPr>
  </w:style>
  <w:style w:type="paragraph" w:styleId="2">
    <w:name w:val="heading 2"/>
    <w:basedOn w:val="a"/>
    <w:next w:val="a"/>
    <w:link w:val="20"/>
    <w:semiHidden/>
    <w:unhideWhenUsed/>
    <w:qFormat/>
    <w:rsid w:val="003C0295"/>
    <w:pPr>
      <w:keepNext/>
      <w:spacing w:before="240" w:after="60"/>
      <w:outlineLvl w:val="1"/>
    </w:pPr>
    <w:rPr>
      <w:rFonts w:ascii="Cambria" w:hAnsi="Cambria"/>
      <w:b/>
      <w:bCs/>
      <w:i/>
      <w:iCs/>
      <w:szCs w:val="28"/>
    </w:rPr>
  </w:style>
  <w:style w:type="paragraph" w:styleId="3">
    <w:name w:val="heading 3"/>
    <w:basedOn w:val="a"/>
    <w:next w:val="a"/>
    <w:link w:val="30"/>
    <w:qFormat/>
    <w:rsid w:val="003C0295"/>
    <w:pPr>
      <w:keepNext/>
      <w:jc w:val="center"/>
      <w:outlineLvl w:val="2"/>
    </w:pPr>
    <w:rPr>
      <w:b/>
      <w:sz w:val="48"/>
      <w:szCs w:val="20"/>
    </w:rPr>
  </w:style>
  <w:style w:type="paragraph" w:styleId="4">
    <w:name w:val="heading 4"/>
    <w:basedOn w:val="a"/>
    <w:next w:val="a"/>
    <w:link w:val="40"/>
    <w:semiHidden/>
    <w:unhideWhenUsed/>
    <w:qFormat/>
    <w:rsid w:val="003C0295"/>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0295"/>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3C0295"/>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3C0295"/>
    <w:rPr>
      <w:rFonts w:ascii="Times New Roman" w:eastAsia="Times New Roman" w:hAnsi="Times New Roman" w:cs="Times New Roman"/>
      <w:b/>
      <w:sz w:val="48"/>
      <w:szCs w:val="20"/>
      <w:lang w:eastAsia="ru-RU"/>
    </w:rPr>
  </w:style>
  <w:style w:type="character" w:customStyle="1" w:styleId="40">
    <w:name w:val="Заголовок 4 Знак"/>
    <w:basedOn w:val="a0"/>
    <w:link w:val="4"/>
    <w:semiHidden/>
    <w:rsid w:val="003C0295"/>
    <w:rPr>
      <w:rFonts w:ascii="Calibri" w:eastAsia="Times New Roman" w:hAnsi="Calibri" w:cs="Times New Roman"/>
      <w:b/>
      <w:bCs/>
      <w:sz w:val="28"/>
      <w:szCs w:val="28"/>
      <w:lang w:eastAsia="ru-RU"/>
    </w:rPr>
  </w:style>
  <w:style w:type="paragraph" w:customStyle="1" w:styleId="ConsPlusTitlePage">
    <w:name w:val="ConsPlusTitlePage"/>
    <w:rsid w:val="006753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67536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C0295"/>
    <w:rPr>
      <w:rFonts w:ascii="Calibri" w:eastAsia="Times New Roman" w:hAnsi="Calibri" w:cs="Calibri"/>
      <w:szCs w:val="20"/>
      <w:lang w:eastAsia="ru-RU"/>
    </w:rPr>
  </w:style>
  <w:style w:type="paragraph" w:customStyle="1" w:styleId="ConsPlusTitle">
    <w:name w:val="ConsPlusTitle"/>
    <w:rsid w:val="0067536C"/>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rsid w:val="003C0295"/>
    <w:rPr>
      <w:color w:val="0000FF"/>
      <w:u w:val="single"/>
    </w:rPr>
  </w:style>
  <w:style w:type="paragraph" w:styleId="a4">
    <w:name w:val="header"/>
    <w:basedOn w:val="a"/>
    <w:link w:val="a5"/>
    <w:uiPriority w:val="99"/>
    <w:rsid w:val="003C0295"/>
    <w:pPr>
      <w:tabs>
        <w:tab w:val="center" w:pos="4677"/>
        <w:tab w:val="right" w:pos="9355"/>
      </w:tabs>
    </w:pPr>
  </w:style>
  <w:style w:type="character" w:customStyle="1" w:styleId="a5">
    <w:name w:val="Верхний колонтитул Знак"/>
    <w:basedOn w:val="a0"/>
    <w:link w:val="a4"/>
    <w:uiPriority w:val="99"/>
    <w:rsid w:val="003C0295"/>
    <w:rPr>
      <w:rFonts w:ascii="Times New Roman" w:eastAsia="Times New Roman" w:hAnsi="Times New Roman" w:cs="Times New Roman"/>
      <w:sz w:val="28"/>
      <w:szCs w:val="24"/>
      <w:lang w:eastAsia="ru-RU"/>
    </w:rPr>
  </w:style>
  <w:style w:type="character" w:styleId="a6">
    <w:name w:val="page number"/>
    <w:basedOn w:val="a0"/>
    <w:rsid w:val="003C0295"/>
  </w:style>
  <w:style w:type="paragraph" w:styleId="a7">
    <w:name w:val="footer"/>
    <w:basedOn w:val="a"/>
    <w:link w:val="a8"/>
    <w:rsid w:val="003C0295"/>
    <w:pPr>
      <w:tabs>
        <w:tab w:val="center" w:pos="4677"/>
        <w:tab w:val="right" w:pos="9355"/>
      </w:tabs>
    </w:pPr>
  </w:style>
  <w:style w:type="character" w:customStyle="1" w:styleId="a8">
    <w:name w:val="Нижний колонтитул Знак"/>
    <w:basedOn w:val="a0"/>
    <w:link w:val="a7"/>
    <w:rsid w:val="003C0295"/>
    <w:rPr>
      <w:rFonts w:ascii="Times New Roman" w:eastAsia="Times New Roman" w:hAnsi="Times New Roman" w:cs="Times New Roman"/>
      <w:sz w:val="28"/>
      <w:szCs w:val="24"/>
      <w:lang w:eastAsia="ru-RU"/>
    </w:rPr>
  </w:style>
  <w:style w:type="paragraph" w:styleId="a9">
    <w:name w:val="Body Text"/>
    <w:basedOn w:val="a"/>
    <w:link w:val="aa"/>
    <w:rsid w:val="003C0295"/>
    <w:pPr>
      <w:jc w:val="both"/>
    </w:pPr>
    <w:rPr>
      <w:szCs w:val="20"/>
    </w:rPr>
  </w:style>
  <w:style w:type="character" w:customStyle="1" w:styleId="aa">
    <w:name w:val="Основной текст Знак"/>
    <w:basedOn w:val="a0"/>
    <w:link w:val="a9"/>
    <w:rsid w:val="003C0295"/>
    <w:rPr>
      <w:rFonts w:ascii="Times New Roman" w:eastAsia="Times New Roman" w:hAnsi="Times New Roman" w:cs="Times New Roman"/>
      <w:sz w:val="28"/>
      <w:szCs w:val="20"/>
      <w:lang w:eastAsia="ru-RU"/>
    </w:rPr>
  </w:style>
  <w:style w:type="paragraph" w:customStyle="1" w:styleId="Style3">
    <w:name w:val="Style3"/>
    <w:basedOn w:val="a"/>
    <w:rsid w:val="003C0295"/>
    <w:pPr>
      <w:widowControl w:val="0"/>
      <w:autoSpaceDE w:val="0"/>
      <w:autoSpaceDN w:val="0"/>
      <w:adjustRightInd w:val="0"/>
    </w:pPr>
    <w:rPr>
      <w:sz w:val="24"/>
    </w:rPr>
  </w:style>
  <w:style w:type="paragraph" w:customStyle="1" w:styleId="Style4">
    <w:name w:val="Style4"/>
    <w:basedOn w:val="a"/>
    <w:rsid w:val="003C0295"/>
    <w:pPr>
      <w:widowControl w:val="0"/>
      <w:autoSpaceDE w:val="0"/>
      <w:autoSpaceDN w:val="0"/>
      <w:adjustRightInd w:val="0"/>
    </w:pPr>
    <w:rPr>
      <w:sz w:val="24"/>
    </w:rPr>
  </w:style>
  <w:style w:type="paragraph" w:customStyle="1" w:styleId="Style5">
    <w:name w:val="Style5"/>
    <w:basedOn w:val="a"/>
    <w:rsid w:val="003C0295"/>
    <w:pPr>
      <w:widowControl w:val="0"/>
      <w:autoSpaceDE w:val="0"/>
      <w:autoSpaceDN w:val="0"/>
      <w:adjustRightInd w:val="0"/>
    </w:pPr>
    <w:rPr>
      <w:sz w:val="24"/>
    </w:rPr>
  </w:style>
  <w:style w:type="paragraph" w:customStyle="1" w:styleId="Style6">
    <w:name w:val="Style6"/>
    <w:basedOn w:val="a"/>
    <w:rsid w:val="003C0295"/>
    <w:pPr>
      <w:widowControl w:val="0"/>
      <w:autoSpaceDE w:val="0"/>
      <w:autoSpaceDN w:val="0"/>
      <w:adjustRightInd w:val="0"/>
    </w:pPr>
    <w:rPr>
      <w:sz w:val="24"/>
    </w:rPr>
  </w:style>
  <w:style w:type="paragraph" w:customStyle="1" w:styleId="Style7">
    <w:name w:val="Style7"/>
    <w:basedOn w:val="a"/>
    <w:rsid w:val="003C0295"/>
    <w:pPr>
      <w:widowControl w:val="0"/>
      <w:autoSpaceDE w:val="0"/>
      <w:autoSpaceDN w:val="0"/>
      <w:adjustRightInd w:val="0"/>
    </w:pPr>
    <w:rPr>
      <w:sz w:val="24"/>
    </w:rPr>
  </w:style>
  <w:style w:type="paragraph" w:customStyle="1" w:styleId="Style8">
    <w:name w:val="Style8"/>
    <w:basedOn w:val="a"/>
    <w:rsid w:val="003C0295"/>
    <w:pPr>
      <w:widowControl w:val="0"/>
      <w:autoSpaceDE w:val="0"/>
      <w:autoSpaceDN w:val="0"/>
      <w:adjustRightInd w:val="0"/>
      <w:spacing w:line="278" w:lineRule="exact"/>
      <w:ind w:hanging="326"/>
    </w:pPr>
    <w:rPr>
      <w:sz w:val="24"/>
    </w:rPr>
  </w:style>
  <w:style w:type="paragraph" w:customStyle="1" w:styleId="Style9">
    <w:name w:val="Style9"/>
    <w:basedOn w:val="a"/>
    <w:rsid w:val="003C0295"/>
    <w:pPr>
      <w:widowControl w:val="0"/>
      <w:autoSpaceDE w:val="0"/>
      <w:autoSpaceDN w:val="0"/>
      <w:adjustRightInd w:val="0"/>
      <w:spacing w:line="278" w:lineRule="exact"/>
      <w:ind w:hanging="394"/>
    </w:pPr>
    <w:rPr>
      <w:sz w:val="24"/>
    </w:rPr>
  </w:style>
  <w:style w:type="paragraph" w:customStyle="1" w:styleId="Style10">
    <w:name w:val="Style10"/>
    <w:basedOn w:val="a"/>
    <w:rsid w:val="003C0295"/>
    <w:pPr>
      <w:widowControl w:val="0"/>
      <w:autoSpaceDE w:val="0"/>
      <w:autoSpaceDN w:val="0"/>
      <w:adjustRightInd w:val="0"/>
    </w:pPr>
    <w:rPr>
      <w:sz w:val="24"/>
    </w:rPr>
  </w:style>
  <w:style w:type="paragraph" w:customStyle="1" w:styleId="Style11">
    <w:name w:val="Style11"/>
    <w:basedOn w:val="a"/>
    <w:rsid w:val="003C0295"/>
    <w:pPr>
      <w:widowControl w:val="0"/>
      <w:autoSpaceDE w:val="0"/>
      <w:autoSpaceDN w:val="0"/>
      <w:adjustRightInd w:val="0"/>
    </w:pPr>
    <w:rPr>
      <w:sz w:val="24"/>
    </w:rPr>
  </w:style>
  <w:style w:type="paragraph" w:customStyle="1" w:styleId="Style12">
    <w:name w:val="Style12"/>
    <w:basedOn w:val="a"/>
    <w:rsid w:val="003C0295"/>
    <w:pPr>
      <w:widowControl w:val="0"/>
      <w:autoSpaceDE w:val="0"/>
      <w:autoSpaceDN w:val="0"/>
      <w:adjustRightInd w:val="0"/>
    </w:pPr>
    <w:rPr>
      <w:sz w:val="24"/>
    </w:rPr>
  </w:style>
  <w:style w:type="paragraph" w:customStyle="1" w:styleId="Style13">
    <w:name w:val="Style13"/>
    <w:basedOn w:val="a"/>
    <w:rsid w:val="003C0295"/>
    <w:pPr>
      <w:widowControl w:val="0"/>
      <w:autoSpaceDE w:val="0"/>
      <w:autoSpaceDN w:val="0"/>
      <w:adjustRightInd w:val="0"/>
    </w:pPr>
    <w:rPr>
      <w:sz w:val="24"/>
    </w:rPr>
  </w:style>
  <w:style w:type="paragraph" w:customStyle="1" w:styleId="Style14">
    <w:name w:val="Style14"/>
    <w:basedOn w:val="a"/>
    <w:rsid w:val="003C0295"/>
    <w:pPr>
      <w:widowControl w:val="0"/>
      <w:autoSpaceDE w:val="0"/>
      <w:autoSpaceDN w:val="0"/>
      <w:adjustRightInd w:val="0"/>
      <w:spacing w:line="202" w:lineRule="exact"/>
      <w:ind w:hanging="149"/>
    </w:pPr>
    <w:rPr>
      <w:sz w:val="24"/>
    </w:rPr>
  </w:style>
  <w:style w:type="paragraph" w:customStyle="1" w:styleId="Style15">
    <w:name w:val="Style15"/>
    <w:basedOn w:val="a"/>
    <w:rsid w:val="003C0295"/>
    <w:pPr>
      <w:widowControl w:val="0"/>
      <w:autoSpaceDE w:val="0"/>
      <w:autoSpaceDN w:val="0"/>
      <w:adjustRightInd w:val="0"/>
      <w:spacing w:line="197" w:lineRule="exact"/>
    </w:pPr>
    <w:rPr>
      <w:sz w:val="24"/>
    </w:rPr>
  </w:style>
  <w:style w:type="character" w:customStyle="1" w:styleId="FontStyle17">
    <w:name w:val="Font Style17"/>
    <w:basedOn w:val="a0"/>
    <w:rsid w:val="003C0295"/>
    <w:rPr>
      <w:rFonts w:ascii="Times New Roman" w:hAnsi="Times New Roman" w:cs="Times New Roman"/>
      <w:b/>
      <w:bCs/>
      <w:smallCaps/>
      <w:sz w:val="22"/>
      <w:szCs w:val="22"/>
    </w:rPr>
  </w:style>
  <w:style w:type="character" w:customStyle="1" w:styleId="FontStyle18">
    <w:name w:val="Font Style18"/>
    <w:basedOn w:val="a0"/>
    <w:rsid w:val="003C0295"/>
    <w:rPr>
      <w:rFonts w:ascii="Times New Roman" w:hAnsi="Times New Roman" w:cs="Times New Roman"/>
      <w:sz w:val="22"/>
      <w:szCs w:val="22"/>
    </w:rPr>
  </w:style>
  <w:style w:type="character" w:customStyle="1" w:styleId="FontStyle19">
    <w:name w:val="Font Style19"/>
    <w:basedOn w:val="a0"/>
    <w:rsid w:val="003C0295"/>
    <w:rPr>
      <w:rFonts w:ascii="Times New Roman" w:hAnsi="Times New Roman" w:cs="Times New Roman"/>
      <w:b/>
      <w:bCs/>
      <w:i/>
      <w:iCs/>
      <w:spacing w:val="-30"/>
      <w:sz w:val="26"/>
      <w:szCs w:val="26"/>
    </w:rPr>
  </w:style>
  <w:style w:type="character" w:customStyle="1" w:styleId="FontStyle20">
    <w:name w:val="Font Style20"/>
    <w:basedOn w:val="a0"/>
    <w:rsid w:val="003C0295"/>
    <w:rPr>
      <w:rFonts w:ascii="Times New Roman" w:hAnsi="Times New Roman" w:cs="Times New Roman"/>
      <w:i/>
      <w:iCs/>
      <w:sz w:val="30"/>
      <w:szCs w:val="30"/>
    </w:rPr>
  </w:style>
  <w:style w:type="character" w:customStyle="1" w:styleId="FontStyle21">
    <w:name w:val="Font Style21"/>
    <w:basedOn w:val="a0"/>
    <w:rsid w:val="003C0295"/>
    <w:rPr>
      <w:rFonts w:ascii="Times New Roman" w:hAnsi="Times New Roman" w:cs="Times New Roman"/>
      <w:sz w:val="16"/>
      <w:szCs w:val="16"/>
    </w:rPr>
  </w:style>
  <w:style w:type="character" w:customStyle="1" w:styleId="FontStyle22">
    <w:name w:val="Font Style22"/>
    <w:basedOn w:val="a0"/>
    <w:rsid w:val="003C0295"/>
    <w:rPr>
      <w:rFonts w:ascii="Times New Roman" w:hAnsi="Times New Roman" w:cs="Times New Roman"/>
      <w:b/>
      <w:bCs/>
      <w:i/>
      <w:iCs/>
      <w:sz w:val="18"/>
      <w:szCs w:val="18"/>
    </w:rPr>
  </w:style>
  <w:style w:type="character" w:customStyle="1" w:styleId="FontStyle23">
    <w:name w:val="Font Style23"/>
    <w:basedOn w:val="a0"/>
    <w:rsid w:val="003C0295"/>
    <w:rPr>
      <w:rFonts w:ascii="Times New Roman" w:hAnsi="Times New Roman" w:cs="Times New Roman"/>
      <w:sz w:val="16"/>
      <w:szCs w:val="16"/>
    </w:rPr>
  </w:style>
  <w:style w:type="character" w:customStyle="1" w:styleId="ab">
    <w:name w:val="Текст выноски Знак"/>
    <w:basedOn w:val="a0"/>
    <w:link w:val="ac"/>
    <w:semiHidden/>
    <w:rsid w:val="003C0295"/>
    <w:rPr>
      <w:rFonts w:ascii="Tahoma" w:eastAsia="Times New Roman" w:hAnsi="Tahoma" w:cs="Tahoma"/>
      <w:sz w:val="16"/>
      <w:szCs w:val="16"/>
      <w:lang w:eastAsia="ru-RU"/>
    </w:rPr>
  </w:style>
  <w:style w:type="paragraph" w:styleId="ac">
    <w:name w:val="Balloon Text"/>
    <w:basedOn w:val="a"/>
    <w:link w:val="ab"/>
    <w:semiHidden/>
    <w:rsid w:val="003C0295"/>
    <w:rPr>
      <w:rFonts w:ascii="Tahoma" w:hAnsi="Tahoma" w:cs="Tahoma"/>
      <w:sz w:val="16"/>
      <w:szCs w:val="16"/>
    </w:rPr>
  </w:style>
  <w:style w:type="paragraph" w:styleId="HTML">
    <w:name w:val="HTML Address"/>
    <w:basedOn w:val="a"/>
    <w:link w:val="HTML0"/>
    <w:rsid w:val="003C0295"/>
    <w:rPr>
      <w:rFonts w:eastAsia="Calibri"/>
      <w:i/>
      <w:iCs/>
      <w:sz w:val="24"/>
    </w:rPr>
  </w:style>
  <w:style w:type="character" w:customStyle="1" w:styleId="HTML0">
    <w:name w:val="Адрес HTML Знак"/>
    <w:basedOn w:val="a0"/>
    <w:link w:val="HTML"/>
    <w:rsid w:val="003C0295"/>
    <w:rPr>
      <w:rFonts w:ascii="Times New Roman" w:eastAsia="Calibri" w:hAnsi="Times New Roman" w:cs="Times New Roman"/>
      <w:i/>
      <w:iCs/>
      <w:sz w:val="24"/>
      <w:szCs w:val="24"/>
      <w:lang w:eastAsia="ru-RU"/>
    </w:rPr>
  </w:style>
  <w:style w:type="paragraph" w:customStyle="1" w:styleId="11">
    <w:name w:val="нум список 1"/>
    <w:basedOn w:val="a"/>
    <w:rsid w:val="003C0295"/>
    <w:pPr>
      <w:tabs>
        <w:tab w:val="left" w:pos="360"/>
      </w:tabs>
      <w:spacing w:before="120" w:after="120"/>
      <w:jc w:val="both"/>
    </w:pPr>
    <w:rPr>
      <w:sz w:val="24"/>
      <w:szCs w:val="20"/>
      <w:lang w:eastAsia="ar-SA"/>
    </w:rPr>
  </w:style>
  <w:style w:type="paragraph" w:customStyle="1" w:styleId="12">
    <w:name w:val="Абзац списка1"/>
    <w:basedOn w:val="a"/>
    <w:rsid w:val="003C0295"/>
    <w:pPr>
      <w:spacing w:line="360" w:lineRule="auto"/>
      <w:ind w:firstLine="709"/>
      <w:jc w:val="both"/>
    </w:pPr>
    <w:rPr>
      <w:rFonts w:eastAsia="Calibri"/>
      <w:sz w:val="26"/>
      <w:szCs w:val="26"/>
    </w:rPr>
  </w:style>
  <w:style w:type="character" w:styleId="ad">
    <w:name w:val="Strong"/>
    <w:basedOn w:val="a0"/>
    <w:qFormat/>
    <w:rsid w:val="003C0295"/>
    <w:rPr>
      <w:rFonts w:cs="Times New Roman"/>
      <w:b/>
      <w:bCs/>
    </w:rPr>
  </w:style>
  <w:style w:type="paragraph" w:customStyle="1" w:styleId="ConsPlusNonformat">
    <w:name w:val="ConsPlusNonformat"/>
    <w:rsid w:val="003C02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Title"/>
    <w:basedOn w:val="a"/>
    <w:link w:val="af"/>
    <w:qFormat/>
    <w:rsid w:val="003C0295"/>
    <w:pPr>
      <w:jc w:val="center"/>
    </w:pPr>
    <w:rPr>
      <w:b/>
      <w:bCs/>
      <w:sz w:val="24"/>
    </w:rPr>
  </w:style>
  <w:style w:type="character" w:customStyle="1" w:styleId="af">
    <w:name w:val="Название Знак"/>
    <w:basedOn w:val="a0"/>
    <w:link w:val="ae"/>
    <w:rsid w:val="003C0295"/>
    <w:rPr>
      <w:rFonts w:ascii="Times New Roman" w:eastAsia="Times New Roman" w:hAnsi="Times New Roman" w:cs="Times New Roman"/>
      <w:b/>
      <w:bCs/>
      <w:sz w:val="24"/>
      <w:szCs w:val="24"/>
      <w:lang w:eastAsia="ru-RU"/>
    </w:rPr>
  </w:style>
  <w:style w:type="character" w:customStyle="1" w:styleId="13">
    <w:name w:val="Название Знак1"/>
    <w:basedOn w:val="a0"/>
    <w:rsid w:val="003C0295"/>
    <w:rPr>
      <w:b/>
      <w:sz w:val="28"/>
      <w:lang w:eastAsia="ar-SA"/>
    </w:rPr>
  </w:style>
  <w:style w:type="paragraph" w:styleId="21">
    <w:name w:val="Body Text 2"/>
    <w:basedOn w:val="a"/>
    <w:link w:val="22"/>
    <w:rsid w:val="003C0295"/>
    <w:pPr>
      <w:spacing w:after="120" w:line="480" w:lineRule="auto"/>
    </w:pPr>
  </w:style>
  <w:style w:type="character" w:customStyle="1" w:styleId="22">
    <w:name w:val="Основной текст 2 Знак"/>
    <w:basedOn w:val="a0"/>
    <w:link w:val="21"/>
    <w:rsid w:val="003C0295"/>
    <w:rPr>
      <w:rFonts w:ascii="Times New Roman" w:eastAsia="Times New Roman" w:hAnsi="Times New Roman" w:cs="Times New Roman"/>
      <w:sz w:val="28"/>
      <w:szCs w:val="24"/>
      <w:lang w:eastAsia="ru-RU"/>
    </w:rPr>
  </w:style>
  <w:style w:type="paragraph" w:styleId="af0">
    <w:name w:val="Body Text Indent"/>
    <w:basedOn w:val="a"/>
    <w:link w:val="af1"/>
    <w:rsid w:val="003C0295"/>
    <w:pPr>
      <w:spacing w:after="120"/>
      <w:ind w:left="283"/>
    </w:pPr>
  </w:style>
  <w:style w:type="character" w:customStyle="1" w:styleId="af1">
    <w:name w:val="Основной текст с отступом Знак"/>
    <w:basedOn w:val="a0"/>
    <w:link w:val="af0"/>
    <w:rsid w:val="003C0295"/>
    <w:rPr>
      <w:rFonts w:ascii="Times New Roman" w:eastAsia="Times New Roman" w:hAnsi="Times New Roman" w:cs="Times New Roman"/>
      <w:sz w:val="28"/>
      <w:szCs w:val="24"/>
      <w:lang w:eastAsia="ru-RU"/>
    </w:rPr>
  </w:style>
  <w:style w:type="paragraph" w:customStyle="1" w:styleId="ConsNonformat">
    <w:name w:val="ConsNonformat"/>
    <w:rsid w:val="003C0295"/>
    <w:pPr>
      <w:spacing w:after="0" w:line="240" w:lineRule="auto"/>
      <w:ind w:right="19772"/>
    </w:pPr>
    <w:rPr>
      <w:rFonts w:ascii="Courier New" w:eastAsia="Times New Roman" w:hAnsi="Courier New" w:cs="Times New Roman"/>
      <w:snapToGrid w:val="0"/>
      <w:sz w:val="20"/>
      <w:szCs w:val="20"/>
      <w:lang w:eastAsia="ru-RU"/>
    </w:rPr>
  </w:style>
  <w:style w:type="paragraph" w:styleId="af2">
    <w:name w:val="Block Text"/>
    <w:basedOn w:val="a"/>
    <w:rsid w:val="003C0295"/>
    <w:pPr>
      <w:spacing w:line="240" w:lineRule="atLeast"/>
      <w:ind w:left="261" w:right="84"/>
      <w:jc w:val="center"/>
    </w:pPr>
    <w:rPr>
      <w:b/>
      <w:sz w:val="26"/>
      <w:szCs w:val="20"/>
    </w:rPr>
  </w:style>
  <w:style w:type="paragraph" w:customStyle="1" w:styleId="ConsCell">
    <w:name w:val="ConsCell"/>
    <w:rsid w:val="003C0295"/>
    <w:pPr>
      <w:spacing w:after="0" w:line="240" w:lineRule="auto"/>
      <w:ind w:right="19772"/>
    </w:pPr>
    <w:rPr>
      <w:rFonts w:ascii="Arial" w:eastAsia="Times New Roman" w:hAnsi="Arial" w:cs="Times New Roman"/>
      <w:snapToGrid w:val="0"/>
      <w:sz w:val="20"/>
      <w:szCs w:val="20"/>
      <w:lang w:eastAsia="ru-RU"/>
    </w:rPr>
  </w:style>
  <w:style w:type="character" w:customStyle="1" w:styleId="af3">
    <w:name w:val="Цветовое выделение"/>
    <w:rsid w:val="003C0295"/>
    <w:rPr>
      <w:b/>
      <w:bCs/>
      <w:color w:val="000080"/>
    </w:rPr>
  </w:style>
  <w:style w:type="character" w:customStyle="1" w:styleId="ConsPlusNormal1">
    <w:name w:val="ConsPlusNormal Знак Знак"/>
    <w:locked/>
    <w:rsid w:val="003C0295"/>
    <w:rPr>
      <w:rFonts w:ascii="Arial" w:hAnsi="Arial" w:cs="Arial"/>
      <w:lang w:val="ru-RU" w:eastAsia="ru-RU" w:bidi="ar-SA"/>
    </w:rPr>
  </w:style>
  <w:style w:type="paragraph" w:styleId="af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rsid w:val="003C0295"/>
    <w:pPr>
      <w:spacing w:before="100" w:beforeAutospacing="1" w:after="100" w:afterAutospacing="1"/>
    </w:pPr>
    <w:rPr>
      <w:sz w:val="24"/>
    </w:rPr>
  </w:style>
  <w:style w:type="character" w:customStyle="1" w:styleId="blk">
    <w:name w:val="blk"/>
    <w:basedOn w:val="a0"/>
    <w:rsid w:val="003C0295"/>
  </w:style>
  <w:style w:type="character" w:customStyle="1" w:styleId="apple-converted-space">
    <w:name w:val="apple-converted-space"/>
    <w:basedOn w:val="a0"/>
    <w:rsid w:val="003C02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BA32CD0FD08D08CBCF0B2EAB8C3B47BCC7E1E9928633433BBE34F3435F31AFD0F5520E4A3075BF0DBC2Fa4y3G" TargetMode="External"/><Relationship Id="rId13" Type="http://schemas.openxmlformats.org/officeDocument/2006/relationships/hyperlink" Target="consultantplus://offline/ref=C3BA32CD0FD08D08CBCF0B2EAB8C3B47BCC7E1E9918E3F4E3FBE34F3435F31AFD0F5520E4A3075BF08B427a4y8G" TargetMode="External"/><Relationship Id="rId18" Type="http://schemas.openxmlformats.org/officeDocument/2006/relationships/hyperlink" Target="consultantplus://offline/ref=A63D8E2FF03B385984EB82AF80C3E3CC87AEEAF528DA6047F6EB764AA43197D8A09DF3C9C5230AI" TargetMode="External"/><Relationship Id="rId26" Type="http://schemas.openxmlformats.org/officeDocument/2006/relationships/hyperlink" Target="consultantplus://offline/ref=8B554AE467BEC7F58FC96EFE4A5298D1D2F9CE1EE69CB7457AE25DCA07EF5E1BF0EB42DEECM3aB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880724C95A6F53CA13802A1DDE1908CA548FC57BFD8F82BC830BC0AA2D8x9L" TargetMode="External"/><Relationship Id="rId34" Type="http://schemas.openxmlformats.org/officeDocument/2006/relationships/hyperlink" Target="consultantplus://offline/ref=892567C7B2E249AA45963451110EDA3708849274F00C1435F369019E97E63CF34267A4A65AAE2A3F024294W3d8M" TargetMode="External"/><Relationship Id="rId7" Type="http://schemas.openxmlformats.org/officeDocument/2006/relationships/hyperlink" Target="consultantplus://offline/ref=C3BA32CD0FD08D08CBCF1523BDE0644FBACDBCE59D85311060E16FAE14563BF897BA0B45a0yFG" TargetMode="External"/><Relationship Id="rId12" Type="http://schemas.openxmlformats.org/officeDocument/2006/relationships/hyperlink" Target="consultantplus://offline/ref=C3BA32CD0FD08D08CBCF1523BDE0644FBACDBFE09D82311060E16FAE14563BF897BA0B4B0B39a7y1G" TargetMode="External"/><Relationship Id="rId17" Type="http://schemas.openxmlformats.org/officeDocument/2006/relationships/hyperlink" Target="consultantplus://offline/ref=A63D8E2FF03B385984EB82AF80C3E3CC87AEEAF528DA6047F6EB764AA43197D8A09DF3CAC72303I" TargetMode="External"/><Relationship Id="rId25" Type="http://schemas.openxmlformats.org/officeDocument/2006/relationships/hyperlink" Target="consultantplus://offline/ref=8B554AE467BEC7F58FC96EFE4A5298D1D2F9CE1EE69CB7457AE25DCA07EF5E1BF0EB42DEECM3aBL" TargetMode="External"/><Relationship Id="rId33" Type="http://schemas.openxmlformats.org/officeDocument/2006/relationships/hyperlink" Target="consultantplus://offline/ref=892567C7B2E249AA45963451110EDA3708849274F304103CF569019E97E63CF34267A4A65AAE2A3F024092W3dDM" TargetMode="External"/><Relationship Id="rId38" Type="http://schemas.openxmlformats.org/officeDocument/2006/relationships/hyperlink" Target="consultantplus://offline/ref=C3BA32CD0FD08D08CBCF1523BDE0644FBACDBFE09D82311060E16FAE14563BF897BA0B480C3Ba7y3G" TargetMode="External"/><Relationship Id="rId2" Type="http://schemas.openxmlformats.org/officeDocument/2006/relationships/numbering" Target="numbering.xml"/><Relationship Id="rId16" Type="http://schemas.openxmlformats.org/officeDocument/2006/relationships/hyperlink" Target="consultantplus://offline/ref=A63D8E2FF03B385984EB82AF80C3E3CC87AEEAF528DA6047F6EB764AA43197D8A09DF3CAC73B36892809I" TargetMode="External"/><Relationship Id="rId20" Type="http://schemas.openxmlformats.org/officeDocument/2006/relationships/hyperlink" Target="consultantplus://offline/ref=A63D8E2FF03B385984EB82AF80C3E3CC87AEEAF528DA6047F6EB764AA43197D8A09DF3CAC73B348A2808I" TargetMode="External"/><Relationship Id="rId29" Type="http://schemas.openxmlformats.org/officeDocument/2006/relationships/hyperlink" Target="consultantplus://offline/ref=8B554AE467BEC7F58FC96EFE4A5298D1D2F9CE1EE69CB7457AE25DCA07EF5E1BF0EB42DEECM3aBL" TargetMode="External"/><Relationship Id="rId1" Type="http://schemas.openxmlformats.org/officeDocument/2006/relationships/customXml" Target="../customXml/item1.xml"/><Relationship Id="rId6" Type="http://schemas.openxmlformats.org/officeDocument/2006/relationships/hyperlink" Target="consultantplus://offline/ref=C3BA32CD0FD08D08CBCF1523BDE0644FBACDBFE4918E311060E16FAE14563BF897BA0B4F08a3y4G" TargetMode="External"/><Relationship Id="rId11" Type="http://schemas.openxmlformats.org/officeDocument/2006/relationships/hyperlink" Target="consultantplus://offline/ref=C3BA32CD0FD08D08CBCF1523BDE0644FBACDBFE09D82311060E16FAE14563BF897BA0B480C3Ba7y7G" TargetMode="External"/><Relationship Id="rId24" Type="http://schemas.openxmlformats.org/officeDocument/2006/relationships/hyperlink" Target="consultantplus://offline/ref=8B554AE467BEC7F58FC96EFE4A5298D1D2F9CE1EE69CB7457AE25DCA07EF5E1BF0EB42DEECM3aBL" TargetMode="External"/><Relationship Id="rId32" Type="http://schemas.openxmlformats.org/officeDocument/2006/relationships/hyperlink" Target="consultantplus://offline/ref=8B554AE467BEC7F58FC96EFE4A5298D1D2F9CE1EE69CB7457AE25DCA07EF5E1BF0EB42DEECM3aBL" TargetMode="External"/><Relationship Id="rId37" Type="http://schemas.openxmlformats.org/officeDocument/2006/relationships/hyperlink" Target="consultantplus://offline/ref=892567C7B2E249AA45962A5C0762853F0E8ECC7DFC001A6BAC365AC3C0EF36A40528FDE01CA5W2dD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3BA32CD0FD08D08CBCF1523BDE0644FB9C4B7E7918F311060E16FAE14a5y6G" TargetMode="External"/><Relationship Id="rId23" Type="http://schemas.openxmlformats.org/officeDocument/2006/relationships/hyperlink" Target="consultantplus://offline/ref=F880724C95A6F53CA13802A1DDE1908CA640FC57B2D0F82BC830BC0AA28998EBC72BBDE72C0C150CD2x9L" TargetMode="External"/><Relationship Id="rId28" Type="http://schemas.openxmlformats.org/officeDocument/2006/relationships/hyperlink" Target="consultantplus://offline/ref=8B554AE467BEC7F58FC96EFE4A5298D1D2F9CE1EE69CB7457AE25DCA07EF5E1BF0EB42DEECM3aBL" TargetMode="External"/><Relationship Id="rId36" Type="http://schemas.openxmlformats.org/officeDocument/2006/relationships/hyperlink" Target="consultantplus://offline/ref=892567C7B2E249AA45963451110EDA3708849274F304103CF569019E97E63CF34267A4A65AAE2A3F02409DW3dAM" TargetMode="External"/><Relationship Id="rId10" Type="http://schemas.openxmlformats.org/officeDocument/2006/relationships/hyperlink" Target="consultantplus://offline/ref=C3BA32CD0FD08D08CBCF1523BDE0644FBACDBCE59D85311060E16FAE14a5y6G" TargetMode="External"/><Relationship Id="rId19" Type="http://schemas.openxmlformats.org/officeDocument/2006/relationships/hyperlink" Target="consultantplus://offline/ref=A63D8E2FF03B385984EB82AF80C3E3CC87AEEFF626D76047F6EB764AA43197D8A09DF3CAC73B378A2805I" TargetMode="External"/><Relationship Id="rId31" Type="http://schemas.openxmlformats.org/officeDocument/2006/relationships/hyperlink" Target="consultantplus://offline/ref=892567C7B2E249AA45962A5C0762853F0E8FCA7AF7061A6BAC365AC3C0EF36A40528FDE3W1dDM" TargetMode="External"/><Relationship Id="rId4" Type="http://schemas.openxmlformats.org/officeDocument/2006/relationships/settings" Target="settings.xml"/><Relationship Id="rId9" Type="http://schemas.openxmlformats.org/officeDocument/2006/relationships/hyperlink" Target="consultantplus://offline/ref=C3BA32CD0FD08D08CBCF0B2EAB8C3B47BCC7E1E991813C423FBE34F3435F31AFD0F5520E4A3075BF08B427a4y8G" TargetMode="External"/><Relationship Id="rId14" Type="http://schemas.openxmlformats.org/officeDocument/2006/relationships/hyperlink" Target="consultantplus://offline/ref=C3BA32CD0FD08D08CBCF1523BDE0644FBACDBFE09D82311060E16FAE14563BF897BA0B480C3Ba7y3G" TargetMode="External"/><Relationship Id="rId22" Type="http://schemas.openxmlformats.org/officeDocument/2006/relationships/hyperlink" Target="consultantplus://offline/ref=A63D8E2FF03B385984EB82AF80C3E3CC8CADE2FB21D83D4DFEB27A482A03I" TargetMode="External"/><Relationship Id="rId27" Type="http://schemas.openxmlformats.org/officeDocument/2006/relationships/hyperlink" Target="consultantplus://offline/ref=8B554AE467BEC7F58FC96EFE4A5298D1D2F9CE1EE69CB7457AE25DCA07EF5E1BF0EB42DEECM3aBL" TargetMode="External"/><Relationship Id="rId30" Type="http://schemas.openxmlformats.org/officeDocument/2006/relationships/hyperlink" Target="consultantplus://offline/ref=892567C7B2E249AA45963451110EDA3708849274F304103CF569019E97E63CF34267A4A65AAE2A3F024093W3dFM" TargetMode="External"/><Relationship Id="rId35" Type="http://schemas.openxmlformats.org/officeDocument/2006/relationships/hyperlink" Target="consultantplus://offline/ref=892567C7B2E249AA45963451110EDA3708849274F304103CF569019E97E63CF34267A4A65AAE2A3F024092W3d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98FAB-1758-48CA-A307-B6696DCF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39</Pages>
  <Words>13632</Words>
  <Characters>77706</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21</cp:revision>
  <dcterms:created xsi:type="dcterms:W3CDTF">2017-03-07T06:50:00Z</dcterms:created>
  <dcterms:modified xsi:type="dcterms:W3CDTF">2017-03-09T12:18:00Z</dcterms:modified>
</cp:coreProperties>
</file>